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DA035" w14:textId="0240DC9B" w:rsidR="00A514E5" w:rsidRPr="00D13AB2" w:rsidRDefault="008A30F5" w:rsidP="00D13A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AB2">
        <w:rPr>
          <w:rFonts w:ascii="Times New Roman" w:hAnsi="Times New Roman" w:cs="Times New Roman"/>
          <w:b/>
          <w:sz w:val="28"/>
          <w:szCs w:val="28"/>
        </w:rPr>
        <w:t xml:space="preserve">Паспорт проекта </w:t>
      </w:r>
    </w:p>
    <w:tbl>
      <w:tblPr>
        <w:tblStyle w:val="a4"/>
        <w:tblW w:w="10646" w:type="dxa"/>
        <w:tblInd w:w="-998" w:type="dxa"/>
        <w:tblLook w:val="04A0" w:firstRow="1" w:lastRow="0" w:firstColumn="1" w:lastColumn="0" w:noHBand="0" w:noVBand="1"/>
      </w:tblPr>
      <w:tblGrid>
        <w:gridCol w:w="4395"/>
        <w:gridCol w:w="6251"/>
      </w:tblGrid>
      <w:tr w:rsidR="008A30F5" w:rsidRPr="00D13AB2" w14:paraId="316C5D6A" w14:textId="77777777" w:rsidTr="00C22896">
        <w:tc>
          <w:tcPr>
            <w:tcW w:w="4395" w:type="dxa"/>
          </w:tcPr>
          <w:p w14:paraId="15680492" w14:textId="77777777" w:rsidR="008A30F5" w:rsidRPr="00D13AB2" w:rsidRDefault="00D13A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3AB2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8A30F5" w:rsidRPr="00D13AB2"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6251" w:type="dxa"/>
          </w:tcPr>
          <w:p w14:paraId="52841D7E" w14:textId="77777777" w:rsidR="008A30F5" w:rsidRPr="00D13AB2" w:rsidRDefault="009C72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«Ворошиловский стрелок»</w:t>
            </w:r>
          </w:p>
        </w:tc>
      </w:tr>
      <w:tr w:rsidR="008A30F5" w:rsidRPr="00D13AB2" w14:paraId="7204E01A" w14:textId="77777777" w:rsidTr="00C22896">
        <w:tc>
          <w:tcPr>
            <w:tcW w:w="4395" w:type="dxa"/>
          </w:tcPr>
          <w:p w14:paraId="3E991097" w14:textId="0699BF31" w:rsidR="008A30F5" w:rsidRPr="00D13AB2" w:rsidRDefault="004E76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13AB2" w:rsidRPr="00D13AB2">
              <w:rPr>
                <w:rFonts w:ascii="Times New Roman" w:hAnsi="Times New Roman" w:cs="Times New Roman"/>
                <w:sz w:val="28"/>
                <w:szCs w:val="28"/>
              </w:rPr>
              <w:t>. Количество детей и взрослых, участвующих в мероприятиях проекта</w:t>
            </w:r>
          </w:p>
        </w:tc>
        <w:tc>
          <w:tcPr>
            <w:tcW w:w="6251" w:type="dxa"/>
          </w:tcPr>
          <w:p w14:paraId="111E508B" w14:textId="1E0C39DD" w:rsidR="008A30F5" w:rsidRPr="00163DDD" w:rsidRDefault="00630FC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63D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Взрослые </w:t>
            </w:r>
            <w:r w:rsidR="004E76E7" w:rsidRPr="00163D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Pr="00163D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20 чел.</w:t>
            </w:r>
          </w:p>
          <w:p w14:paraId="5304963F" w14:textId="77777777" w:rsidR="00630FC9" w:rsidRPr="00163DDD" w:rsidRDefault="00630FC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63D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 – 80 чел.</w:t>
            </w:r>
          </w:p>
        </w:tc>
      </w:tr>
      <w:tr w:rsidR="008A30F5" w:rsidRPr="00D13AB2" w14:paraId="77D25374" w14:textId="77777777" w:rsidTr="00C22896">
        <w:tc>
          <w:tcPr>
            <w:tcW w:w="4395" w:type="dxa"/>
          </w:tcPr>
          <w:p w14:paraId="401630E5" w14:textId="1EBB1472" w:rsidR="008A30F5" w:rsidRPr="00D13AB2" w:rsidRDefault="004E76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13AB2" w:rsidRPr="00D13AB2">
              <w:rPr>
                <w:rFonts w:ascii="Times New Roman" w:hAnsi="Times New Roman" w:cs="Times New Roman"/>
                <w:sz w:val="28"/>
                <w:szCs w:val="28"/>
              </w:rPr>
              <w:t>. Обозначение значимос</w:t>
            </w:r>
            <w:r w:rsidR="00B46636">
              <w:rPr>
                <w:rFonts w:ascii="Times New Roman" w:hAnsi="Times New Roman" w:cs="Times New Roman"/>
                <w:sz w:val="28"/>
                <w:szCs w:val="28"/>
              </w:rPr>
              <w:t xml:space="preserve">ти проблемы проекта и </w:t>
            </w:r>
            <w:r w:rsidR="00D13AB2" w:rsidRPr="00D13AB2">
              <w:rPr>
                <w:rFonts w:ascii="Times New Roman" w:hAnsi="Times New Roman" w:cs="Times New Roman"/>
                <w:sz w:val="28"/>
                <w:szCs w:val="28"/>
              </w:rPr>
              <w:t>ее актуальности для целевой группы</w:t>
            </w:r>
          </w:p>
        </w:tc>
        <w:tc>
          <w:tcPr>
            <w:tcW w:w="6251" w:type="dxa"/>
          </w:tcPr>
          <w:p w14:paraId="2E5E86F3" w14:textId="4CE7BBDA" w:rsidR="00630FC9" w:rsidRPr="00163DDD" w:rsidRDefault="00630FC9" w:rsidP="00630FC9">
            <w:pPr>
              <w:spacing w:line="240" w:lineRule="atLeast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163DD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«Сохранение исторической памяти </w:t>
            </w:r>
            <w:r w:rsidR="004E76E7" w:rsidRPr="00163D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Pr="00163DD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задача государственной важности» - слова Президента Российской Федерации Владимира Владимировича Путина 1 сентября 2023 года на всероссийском Открытом уроке.</w:t>
            </w:r>
            <w:r w:rsidRPr="00163DD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 w:rsidRPr="00163DD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       Проект «Ворошиловский стрелок» направлен на сохранение исторической памяти и подвигов русских бойцов в памяти потомков, противодействие фальсификации истории России, а также способствовать воспитанию гражданственности и патриотизма у подрастающего поколения.</w:t>
            </w:r>
            <w:r w:rsidRPr="00163DD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 w:rsidRPr="00163DD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24 февраля 2022 г. Российская Федерация начала специальную военную операцию (СВО) по демилитаризации и денацификации Украины.</w:t>
            </w:r>
            <w:r w:rsidRPr="00163DD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 w:rsidRPr="00163DD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      Тяжёлые бои ещё продолжаются и поэтому история специальной военной операции не написана полностью. Но уже сейчас в музеях накапливаются артефакты и документальные материалы. Они наглядно свидетельствуют о том, что Россия борется не просто с украинским нацизмом, а со всей военной машиной НАТО. Мы сражаемся за наш общий дом под названием Россия, за наше право жить и говорить по-русски. Российские солдаты, всегда знали, за что они сражаются. Их подвиги не должны быть забыты. И об этом нужно помнить и всегда быть готовыми встать на защиту своей Родины.</w:t>
            </w:r>
          </w:p>
          <w:p w14:paraId="7B6BF63C" w14:textId="16F0A714" w:rsidR="008A30F5" w:rsidRPr="00163DDD" w:rsidRDefault="00630FC9" w:rsidP="00072F21">
            <w:pPr>
              <w:spacing w:line="240" w:lineRule="atLeast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63D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Актуальность проекта</w:t>
            </w:r>
            <w:r w:rsidRPr="00163D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4E76E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163D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Ворошиловский стрелок» заключается в необходимости качественной и системной подготовки молодых людей к службе в Вооруженных Силах Российской Федерации, в преодолении негативного отношения к службе, а их родителей в удовлетворении потребности в занятиях стрелковым видом спорта. Сегодняшние глобальные вызовы в мире настоятельно требуют изменить отношение наших граждан и в первую очередь подростков и молодежи к готовности </w:t>
            </w:r>
            <w:r w:rsidRPr="00163D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 xml:space="preserve">защитить себя, своих близких, свою Родину перед теми угрозами, которые ежедневно формируются вокруг нашей страны. </w:t>
            </w:r>
          </w:p>
        </w:tc>
      </w:tr>
      <w:tr w:rsidR="008A30F5" w:rsidRPr="00D13AB2" w14:paraId="14083CBB" w14:textId="77777777" w:rsidTr="00C22896">
        <w:tc>
          <w:tcPr>
            <w:tcW w:w="4395" w:type="dxa"/>
          </w:tcPr>
          <w:p w14:paraId="5AD88C7D" w14:textId="10539F15" w:rsidR="008A30F5" w:rsidRPr="00D13AB2" w:rsidRDefault="004E76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D13AB2" w:rsidRPr="00D13AB2">
              <w:rPr>
                <w:rFonts w:ascii="Times New Roman" w:hAnsi="Times New Roman" w:cs="Times New Roman"/>
                <w:sz w:val="28"/>
                <w:szCs w:val="28"/>
              </w:rPr>
              <w:t>. Характеристика целевой группы, учет ее особенностей при планировании в ходе реализации проекта</w:t>
            </w:r>
          </w:p>
        </w:tc>
        <w:tc>
          <w:tcPr>
            <w:tcW w:w="6251" w:type="dxa"/>
          </w:tcPr>
          <w:p w14:paraId="40928149" w14:textId="77777777" w:rsidR="00630FC9" w:rsidRPr="00163DDD" w:rsidRDefault="00630FC9" w:rsidP="00630FC9">
            <w:pPr>
              <w:spacing w:line="240" w:lineRule="atLeast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63D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Сейчас в Трехгорном</w:t>
            </w:r>
            <w:r w:rsidR="008E6CD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проживает 53</w:t>
            </w:r>
            <w:r w:rsidRPr="00163D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40 чел. молодежи допризывного возраста. Общее число обучающихся в 5 школах города в 2024-</w:t>
            </w:r>
            <w:r w:rsidR="008E6CD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2025 учебном году составляет 3190 человек, часть которых 259</w:t>
            </w:r>
            <w:r w:rsidRPr="00163D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человек входит в целевую группу проекта. Получая в школе те или иные академические знания, ребята в большинстве своем не имеют ясных целей и дальнейших перспектив своего развития, планов на будущее. </w:t>
            </w:r>
          </w:p>
          <w:p w14:paraId="4F769A3F" w14:textId="2EC3A4D7" w:rsidR="008A30F5" w:rsidRPr="00163DDD" w:rsidRDefault="00630FC9" w:rsidP="00072F21">
            <w:pPr>
              <w:spacing w:line="240" w:lineRule="atLeast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63D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Реализация проекта </w:t>
            </w:r>
            <w:r w:rsidR="004E76E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163D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Воро</w:t>
            </w:r>
            <w:r w:rsidR="0069771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шиловский стрелок</w:t>
            </w:r>
            <w:r w:rsidR="004E76E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  <w:r w:rsidR="0069771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163D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создаст предпосылки военно-патриотического воспитания детей и подростков, заложит основы профилактики экстремизма среди детей и молодежи обеспечит ежегодное проведение востребованных мероприятий в сфере спорта и профилактики актуальных проблем подрастающего поколения на несколько лет вперед. Участие детей и подростков в организованных общественно значимых мероприятиях по военно-патриотическому воспитанию сформирует ответственное отношения к окружающему миру, непреложным ценностям, любви к Родине среди допризывной молодежи.</w:t>
            </w:r>
          </w:p>
        </w:tc>
      </w:tr>
      <w:tr w:rsidR="008A30F5" w:rsidRPr="00D13AB2" w14:paraId="0009BA34" w14:textId="77777777" w:rsidTr="00C22896">
        <w:tc>
          <w:tcPr>
            <w:tcW w:w="4395" w:type="dxa"/>
          </w:tcPr>
          <w:p w14:paraId="1B0E7D3F" w14:textId="1AD018AD" w:rsidR="008A30F5" w:rsidRPr="00D13AB2" w:rsidRDefault="004E76E7" w:rsidP="00072F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13AB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13AB2">
              <w:rPr>
                <w:rFonts w:ascii="Times New Roman" w:hAnsi="Times New Roman" w:cs="Times New Roman"/>
                <w:sz w:val="28"/>
                <w:szCs w:val="28"/>
              </w:rPr>
              <w:t>Цель и задачи проекта, правовые основания реализации проекта</w:t>
            </w:r>
          </w:p>
        </w:tc>
        <w:tc>
          <w:tcPr>
            <w:tcW w:w="6251" w:type="dxa"/>
          </w:tcPr>
          <w:p w14:paraId="15E78CEA" w14:textId="77777777" w:rsidR="00726936" w:rsidRDefault="00726936" w:rsidP="00072F21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771A0A">
              <w:rPr>
                <w:rFonts w:ascii="Times New Roman" w:hAnsi="Times New Roman" w:cs="Times New Roman"/>
                <w:b/>
                <w:sz w:val="28"/>
              </w:rPr>
              <w:t>Цель проекта:</w:t>
            </w:r>
          </w:p>
          <w:p w14:paraId="6F15BB3B" w14:textId="77777777" w:rsidR="00726936" w:rsidRDefault="00726936" w:rsidP="00072F21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современной практикоориентрованной мотивационной обучающей среды, способствующей формированию актуальных навыков и компетенций молодежи допризывного возраста, развитию интереса к изучению истории отечества</w:t>
            </w:r>
            <w:r w:rsidR="00801F91">
              <w:rPr>
                <w:rFonts w:ascii="Times New Roman" w:hAnsi="Times New Roman" w:cs="Times New Roman"/>
                <w:sz w:val="28"/>
              </w:rPr>
              <w:t>, стрелковому спорту</w:t>
            </w:r>
            <w:r>
              <w:rPr>
                <w:rFonts w:ascii="Times New Roman" w:hAnsi="Times New Roman" w:cs="Times New Roman"/>
                <w:sz w:val="28"/>
              </w:rPr>
              <w:t xml:space="preserve"> и здоровому образу жизни.</w:t>
            </w:r>
          </w:p>
          <w:p w14:paraId="2FBCB88D" w14:textId="77777777" w:rsidR="00726936" w:rsidRDefault="00726936" w:rsidP="00072F21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771A0A">
              <w:rPr>
                <w:rFonts w:ascii="Times New Roman" w:hAnsi="Times New Roman" w:cs="Times New Roman"/>
                <w:b/>
                <w:sz w:val="28"/>
              </w:rPr>
              <w:t xml:space="preserve">Задачи: </w:t>
            </w:r>
          </w:p>
          <w:p w14:paraId="7600C546" w14:textId="77777777" w:rsidR="00726936" w:rsidRDefault="00726936" w:rsidP="00072F21">
            <w:pPr>
              <w:pStyle w:val="a5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</w:t>
            </w:r>
            <w:r w:rsidR="00801F91">
              <w:rPr>
                <w:rFonts w:ascii="Times New Roman" w:hAnsi="Times New Roman" w:cs="Times New Roman"/>
                <w:sz w:val="28"/>
              </w:rPr>
              <w:t>овести опрос среди обучающихся 9</w:t>
            </w:r>
            <w:r>
              <w:rPr>
                <w:rFonts w:ascii="Times New Roman" w:hAnsi="Times New Roman" w:cs="Times New Roman"/>
                <w:sz w:val="28"/>
              </w:rPr>
              <w:t xml:space="preserve"> – 11 классов, чтобы выявить</w:t>
            </w:r>
            <w:r w:rsidR="00801F91">
              <w:rPr>
                <w:rFonts w:ascii="Times New Roman" w:hAnsi="Times New Roman" w:cs="Times New Roman"/>
                <w:sz w:val="28"/>
              </w:rPr>
              <w:t xml:space="preserve"> проблему</w:t>
            </w:r>
            <w:r>
              <w:rPr>
                <w:rFonts w:ascii="Times New Roman" w:hAnsi="Times New Roman" w:cs="Times New Roman"/>
                <w:sz w:val="28"/>
              </w:rPr>
              <w:t>, достаточно ли обучающиеся владеют темой Специальной Военной операции, наличием в ней героев и определенной значимости для страны. На основе указанных ответов сформировать актуальность нашего проекта для дальнейшей работы;</w:t>
            </w:r>
          </w:p>
          <w:p w14:paraId="169CF648" w14:textId="2CE8DC0E" w:rsidR="00726936" w:rsidRDefault="00726936" w:rsidP="00072F21">
            <w:pPr>
              <w:pStyle w:val="a5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Распространить информацию о Турнире и посветить жителей города Трехгорный в данный проект с помощью рекламы Турнира «</w:t>
            </w:r>
            <w:r w:rsidR="004E76E7">
              <w:rPr>
                <w:rFonts w:ascii="Times New Roman" w:hAnsi="Times New Roman" w:cs="Times New Roman"/>
                <w:sz w:val="28"/>
              </w:rPr>
              <w:t>В</w:t>
            </w:r>
            <w:r>
              <w:rPr>
                <w:rFonts w:ascii="Times New Roman" w:hAnsi="Times New Roman" w:cs="Times New Roman"/>
                <w:sz w:val="28"/>
              </w:rPr>
              <w:t>орошиловский стрелок»;</w:t>
            </w:r>
          </w:p>
          <w:p w14:paraId="1EA0F8B5" w14:textId="77777777" w:rsidR="00726936" w:rsidRDefault="00726936" w:rsidP="00072F21">
            <w:pPr>
              <w:pStyle w:val="a5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Найти спонсоров для реализации проекта;</w:t>
            </w:r>
          </w:p>
          <w:p w14:paraId="2071F559" w14:textId="77777777" w:rsidR="00726936" w:rsidRDefault="00726936" w:rsidP="00072F21">
            <w:pPr>
              <w:pStyle w:val="a5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Заняться непосредственным финансированием проекта путем проведения различных общественных мероприятий;</w:t>
            </w:r>
          </w:p>
          <w:p w14:paraId="4EDE16A5" w14:textId="77777777" w:rsidR="00726936" w:rsidRDefault="00726936" w:rsidP="00072F21">
            <w:pPr>
              <w:pStyle w:val="a5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Определить участников проекта, составить Положение по Турниру;</w:t>
            </w:r>
          </w:p>
          <w:p w14:paraId="3917A470" w14:textId="77777777" w:rsidR="00726936" w:rsidRDefault="00726936" w:rsidP="00072F21">
            <w:pPr>
              <w:pStyle w:val="a5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B8422B">
              <w:rPr>
                <w:rFonts w:ascii="Times New Roman" w:hAnsi="Times New Roman" w:cs="Times New Roman"/>
                <w:sz w:val="28"/>
              </w:rPr>
              <w:t xml:space="preserve">Реализовать Турнир «Ворошиловский стрелок», </w:t>
            </w:r>
          </w:p>
          <w:p w14:paraId="5B0C3720" w14:textId="77777777" w:rsidR="00726936" w:rsidRPr="00B8422B" w:rsidRDefault="00726936" w:rsidP="00072F21">
            <w:pPr>
              <w:pStyle w:val="a5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B8422B">
              <w:rPr>
                <w:rFonts w:ascii="Times New Roman" w:hAnsi="Times New Roman" w:cs="Times New Roman"/>
                <w:sz w:val="28"/>
              </w:rPr>
              <w:t>Определить сильные и слабые стороны проекта;</w:t>
            </w:r>
          </w:p>
          <w:p w14:paraId="7EABA9AD" w14:textId="77777777" w:rsidR="008A30F5" w:rsidRPr="00A44B67" w:rsidRDefault="00726936" w:rsidP="00072F21">
            <w:pPr>
              <w:pStyle w:val="a5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6936">
              <w:rPr>
                <w:rFonts w:ascii="Times New Roman" w:hAnsi="Times New Roman" w:cs="Times New Roman"/>
                <w:sz w:val="28"/>
              </w:rPr>
              <w:t>Продумать будущее проекта</w:t>
            </w:r>
          </w:p>
          <w:p w14:paraId="1A9956FF" w14:textId="77777777" w:rsidR="00A44B67" w:rsidRPr="00A44B67" w:rsidRDefault="00A44B67" w:rsidP="00A44B6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4B67">
              <w:rPr>
                <w:rFonts w:ascii="Times New Roman" w:hAnsi="Times New Roman" w:cs="Times New Roman"/>
                <w:b/>
                <w:sz w:val="28"/>
                <w:szCs w:val="28"/>
              </w:rPr>
              <w:t>Правовые основания реализации проекта</w:t>
            </w:r>
          </w:p>
          <w:p w14:paraId="07AB45F0" w14:textId="77777777" w:rsidR="00CB5B69" w:rsidRDefault="00A44B67" w:rsidP="00A44B67">
            <w:pPr>
              <w:spacing w:line="240" w:lineRule="atLeast"/>
              <w:jc w:val="both"/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44B67">
              <w:rPr>
                <w:rStyle w:val="10"/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Документы федерального уровня</w:t>
            </w:r>
            <w:r w:rsidRPr="00A44B67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: </w:t>
            </w:r>
          </w:p>
          <w:p w14:paraId="50A6BEBC" w14:textId="77777777" w:rsidR="00CB5B69" w:rsidRPr="00CB5B69" w:rsidRDefault="00A44B67" w:rsidP="00CB5B69">
            <w:pPr>
              <w:pStyle w:val="a5"/>
              <w:numPr>
                <w:ilvl w:val="0"/>
                <w:numId w:val="16"/>
              </w:numPr>
              <w:spacing w:line="240" w:lineRule="atLeast"/>
              <w:jc w:val="both"/>
              <w:rPr>
                <w:rStyle w:val="10"/>
                <w:rFonts w:ascii="Times New Roman" w:eastAsiaTheme="minorHAnsi" w:hAnsi="Times New Roman" w:cs="Times New Roman"/>
                <w:color w:val="auto"/>
                <w:sz w:val="28"/>
                <w:szCs w:val="28"/>
              </w:rPr>
            </w:pPr>
            <w:r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>Конституция Российской Федерации</w:t>
            </w:r>
            <w:r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br/>
              <w:t>Федеральный закон «Об образовании в Российской Федерации»</w:t>
            </w:r>
          </w:p>
          <w:p w14:paraId="27F01521" w14:textId="77777777" w:rsidR="00CB5B69" w:rsidRPr="00CB5B69" w:rsidRDefault="00A44B67" w:rsidP="00CB5B69">
            <w:pPr>
              <w:pStyle w:val="a5"/>
              <w:numPr>
                <w:ilvl w:val="0"/>
                <w:numId w:val="16"/>
              </w:numPr>
              <w:spacing w:line="240" w:lineRule="atLeast"/>
              <w:jc w:val="both"/>
              <w:rPr>
                <w:rStyle w:val="10"/>
                <w:rFonts w:ascii="Times New Roman" w:eastAsiaTheme="minorHAnsi" w:hAnsi="Times New Roman" w:cs="Times New Roman"/>
                <w:color w:val="auto"/>
                <w:sz w:val="28"/>
                <w:szCs w:val="28"/>
              </w:rPr>
            </w:pPr>
            <w:r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>Федеральный закон от 28.03.1998 № 53 ФЗ «О воинской обязанности и военной службе»</w:t>
            </w:r>
          </w:p>
          <w:p w14:paraId="40675CDE" w14:textId="77777777" w:rsidR="00CB5B69" w:rsidRPr="00CB5B69" w:rsidRDefault="00A44B67" w:rsidP="00CB5B69">
            <w:pPr>
              <w:pStyle w:val="a5"/>
              <w:numPr>
                <w:ilvl w:val="0"/>
                <w:numId w:val="16"/>
              </w:numPr>
              <w:spacing w:line="240" w:lineRule="atLeast"/>
              <w:jc w:val="both"/>
              <w:rPr>
                <w:rStyle w:val="10"/>
                <w:rFonts w:ascii="Times New Roman" w:eastAsiaTheme="minorHAnsi" w:hAnsi="Times New Roman" w:cs="Times New Roman"/>
                <w:color w:val="auto"/>
                <w:sz w:val="28"/>
                <w:szCs w:val="28"/>
              </w:rPr>
            </w:pPr>
            <w:r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Указ Президента РФ от 24.03.2014 № 172 «О Всероссийском </w:t>
            </w:r>
            <w:proofErr w:type="spellStart"/>
            <w:r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>физкультурно</w:t>
            </w:r>
            <w:proofErr w:type="spellEnd"/>
            <w:r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спортивном комплексе "Готов к труду и обороне"»</w:t>
            </w:r>
            <w:r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br/>
              <w:t>Закон РФ от 14.01.1993 № 4292 1 «Об увековечении памяти погибших при защите Отечества»</w:t>
            </w:r>
          </w:p>
          <w:p w14:paraId="58628E3C" w14:textId="77777777" w:rsidR="00CB5B69" w:rsidRPr="00CB5B69" w:rsidRDefault="00A44B67" w:rsidP="00CB5B69">
            <w:pPr>
              <w:pStyle w:val="a5"/>
              <w:numPr>
                <w:ilvl w:val="0"/>
                <w:numId w:val="16"/>
              </w:numPr>
              <w:spacing w:line="240" w:lineRule="atLeast"/>
              <w:jc w:val="both"/>
              <w:rPr>
                <w:rStyle w:val="10"/>
                <w:rFonts w:ascii="Times New Roman" w:eastAsiaTheme="minorHAnsi" w:hAnsi="Times New Roman" w:cs="Times New Roman"/>
                <w:color w:val="auto"/>
                <w:sz w:val="28"/>
                <w:szCs w:val="28"/>
              </w:rPr>
            </w:pPr>
            <w:r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Документы регионального уровня: </w:t>
            </w:r>
            <w:r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br/>
              <w:t>Концепция развития региональной системы воспитания и социализации обучающихся Челябинской области на 2021 – 2025 гг. от 30 декабря 2020 г.</w:t>
            </w:r>
          </w:p>
          <w:p w14:paraId="57F7689D" w14:textId="5EF0030B" w:rsidR="00CB5B69" w:rsidRPr="00CB5B69" w:rsidRDefault="00CB5B69" w:rsidP="00CB5B69">
            <w:pPr>
              <w:pStyle w:val="a5"/>
              <w:numPr>
                <w:ilvl w:val="0"/>
                <w:numId w:val="16"/>
              </w:numPr>
              <w:spacing w:line="240" w:lineRule="atLeast"/>
              <w:ind w:left="595"/>
              <w:jc w:val="both"/>
              <w:rPr>
                <w:rStyle w:val="10"/>
                <w:rFonts w:ascii="Times New Roman" w:eastAsiaTheme="minorHAnsi" w:hAnsi="Times New Roman" w:cs="Times New Roman"/>
                <w:color w:val="auto"/>
                <w:sz w:val="28"/>
                <w:szCs w:val="28"/>
              </w:rPr>
            </w:pPr>
            <w:r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</w:t>
            </w:r>
            <w:r w:rsidR="00A44B67"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>Распоряжение правительства Челябинской области от 12.03 2021 года «О координационном совете по реализации проекта Патриотическое воспитание граждан Российской федерации</w:t>
            </w:r>
            <w:r w:rsidR="004E76E7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="00A44B67"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(Челябинская область)» </w:t>
            </w:r>
            <w:r w:rsidR="00A44B67"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br/>
            </w:r>
            <w:r w:rsidR="00A44B67" w:rsidRPr="00CB5B69">
              <w:rPr>
                <w:rStyle w:val="10"/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Документы муниципального уровня</w:t>
            </w:r>
            <w:r w:rsidR="00A44B67"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: </w:t>
            </w:r>
          </w:p>
          <w:p w14:paraId="4975408D" w14:textId="6FCB224E" w:rsidR="00CB5B69" w:rsidRPr="00CB5B69" w:rsidRDefault="00A44B67" w:rsidP="00CB5B69">
            <w:pPr>
              <w:pStyle w:val="a5"/>
              <w:numPr>
                <w:ilvl w:val="0"/>
                <w:numId w:val="17"/>
              </w:numPr>
              <w:spacing w:line="240" w:lineRule="atLeast"/>
              <w:jc w:val="both"/>
              <w:rPr>
                <w:rStyle w:val="10"/>
                <w:rFonts w:ascii="Times New Roman" w:eastAsiaTheme="minorHAnsi" w:hAnsi="Times New Roman" w:cs="Times New Roman"/>
                <w:color w:val="auto"/>
                <w:sz w:val="28"/>
                <w:szCs w:val="28"/>
              </w:rPr>
            </w:pPr>
            <w:r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Постановление администрации города Трехгорного от 16.02.2017 №166 </w:t>
            </w:r>
            <w:r w:rsidR="004E76E7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>«</w:t>
            </w:r>
            <w:r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 утверждении плана мероприятий </w:t>
            </w:r>
            <w:r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Трехгорного городского округа по реализации Стратегии развития воспитания в Российской Федерации на период до 2025 года</w:t>
            </w:r>
            <w:r w:rsidR="004E76E7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>»</w:t>
            </w:r>
          </w:p>
          <w:p w14:paraId="323A422E" w14:textId="3B313B39" w:rsidR="00A44B67" w:rsidRPr="00CB5B69" w:rsidRDefault="00A44B67" w:rsidP="00CB5B69">
            <w:pPr>
              <w:pStyle w:val="a5"/>
              <w:numPr>
                <w:ilvl w:val="0"/>
                <w:numId w:val="17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Приказ Управления образования администрации города Трехгорного от 18.04.2018 №103 </w:t>
            </w:r>
            <w:r w:rsidR="004E76E7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>«</w:t>
            </w:r>
            <w:r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>ОД</w:t>
            </w:r>
            <w:r w:rsidR="004E76E7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>»</w:t>
            </w:r>
            <w:r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="004E76E7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>«</w:t>
            </w:r>
            <w:r w:rsidRPr="00CB5B69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 внесении дополнения в план мероприятий по реализации </w:t>
            </w:r>
            <w:r w:rsidRPr="00CB5B69">
              <w:rPr>
                <w:rStyle w:val="20"/>
                <w:rFonts w:ascii="Times New Roman" w:hAnsi="Times New Roman" w:cs="Times New Roman"/>
                <w:color w:val="auto"/>
                <w:sz w:val="28"/>
                <w:szCs w:val="28"/>
              </w:rPr>
              <w:t>Концепции развития дополнительного образования детей и Стратегии развития воспитания в РФ в городе Трехгорном</w:t>
            </w:r>
            <w:r w:rsidR="004E76E7">
              <w:rPr>
                <w:rStyle w:val="20"/>
                <w:rFonts w:ascii="Times New Roman" w:hAnsi="Times New Roman" w:cs="Times New Roman"/>
                <w:color w:val="auto"/>
                <w:sz w:val="28"/>
                <w:szCs w:val="28"/>
              </w:rPr>
              <w:t>»</w:t>
            </w:r>
          </w:p>
        </w:tc>
      </w:tr>
      <w:tr w:rsidR="009B0700" w:rsidRPr="004B2272" w14:paraId="39FC3D23" w14:textId="77777777" w:rsidTr="00072F21">
        <w:trPr>
          <w:trHeight w:val="1987"/>
        </w:trPr>
        <w:tc>
          <w:tcPr>
            <w:tcW w:w="4395" w:type="dxa"/>
          </w:tcPr>
          <w:p w14:paraId="1039080D" w14:textId="785DEBDB" w:rsidR="009B0700" w:rsidRDefault="004E76E7" w:rsidP="00072F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  <w:r w:rsidR="009B07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0700">
              <w:rPr>
                <w:rFonts w:ascii="Times New Roman" w:hAnsi="Times New Roman" w:cs="Times New Roman"/>
                <w:sz w:val="28"/>
                <w:szCs w:val="28"/>
              </w:rPr>
              <w:t>План реализации проекта, план продвижения/информационного сопровождения проекта</w:t>
            </w:r>
          </w:p>
          <w:p w14:paraId="76F6A62C" w14:textId="77777777" w:rsidR="00163DDD" w:rsidRPr="00163DDD" w:rsidRDefault="00163DDD" w:rsidP="00072F21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Полная версия см. П</w:t>
            </w:r>
            <w:r w:rsidRPr="00163DDD">
              <w:rPr>
                <w:rFonts w:ascii="Times New Roman" w:hAnsi="Times New Roman" w:cs="Times New Roman"/>
                <w:b/>
                <w:i/>
              </w:rPr>
              <w:t>риложение</w:t>
            </w:r>
          </w:p>
        </w:tc>
        <w:tc>
          <w:tcPr>
            <w:tcW w:w="6251" w:type="dxa"/>
          </w:tcPr>
          <w:p w14:paraId="6F51F078" w14:textId="77777777" w:rsidR="009B0700" w:rsidRPr="004140CD" w:rsidRDefault="004140CD" w:rsidP="00072F21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40CD">
              <w:rPr>
                <w:rFonts w:ascii="Times New Roman" w:hAnsi="Times New Roman" w:cs="Times New Roman"/>
                <w:sz w:val="28"/>
              </w:rPr>
              <w:t xml:space="preserve">Проведение опроса сред 8-11 классов с целью выявить проблему недостаточной освещенности СВО, заинтересованности в данной теме школьников, а также основных нравственных качеств: </w:t>
            </w:r>
            <w:r>
              <w:rPr>
                <w:rFonts w:ascii="Times New Roman" w:hAnsi="Times New Roman" w:cs="Times New Roman"/>
                <w:sz w:val="28"/>
              </w:rPr>
              <w:t>патриотизма и гражданственности;</w:t>
            </w:r>
          </w:p>
          <w:p w14:paraId="3583176B" w14:textId="38B1AED0" w:rsidR="004140CD" w:rsidRPr="004140CD" w:rsidRDefault="00C22896" w:rsidP="00072F21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2F21">
              <w:rPr>
                <w:rFonts w:ascii="Times New Roman" w:hAnsi="Times New Roman" w:cs="Times New Roman"/>
                <w:i/>
                <w:sz w:val="28"/>
              </w:rPr>
              <w:t>р</w:t>
            </w:r>
            <w:r w:rsidR="004140CD" w:rsidRPr="00072F21">
              <w:rPr>
                <w:rFonts w:ascii="Times New Roman" w:hAnsi="Times New Roman" w:cs="Times New Roman"/>
                <w:i/>
                <w:sz w:val="28"/>
              </w:rPr>
              <w:t>аспростр</w:t>
            </w:r>
            <w:r w:rsidR="00072F21">
              <w:rPr>
                <w:rFonts w:ascii="Times New Roman" w:hAnsi="Times New Roman" w:cs="Times New Roman"/>
                <w:i/>
                <w:sz w:val="28"/>
              </w:rPr>
              <w:t xml:space="preserve">анение в пределах Трехгорного </w:t>
            </w:r>
            <w:r w:rsidR="004140CD" w:rsidRPr="00072F21">
              <w:rPr>
                <w:rFonts w:ascii="Times New Roman" w:hAnsi="Times New Roman" w:cs="Times New Roman"/>
                <w:i/>
                <w:sz w:val="28"/>
              </w:rPr>
              <w:t>агитации с информацией о турнире</w:t>
            </w:r>
            <w:r w:rsidR="004140CD">
              <w:rPr>
                <w:rFonts w:ascii="Times New Roman" w:hAnsi="Times New Roman" w:cs="Times New Roman"/>
                <w:sz w:val="28"/>
              </w:rPr>
              <w:t>;</w:t>
            </w:r>
          </w:p>
          <w:p w14:paraId="01262609" w14:textId="77777777" w:rsidR="004140CD" w:rsidRPr="004140CD" w:rsidRDefault="00C22896" w:rsidP="00072F21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</w:t>
            </w:r>
            <w:r w:rsidR="004140CD" w:rsidRPr="004140CD">
              <w:rPr>
                <w:rFonts w:ascii="Times New Roman" w:hAnsi="Times New Roman" w:cs="Times New Roman"/>
                <w:sz w:val="28"/>
              </w:rPr>
              <w:t>оиск спонсоров для дал</w:t>
            </w:r>
            <w:r w:rsidR="004140CD">
              <w:rPr>
                <w:rFonts w:ascii="Times New Roman" w:hAnsi="Times New Roman" w:cs="Times New Roman"/>
                <w:sz w:val="28"/>
              </w:rPr>
              <w:t>ьнейшего финансирования проекта;</w:t>
            </w:r>
          </w:p>
          <w:p w14:paraId="2F8DE9A8" w14:textId="77777777" w:rsidR="00990A88" w:rsidRPr="00072F21" w:rsidRDefault="00C22896" w:rsidP="00195FE0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2F21">
              <w:rPr>
                <w:rFonts w:ascii="Times New Roman" w:hAnsi="Times New Roman" w:cs="Times New Roman"/>
                <w:sz w:val="28"/>
              </w:rPr>
              <w:t>о</w:t>
            </w:r>
            <w:r w:rsidR="004140CD" w:rsidRPr="00072F21">
              <w:rPr>
                <w:rFonts w:ascii="Times New Roman" w:hAnsi="Times New Roman" w:cs="Times New Roman"/>
                <w:sz w:val="28"/>
              </w:rPr>
              <w:t>ткрытие турнира;</w:t>
            </w:r>
          </w:p>
          <w:p w14:paraId="7249A952" w14:textId="77777777" w:rsidR="004140CD" w:rsidRPr="00990A88" w:rsidRDefault="00C22896" w:rsidP="00072F21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</w:t>
            </w:r>
            <w:r w:rsidR="004140CD" w:rsidRPr="00990A88">
              <w:rPr>
                <w:rFonts w:ascii="Times New Roman" w:hAnsi="Times New Roman" w:cs="Times New Roman"/>
                <w:sz w:val="28"/>
              </w:rPr>
              <w:t>роведение опроса среди участников турнира с целью выявления из готовности и ожиданий.</w:t>
            </w:r>
          </w:p>
          <w:p w14:paraId="0EF1AB96" w14:textId="77777777" w:rsidR="00990A88" w:rsidRDefault="00C22896" w:rsidP="00072F21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90A88">
              <w:rPr>
                <w:rFonts w:ascii="Times New Roman" w:hAnsi="Times New Roman" w:cs="Times New Roman"/>
                <w:sz w:val="28"/>
                <w:szCs w:val="28"/>
              </w:rPr>
              <w:t>роведение первого этапа «Сгибание и разгибание рук в упоре лежа на полу»;</w:t>
            </w:r>
          </w:p>
          <w:p w14:paraId="68504DDD" w14:textId="77777777" w:rsidR="00990A88" w:rsidRDefault="00C22896" w:rsidP="00072F21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990A88" w:rsidRPr="00990A88">
              <w:rPr>
                <w:rFonts w:ascii="Times New Roman" w:hAnsi="Times New Roman" w:cs="Times New Roman"/>
                <w:sz w:val="28"/>
                <w:szCs w:val="28"/>
              </w:rPr>
              <w:t>амостоятельный тренировочный процесс (метание гранаты) с привлечением наставников в лице учителя физической культуры каждой участвующей общеобразовательной организации</w:t>
            </w:r>
            <w:r w:rsidR="00990A8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BC81636" w14:textId="77777777" w:rsidR="00990A88" w:rsidRPr="00990A88" w:rsidRDefault="00C22896" w:rsidP="00072F21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п</w:t>
            </w:r>
            <w:r w:rsidR="00990A88" w:rsidRPr="00603296"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роведение второго этапа «Метание на дальность»</w:t>
            </w:r>
            <w:r w:rsidR="00990A88"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;</w:t>
            </w:r>
          </w:p>
          <w:p w14:paraId="76090A47" w14:textId="77777777" w:rsidR="00990A88" w:rsidRPr="00990A88" w:rsidRDefault="00C22896" w:rsidP="00072F21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п</w:t>
            </w:r>
            <w:r w:rsidR="00990A88" w:rsidRPr="00603296"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 xml:space="preserve">роведение акции по сбору макулатуры учащимися </w:t>
            </w:r>
            <w:r w:rsidR="00072F21"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школы №109</w:t>
            </w:r>
            <w:r w:rsidR="00990A88"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;</w:t>
            </w:r>
          </w:p>
          <w:p w14:paraId="53DC3EF3" w14:textId="77777777" w:rsidR="00990A88" w:rsidRDefault="00C22896" w:rsidP="00072F21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="00990A88">
              <w:rPr>
                <w:rFonts w:ascii="Times New Roman" w:hAnsi="Times New Roman" w:cs="Times New Roman"/>
                <w:sz w:val="28"/>
                <w:szCs w:val="28"/>
              </w:rPr>
              <w:t>ренировка команд для третьего этапа (стрельба) с привлечением наставников в лице учителя физической культуры каждой участвующей образовательной организации;</w:t>
            </w:r>
          </w:p>
          <w:p w14:paraId="4367E58A" w14:textId="77777777" w:rsidR="00990A88" w:rsidRPr="00072F21" w:rsidRDefault="00C22896" w:rsidP="00072F21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72F21">
              <w:rPr>
                <w:rFonts w:ascii="Times New Roman" w:hAnsi="Times New Roman" w:cs="Times New Roman"/>
                <w:i/>
                <w:sz w:val="28"/>
                <w:szCs w:val="28"/>
                <w:u w:color="000000"/>
              </w:rPr>
              <w:t>н</w:t>
            </w:r>
            <w:r w:rsidR="00990A88" w:rsidRPr="00072F21">
              <w:rPr>
                <w:rFonts w:ascii="Times New Roman" w:hAnsi="Times New Roman" w:cs="Times New Roman"/>
                <w:i/>
                <w:sz w:val="28"/>
                <w:szCs w:val="28"/>
                <w:u w:color="000000"/>
              </w:rPr>
              <w:t>аписание статьи и данном проекте в газету «Метро»</w:t>
            </w:r>
            <w:r w:rsidR="0036290D" w:rsidRPr="00072F21">
              <w:rPr>
                <w:rFonts w:ascii="Times New Roman" w:hAnsi="Times New Roman" w:cs="Times New Roman"/>
                <w:i/>
                <w:sz w:val="28"/>
                <w:szCs w:val="28"/>
                <w:u w:color="000000"/>
              </w:rPr>
              <w:t>;</w:t>
            </w:r>
          </w:p>
          <w:p w14:paraId="03DDC33E" w14:textId="77777777" w:rsidR="0036290D" w:rsidRPr="0036290D" w:rsidRDefault="00C22896" w:rsidP="00072F21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п</w:t>
            </w:r>
            <w:r w:rsidR="0036290D" w:rsidRPr="00603296"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 xml:space="preserve">роведение третьего этапа </w:t>
            </w:r>
            <w:r w:rsidR="0036290D" w:rsidRPr="00603296">
              <w:rPr>
                <w:rFonts w:ascii="Times New Roman" w:hAnsi="Times New Roman" w:cs="Times New Roman"/>
                <w:sz w:val="28"/>
                <w:szCs w:val="28"/>
                <w:u w:color="000000"/>
              </w:rPr>
              <w:lastRenderedPageBreak/>
              <w:t>«Стрельба</w:t>
            </w:r>
            <w:r w:rsidR="0036290D" w:rsidRPr="00603296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u w:color="000000"/>
              </w:rPr>
              <w:t> </w:t>
            </w:r>
            <w:r w:rsidR="0036290D" w:rsidRPr="00603296"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из положения выстрелов стоя»</w:t>
            </w:r>
            <w:r w:rsidR="0036290D"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;</w:t>
            </w:r>
          </w:p>
          <w:p w14:paraId="6D97C869" w14:textId="77777777" w:rsidR="0036290D" w:rsidRPr="0036290D" w:rsidRDefault="00C22896" w:rsidP="00072F21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т</w:t>
            </w:r>
            <w:r w:rsidR="0036290D" w:rsidRPr="00603296"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оржественное закрытие турнира</w:t>
            </w:r>
            <w:r w:rsidR="0036290D"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;</w:t>
            </w:r>
          </w:p>
          <w:p w14:paraId="72F04865" w14:textId="77777777" w:rsidR="0036290D" w:rsidRPr="00072F21" w:rsidRDefault="00C22896" w:rsidP="00072F21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72F21">
              <w:rPr>
                <w:rFonts w:ascii="Times New Roman" w:hAnsi="Times New Roman" w:cs="Times New Roman"/>
                <w:i/>
                <w:sz w:val="28"/>
                <w:szCs w:val="28"/>
                <w:u w:color="000000"/>
              </w:rPr>
              <w:t>р</w:t>
            </w:r>
            <w:r w:rsidR="0036290D" w:rsidRPr="00072F21">
              <w:rPr>
                <w:rFonts w:ascii="Times New Roman" w:hAnsi="Times New Roman" w:cs="Times New Roman"/>
                <w:i/>
                <w:sz w:val="28"/>
                <w:szCs w:val="28"/>
                <w:u w:color="000000"/>
              </w:rPr>
              <w:t>епортаж о проведении закрытия проекта «Ворошиловский стрелок»;</w:t>
            </w:r>
          </w:p>
          <w:p w14:paraId="07164C65" w14:textId="77777777" w:rsidR="0036290D" w:rsidRPr="0036290D" w:rsidRDefault="00561FE5" w:rsidP="00072F21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в</w:t>
            </w:r>
            <w:r w:rsidR="0036290D" w:rsidRPr="00603296"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озложение цветов бойцам СВО (команда-победитель)</w:t>
            </w:r>
            <w:r w:rsidR="0036290D"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;</w:t>
            </w:r>
          </w:p>
          <w:p w14:paraId="7D7D8259" w14:textId="77777777" w:rsidR="0036290D" w:rsidRPr="0036290D" w:rsidRDefault="00561FE5" w:rsidP="00072F21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п</w:t>
            </w:r>
            <w:r w:rsidR="0036290D" w:rsidRPr="00603296"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 xml:space="preserve">роведение опроса среди участников с целью выявления сильных и слабых сторон проекта, его </w:t>
            </w:r>
            <w:r w:rsidR="0036290D"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возможного дальнейшего будущего;</w:t>
            </w:r>
          </w:p>
          <w:p w14:paraId="52FE915C" w14:textId="77777777" w:rsidR="0036290D" w:rsidRPr="00072F21" w:rsidRDefault="00561FE5" w:rsidP="00072F21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о</w:t>
            </w:r>
            <w:r w:rsidR="0036290D" w:rsidRPr="00603296"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формление документации проекта, медийное сопровождение, оформление проектной папки</w:t>
            </w:r>
            <w:r w:rsidR="0036290D">
              <w:rPr>
                <w:rFonts w:ascii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14:paraId="0B1B482C" w14:textId="4960B496" w:rsidR="00072F21" w:rsidRDefault="00072F21" w:rsidP="00072F21">
            <w:pPr>
              <w:pStyle w:val="a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6D01">
              <w:rPr>
                <w:rFonts w:ascii="Times New Roman" w:hAnsi="Times New Roman"/>
                <w:b/>
                <w:sz w:val="28"/>
                <w:szCs w:val="28"/>
              </w:rPr>
              <w:t>Информационное сопровождение проекта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E76E7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Ворошиловский стрелок</w:t>
            </w:r>
            <w:r w:rsidR="004E76E7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Трехгорном ГО, посвященного памяти Андрея Францева, осуществлялось по нескольким направлениям, с использованием различных каналов коммуникации:</w:t>
            </w:r>
          </w:p>
          <w:p w14:paraId="30AC79FB" w14:textId="77777777" w:rsidR="00072F21" w:rsidRDefault="00072F21" w:rsidP="00072F21">
            <w:pPr>
              <w:pStyle w:val="a9"/>
              <w:numPr>
                <w:ilvl w:val="0"/>
                <w:numId w:val="15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информирование через школы с помощью рекламных агитаций и постов в социальной сети ВКонтакте в группе школы №109;</w:t>
            </w:r>
          </w:p>
          <w:p w14:paraId="63D05C49" w14:textId="77777777" w:rsidR="00072F21" w:rsidRDefault="00072F21" w:rsidP="00072F21">
            <w:pPr>
              <w:pStyle w:val="a9"/>
              <w:numPr>
                <w:ilvl w:val="0"/>
                <w:numId w:val="15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статья в газете «Метро». Таким образом можно донести информацию о турнире до широкого круга жителей Трехгорного ГО, в том числе родителей потенциальных участников и спонсоров;</w:t>
            </w:r>
          </w:p>
          <w:p w14:paraId="4B714F02" w14:textId="77777777" w:rsidR="00072F21" w:rsidRPr="00072F21" w:rsidRDefault="00072F21" w:rsidP="00072F21">
            <w:pPr>
              <w:pStyle w:val="a9"/>
              <w:numPr>
                <w:ilvl w:val="0"/>
                <w:numId w:val="15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освещение на телевидении; </w:t>
            </w:r>
          </w:p>
          <w:p w14:paraId="54F0EE8B" w14:textId="77777777" w:rsidR="00072F21" w:rsidRPr="00072F21" w:rsidRDefault="00072F21" w:rsidP="00072F21">
            <w:pPr>
              <w:pStyle w:val="a9"/>
              <w:widowControl w:val="0"/>
              <w:numPr>
                <w:ilvl w:val="0"/>
                <w:numId w:val="15"/>
              </w:numPr>
              <w:tabs>
                <w:tab w:val="left" w:pos="708"/>
                <w:tab w:val="left" w:pos="1416"/>
                <w:tab w:val="left" w:pos="2124"/>
              </w:tabs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2F21">
              <w:rPr>
                <w:rFonts w:ascii="Times New Roman" w:hAnsi="Times New Roman"/>
                <w:sz w:val="28"/>
                <w:szCs w:val="28"/>
              </w:rPr>
              <w:t xml:space="preserve">расклеивание рекламных листовок в людных и значимых местах города. </w:t>
            </w:r>
          </w:p>
        </w:tc>
      </w:tr>
      <w:tr w:rsidR="00C22896" w:rsidRPr="00D13AB2" w14:paraId="674850E7" w14:textId="77777777" w:rsidTr="00C22896">
        <w:tc>
          <w:tcPr>
            <w:tcW w:w="4395" w:type="dxa"/>
          </w:tcPr>
          <w:p w14:paraId="1CC23E1C" w14:textId="1DFCA78D" w:rsidR="009B0700" w:rsidRPr="00D13AB2" w:rsidRDefault="004E76E7" w:rsidP="00072F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  <w:r w:rsidR="009B0700">
              <w:rPr>
                <w:rFonts w:ascii="Times New Roman" w:hAnsi="Times New Roman" w:cs="Times New Roman"/>
                <w:sz w:val="28"/>
                <w:szCs w:val="28"/>
              </w:rPr>
              <w:t>.Финансовый план (смета расходов),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0700">
              <w:rPr>
                <w:rFonts w:ascii="Times New Roman" w:hAnsi="Times New Roman" w:cs="Times New Roman"/>
                <w:sz w:val="28"/>
                <w:szCs w:val="28"/>
              </w:rPr>
              <w:t>реализации проекта, его обоснование</w:t>
            </w:r>
          </w:p>
        </w:tc>
        <w:tc>
          <w:tcPr>
            <w:tcW w:w="6251" w:type="dxa"/>
          </w:tcPr>
          <w:p w14:paraId="62D57C34" w14:textId="77777777" w:rsidR="009B0700" w:rsidRPr="00163DDD" w:rsidRDefault="009B0700" w:rsidP="00072F2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63DD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Список необходимых материалов:</w:t>
            </w:r>
          </w:p>
          <w:p w14:paraId="330AD466" w14:textId="1A3C6884" w:rsidR="009B0700" w:rsidRPr="000F0D56" w:rsidRDefault="00561FE5" w:rsidP="00072F2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>ульки</w:t>
            </w:r>
            <w:r w:rsidR="009B0700" w:rsidRPr="000F0D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0700" w:rsidRPr="009B07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Exite</w:t>
            </w:r>
            <w:proofErr w:type="spellEnd"/>
            <w:r w:rsidR="009B0700" w:rsidRPr="000F0D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Econ</w:t>
            </w:r>
            <w:r w:rsidR="009B0700" w:rsidRPr="000F0D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9B0700" w:rsidRPr="000F0D56">
              <w:rPr>
                <w:rFonts w:ascii="Times New Roman" w:hAnsi="Times New Roman" w:cs="Times New Roman"/>
                <w:sz w:val="28"/>
                <w:szCs w:val="28"/>
              </w:rPr>
              <w:t xml:space="preserve"> 4,50/500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="009B0700" w:rsidRPr="000F0D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0D56">
              <w:rPr>
                <w:rFonts w:ascii="Times New Roman" w:hAnsi="Times New Roman" w:cs="Times New Roman"/>
                <w:sz w:val="28"/>
                <w:szCs w:val="28"/>
              </w:rPr>
              <w:t xml:space="preserve">на этап по </w:t>
            </w:r>
            <w:proofErr w:type="spellStart"/>
            <w:r w:rsidR="000F0D56">
              <w:rPr>
                <w:rFonts w:ascii="Times New Roman" w:hAnsi="Times New Roman" w:cs="Times New Roman"/>
                <w:sz w:val="28"/>
                <w:szCs w:val="28"/>
              </w:rPr>
              <w:t>стельбе</w:t>
            </w:r>
            <w:proofErr w:type="spellEnd"/>
            <w:r w:rsidR="009B0700" w:rsidRPr="000F0D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76E7" w:rsidRPr="009B070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4E76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0700" w:rsidRPr="000F0D56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>коробок</w:t>
            </w:r>
          </w:p>
          <w:p w14:paraId="41830A0C" w14:textId="1A82569D" w:rsidR="009B0700" w:rsidRPr="000F0D56" w:rsidRDefault="00561FE5" w:rsidP="00072F2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 xml:space="preserve">умага для печати </w:t>
            </w:r>
            <w:r w:rsidR="000F0D56">
              <w:rPr>
                <w:rFonts w:ascii="Times New Roman" w:hAnsi="Times New Roman" w:cs="Times New Roman"/>
                <w:sz w:val="28"/>
                <w:szCs w:val="28"/>
              </w:rPr>
              <w:t>(реклама, оформление проекта, мишени)</w:t>
            </w:r>
            <w:r w:rsidR="004E76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>– 1 упаковка</w:t>
            </w:r>
          </w:p>
          <w:p w14:paraId="5B2542A7" w14:textId="77777777" w:rsidR="009B0700" w:rsidRPr="00561FE5" w:rsidRDefault="00561FE5" w:rsidP="00072F2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>воздика для почтения памяти – 2 штуки</w:t>
            </w:r>
          </w:p>
          <w:p w14:paraId="3F7AE7C5" w14:textId="77777777" w:rsidR="009B0700" w:rsidRPr="009B0700" w:rsidRDefault="00561FE5" w:rsidP="00072F2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0F0D56">
              <w:rPr>
                <w:rFonts w:ascii="Times New Roman" w:hAnsi="Times New Roman" w:cs="Times New Roman"/>
                <w:sz w:val="28"/>
                <w:szCs w:val="28"/>
              </w:rPr>
              <w:t>укет для мамы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 xml:space="preserve"> Андрея Францева – 1 штука</w:t>
            </w:r>
          </w:p>
          <w:p w14:paraId="30494D98" w14:textId="5F768EE6" w:rsidR="009B0700" w:rsidRPr="004E76E7" w:rsidRDefault="00561FE5" w:rsidP="004E76E7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>убки для абсолютных победителей –</w:t>
            </w:r>
            <w:r w:rsidR="009B0700" w:rsidRPr="004E76E7">
              <w:rPr>
                <w:rFonts w:ascii="Times New Roman" w:hAnsi="Times New Roman" w:cs="Times New Roman"/>
                <w:sz w:val="28"/>
                <w:szCs w:val="28"/>
              </w:rPr>
              <w:t xml:space="preserve"> 2 штуки</w:t>
            </w:r>
          </w:p>
          <w:p w14:paraId="07328408" w14:textId="77777777" w:rsidR="009B0700" w:rsidRPr="009B0700" w:rsidRDefault="00561FE5" w:rsidP="00072F2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>убки для призёров и победителей команд – 3 штуки</w:t>
            </w:r>
          </w:p>
          <w:p w14:paraId="37FFE925" w14:textId="77777777" w:rsidR="009B0700" w:rsidRPr="009B0700" w:rsidRDefault="00561FE5" w:rsidP="00072F2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>рамоты для победителей номинаций и турнира – 17 штук</w:t>
            </w:r>
          </w:p>
          <w:p w14:paraId="6F9FF9CB" w14:textId="77777777" w:rsidR="009B0700" w:rsidRDefault="00561FE5" w:rsidP="00072F2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92702164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>амки для грамот – 17 штук</w:t>
            </w:r>
          </w:p>
          <w:p w14:paraId="673EDA47" w14:textId="77777777" w:rsidR="00C22896" w:rsidRDefault="00561FE5" w:rsidP="00072F2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22896">
              <w:rPr>
                <w:rFonts w:ascii="Times New Roman" w:hAnsi="Times New Roman" w:cs="Times New Roman"/>
                <w:sz w:val="28"/>
                <w:szCs w:val="28"/>
              </w:rPr>
              <w:t>ранаты</w:t>
            </w:r>
            <w:r w:rsidR="000F0D56">
              <w:rPr>
                <w:rFonts w:ascii="Times New Roman" w:hAnsi="Times New Roman" w:cs="Times New Roman"/>
                <w:sz w:val="28"/>
                <w:szCs w:val="28"/>
              </w:rPr>
              <w:t xml:space="preserve"> для проведения этапа по метанию</w:t>
            </w:r>
          </w:p>
          <w:p w14:paraId="7148C79B" w14:textId="6254F8DA" w:rsidR="00C22896" w:rsidRDefault="00C22896" w:rsidP="00072F21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289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Сбор макулатуры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101E8224" w14:textId="70DBA13A" w:rsidR="00C22896" w:rsidRPr="00C22896" w:rsidRDefault="00561FE5" w:rsidP="00072F21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F0D56">
              <w:rPr>
                <w:rFonts w:ascii="Times New Roman" w:hAnsi="Times New Roman" w:cs="Times New Roman"/>
                <w:sz w:val="28"/>
                <w:szCs w:val="28"/>
              </w:rPr>
              <w:t xml:space="preserve">обрано </w:t>
            </w:r>
            <w:r w:rsidR="00C22896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0F0D56">
              <w:rPr>
                <w:rFonts w:ascii="Times New Roman" w:hAnsi="Times New Roman" w:cs="Times New Roman"/>
                <w:sz w:val="28"/>
                <w:szCs w:val="28"/>
              </w:rPr>
              <w:t>сумму 2775</w:t>
            </w:r>
          </w:p>
          <w:bookmarkEnd w:id="0"/>
          <w:p w14:paraId="7D736A3A" w14:textId="77777777" w:rsidR="009B0700" w:rsidRPr="00163DDD" w:rsidRDefault="009B0700" w:rsidP="00072F2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63DD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Схема расходов:</w:t>
            </w:r>
          </w:p>
          <w:p w14:paraId="4FBF3A64" w14:textId="77777777" w:rsidR="009B0700" w:rsidRPr="009B0700" w:rsidRDefault="00561FE5" w:rsidP="00072F2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 xml:space="preserve">ульки </w:t>
            </w:r>
            <w:proofErr w:type="spellStart"/>
            <w:r w:rsidR="009B0700" w:rsidRPr="009B07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Exite</w:t>
            </w:r>
            <w:proofErr w:type="spellEnd"/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Econ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 xml:space="preserve"> 4,50/500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 xml:space="preserve"> 6 упаковок по 610 рублей – 3660 рублей</w:t>
            </w:r>
          </w:p>
          <w:p w14:paraId="762FE9F6" w14:textId="77777777" w:rsidR="009B0700" w:rsidRPr="00C22896" w:rsidRDefault="00561FE5" w:rsidP="00072F2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б</w:t>
            </w:r>
            <w:r w:rsidR="009B0700" w:rsidRPr="00C22896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умага для печати </w:t>
            </w:r>
            <w:proofErr w:type="spellStart"/>
            <w:r w:rsidR="009B0700" w:rsidRPr="00C22896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en-US"/>
              </w:rPr>
              <w:t>SvetoCopy</w:t>
            </w:r>
            <w:proofErr w:type="spellEnd"/>
            <w:r w:rsidR="009B0700" w:rsidRPr="00C22896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 – 500 рублей</w:t>
            </w:r>
          </w:p>
          <w:p w14:paraId="272F8831" w14:textId="77777777" w:rsidR="009B0700" w:rsidRPr="00C22896" w:rsidRDefault="00561FE5" w:rsidP="00072F21">
            <w:pPr>
              <w:pStyle w:val="a5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г</w:t>
            </w:r>
            <w:r w:rsidR="009B0700" w:rsidRPr="00C22896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воздика для почтения памяти 2 штуки по 250 рублей – 500 рублей</w:t>
            </w:r>
          </w:p>
          <w:p w14:paraId="65888329" w14:textId="77777777" w:rsidR="009B0700" w:rsidRPr="00C22896" w:rsidRDefault="00561FE5" w:rsidP="00072F2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б</w:t>
            </w:r>
            <w:r w:rsidR="009B0700" w:rsidRPr="00C22896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укет для матери Андрея Францева – 900 рублей</w:t>
            </w:r>
          </w:p>
          <w:p w14:paraId="411CA10C" w14:textId="77777777" w:rsidR="009B0700" w:rsidRPr="009B0700" w:rsidRDefault="00561FE5" w:rsidP="00072F2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>убки для абсолютных победителей</w:t>
            </w:r>
            <w:r w:rsidR="00C2289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 xml:space="preserve"> 2 штуки по 600 рублей – 1200 рублей</w:t>
            </w:r>
          </w:p>
          <w:p w14:paraId="025B2B72" w14:textId="77777777" w:rsidR="009B0700" w:rsidRPr="009B0700" w:rsidRDefault="00561FE5" w:rsidP="00072F2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>убки для призёров и победителей команд 3 штуки по 700 рублей – 2100 рублей</w:t>
            </w:r>
          </w:p>
          <w:p w14:paraId="7E9E5EF8" w14:textId="77777777" w:rsidR="009B0700" w:rsidRPr="009B0700" w:rsidRDefault="00561FE5" w:rsidP="00072F2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9B0700" w:rsidRPr="009B0700">
              <w:rPr>
                <w:rFonts w:ascii="Times New Roman" w:hAnsi="Times New Roman" w:cs="Times New Roman"/>
                <w:sz w:val="28"/>
                <w:szCs w:val="28"/>
              </w:rPr>
              <w:t>рамоты для победителей номинаций и турнира 17 штук по 30 рублей – 510 рублей</w:t>
            </w:r>
          </w:p>
          <w:p w14:paraId="1CAE56E5" w14:textId="77777777" w:rsidR="009B0700" w:rsidRPr="009B0700" w:rsidRDefault="00561FE5" w:rsidP="00072F21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</w:t>
            </w:r>
            <w:r w:rsidR="009B0700" w:rsidRPr="00C2289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амки для грамот 17 штук по 390 рублей – 6630 рублей</w:t>
            </w:r>
          </w:p>
        </w:tc>
      </w:tr>
      <w:tr w:rsidR="00C22896" w:rsidRPr="00D13AB2" w14:paraId="4C80460E" w14:textId="77777777" w:rsidTr="00C22896">
        <w:tc>
          <w:tcPr>
            <w:tcW w:w="4395" w:type="dxa"/>
          </w:tcPr>
          <w:p w14:paraId="5C549338" w14:textId="5E5E867F" w:rsidR="009B0700" w:rsidRPr="00D13AB2" w:rsidRDefault="004E76E7" w:rsidP="00072F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9B0700">
              <w:rPr>
                <w:rFonts w:ascii="Times New Roman" w:hAnsi="Times New Roman" w:cs="Times New Roman"/>
                <w:sz w:val="28"/>
                <w:szCs w:val="28"/>
              </w:rPr>
              <w:t>.Описание хода реализации проекта</w:t>
            </w:r>
          </w:p>
        </w:tc>
        <w:tc>
          <w:tcPr>
            <w:tcW w:w="6251" w:type="dxa"/>
          </w:tcPr>
          <w:p w14:paraId="33A0BB5D" w14:textId="77777777" w:rsidR="008E6CDE" w:rsidRDefault="008E6CDE" w:rsidP="00072F21">
            <w:pPr>
              <w:pStyle w:val="a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Наш проект стартовал с исследования.  Мы провели опрос среди учащихся 8-11 классов, чтобы оценить их осведомленность о Специальной Военной Операции, уровень интереса к этой теме, а также степень развития патриотизма и гражданственности. Результаты опроса показали, что подтвердило актуальность нашего проекта и помогло определить его дальнейшее направление.</w:t>
            </w:r>
          </w:p>
          <w:p w14:paraId="3840A777" w14:textId="77777777" w:rsidR="008E6CDE" w:rsidRDefault="008E6CDE" w:rsidP="00072F21">
            <w:pPr>
              <w:pStyle w:val="a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365616A" w14:textId="77777777" w:rsidR="008E6CDE" w:rsidRDefault="008E6CDE" w:rsidP="00072F21">
            <w:pPr>
              <w:pStyle w:val="a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Следующим шагом стала рекламная кампания. Мы распространили информацию о турнире памяти Андрея Францева, погибшего на СВО, по всему Трехгорному ГО.  Эта агитация помогла не только привлечь внимание к турниру, но и поднять общественный интерес к проблеме патриотического воспитания.</w:t>
            </w:r>
          </w:p>
          <w:p w14:paraId="0356E98A" w14:textId="77777777" w:rsidR="008E6CDE" w:rsidRDefault="008E6CDE" w:rsidP="00072F21">
            <w:pPr>
              <w:pStyle w:val="a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84A184B" w14:textId="77777777" w:rsidR="008E6CDE" w:rsidRDefault="008E6CDE" w:rsidP="00072F21">
            <w:pPr>
              <w:pStyle w:val="a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Параллельно мы активно искали спонсор</w:t>
            </w:r>
            <w:r w:rsidR="008B18E0">
              <w:rPr>
                <w:rFonts w:ascii="Times New Roman" w:hAnsi="Times New Roman"/>
                <w:sz w:val="28"/>
                <w:szCs w:val="28"/>
              </w:rPr>
              <w:t xml:space="preserve">ов для финансирования проекта, </w:t>
            </w:r>
            <w:r>
              <w:rPr>
                <w:rFonts w:ascii="Times New Roman" w:hAnsi="Times New Roman"/>
                <w:sz w:val="28"/>
                <w:szCs w:val="28"/>
              </w:rPr>
              <w:t>чтобы обеспечить его полноценную реализацию. Нашли их в лице Приборостроительного Завода.</w:t>
            </w:r>
          </w:p>
          <w:p w14:paraId="0D92C1D4" w14:textId="77777777" w:rsidR="008E6CDE" w:rsidRDefault="008E6CDE" w:rsidP="00072F21">
            <w:pPr>
              <w:pStyle w:val="a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222878E" w14:textId="77777777" w:rsidR="008E6CDE" w:rsidRDefault="008E6CDE" w:rsidP="00072F21">
            <w:pPr>
              <w:pStyle w:val="a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После успешного привлечения средств, мы приступили к набору команд из числа 14-15-летних школьников, по одной команде от каждой школы.  Перед началом турнира мы провели опрос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среди участников, чтобы оценить их готовность и настрой.  Каждой команде было предоставлено время на подготовку под руководством учителей физкультуры, включающую в себя тренировки по метанию учебных гранат и стрельбе из пневматических винтовок.</w:t>
            </w:r>
          </w:p>
          <w:p w14:paraId="11B72C81" w14:textId="77777777" w:rsidR="008E6CDE" w:rsidRDefault="008E6CDE" w:rsidP="00072F21">
            <w:pPr>
              <w:pStyle w:val="a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B330324" w14:textId="77777777" w:rsidR="008E6CDE" w:rsidRDefault="008E6CDE" w:rsidP="00072F21">
            <w:pPr>
              <w:pStyle w:val="a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Затем состоялся сам турнир, включающий три этапа: отжимания, метание гранаты и стрельбу из пневматической винтовки.  После подсчета баллов мы провели торжественную церемонию награждения победителей – как команд, так и отдельных участников.</w:t>
            </w:r>
            <w:r w:rsidR="008B18E0">
              <w:rPr>
                <w:rFonts w:ascii="Times New Roman" w:hAnsi="Times New Roman"/>
                <w:sz w:val="28"/>
                <w:szCs w:val="28"/>
              </w:rPr>
              <w:t xml:space="preserve"> Команда – победитель </w:t>
            </w:r>
            <w:r w:rsidR="000F0D56">
              <w:rPr>
                <w:rFonts w:ascii="Times New Roman" w:hAnsi="Times New Roman"/>
                <w:sz w:val="28"/>
                <w:szCs w:val="28"/>
              </w:rPr>
              <w:t xml:space="preserve">будет </w:t>
            </w:r>
            <w:r w:rsidR="008B18E0">
              <w:rPr>
                <w:rFonts w:ascii="Times New Roman" w:hAnsi="Times New Roman"/>
                <w:sz w:val="28"/>
                <w:szCs w:val="28"/>
              </w:rPr>
              <w:t>представлять город на областной игре «Заинца2.0», а юноша и девушка, показавшие лучшие результаты</w:t>
            </w:r>
            <w:r w:rsidR="000F0D56">
              <w:rPr>
                <w:rFonts w:ascii="Times New Roman" w:hAnsi="Times New Roman"/>
                <w:sz w:val="28"/>
                <w:szCs w:val="28"/>
              </w:rPr>
              <w:t>,</w:t>
            </w:r>
            <w:r w:rsidR="008B18E0">
              <w:rPr>
                <w:rFonts w:ascii="Times New Roman" w:hAnsi="Times New Roman"/>
                <w:sz w:val="28"/>
                <w:szCs w:val="28"/>
              </w:rPr>
              <w:t xml:space="preserve"> – на областном этапе «Ворошиловский стрелок»</w:t>
            </w:r>
          </w:p>
          <w:p w14:paraId="2F0C5159" w14:textId="77777777" w:rsidR="008E6CDE" w:rsidRDefault="008E6CDE" w:rsidP="00072F21">
            <w:pPr>
              <w:pStyle w:val="a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69991F0" w14:textId="77777777" w:rsidR="009B0700" w:rsidRPr="00D13AB2" w:rsidRDefault="008E6CDE" w:rsidP="00072F21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Завершающим этапом стала оценка эффективности проекта.  Мы провели повторный опрос среди участников турнира, чтобы узнать, оправдались ли их ожидания, хотели бы они участвовать в подобном мероприятии в будущем</w:t>
            </w:r>
            <w:r w:rsidR="000F0D56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что можно улучшить.  Эта обратная связь поможет нам оценить сильные и слабые стороны проекта и спланировать его дальнейшее развитие,  включая вопрос о проведении турнира на ежегодной основе.</w:t>
            </w:r>
          </w:p>
        </w:tc>
      </w:tr>
      <w:tr w:rsidR="00C22896" w:rsidRPr="0069079C" w14:paraId="26652815" w14:textId="77777777" w:rsidTr="00C22896">
        <w:tc>
          <w:tcPr>
            <w:tcW w:w="4395" w:type="dxa"/>
          </w:tcPr>
          <w:p w14:paraId="700C64D2" w14:textId="308E3664" w:rsidR="009B0700" w:rsidRPr="004E76E7" w:rsidRDefault="004E76E7" w:rsidP="004E76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76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0700" w:rsidRPr="004E76E7">
              <w:rPr>
                <w:rFonts w:ascii="Times New Roman" w:hAnsi="Times New Roman" w:cs="Times New Roman"/>
                <w:sz w:val="28"/>
                <w:szCs w:val="28"/>
              </w:rPr>
              <w:t>Описание возможностей и вклада проектной команды, партнеров в реализацию проекта, учет и минимизация возможных рисков</w:t>
            </w:r>
          </w:p>
          <w:p w14:paraId="2684AF0C" w14:textId="77777777" w:rsidR="00072F21" w:rsidRPr="00D13AB2" w:rsidRDefault="00072F21" w:rsidP="00072F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</w:rPr>
              <w:t>Полная версия см. П</w:t>
            </w:r>
            <w:r w:rsidRPr="00163DDD">
              <w:rPr>
                <w:rFonts w:ascii="Times New Roman" w:hAnsi="Times New Roman" w:cs="Times New Roman"/>
                <w:b/>
                <w:i/>
              </w:rPr>
              <w:t>риложение</w:t>
            </w:r>
          </w:p>
        </w:tc>
        <w:tc>
          <w:tcPr>
            <w:tcW w:w="6251" w:type="dxa"/>
          </w:tcPr>
          <w:p w14:paraId="4B3C226B" w14:textId="77777777" w:rsidR="008E3B67" w:rsidRDefault="008E3B67" w:rsidP="005C77C8">
            <w:pPr>
              <w:pStyle w:val="a5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Описание возможностей команды:</w:t>
            </w:r>
          </w:p>
          <w:p w14:paraId="5D015283" w14:textId="77777777" w:rsidR="00936D01" w:rsidRPr="00936D01" w:rsidRDefault="00936D01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6D0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Гусарова Елизавета</w:t>
            </w:r>
            <w:r w:rsidRPr="00936D0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16C75E28" w14:textId="77777777" w:rsidR="00936D01" w:rsidRPr="00936D01" w:rsidRDefault="00936D01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6D01">
              <w:rPr>
                <w:rFonts w:ascii="Times New Roman" w:hAnsi="Times New Roman" w:cs="Times New Roman"/>
                <w:sz w:val="28"/>
                <w:szCs w:val="28"/>
              </w:rPr>
              <w:t>-создание рекламных листовок, приглашений на мероприятия;</w:t>
            </w:r>
          </w:p>
          <w:p w14:paraId="7973F3F4" w14:textId="77777777" w:rsidR="00936D01" w:rsidRDefault="00E7184B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936D01" w:rsidRPr="00936D01">
              <w:rPr>
                <w:rFonts w:ascii="Times New Roman" w:hAnsi="Times New Roman" w:cs="Times New Roman"/>
                <w:sz w:val="28"/>
                <w:szCs w:val="28"/>
              </w:rPr>
              <w:t>осуществление связи с социальными партнерами</w:t>
            </w:r>
            <w:r w:rsidR="00936D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062C628" w14:textId="77777777" w:rsidR="00936D01" w:rsidRDefault="00E7184B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фотограф;</w:t>
            </w:r>
          </w:p>
          <w:p w14:paraId="1858E9BD" w14:textId="77777777" w:rsidR="00E7184B" w:rsidRPr="00936D01" w:rsidRDefault="00E7184B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работа с финансовым планом проекта.</w:t>
            </w:r>
          </w:p>
          <w:p w14:paraId="260BBF38" w14:textId="77777777" w:rsidR="00936D01" w:rsidRDefault="00936D01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7184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Петухова Софья:</w:t>
            </w:r>
          </w:p>
          <w:p w14:paraId="2BB38CBB" w14:textId="77777777" w:rsidR="00E7184B" w:rsidRDefault="00E7184B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7184B">
              <w:rPr>
                <w:rFonts w:ascii="Times New Roman" w:hAnsi="Times New Roman" w:cs="Times New Roman"/>
                <w:sz w:val="28"/>
                <w:szCs w:val="28"/>
              </w:rPr>
              <w:t>-планирование этапов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выполнение тайминга проекта</w:t>
            </w:r>
            <w:r w:rsidRPr="00E7184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22A9D0E" w14:textId="77777777" w:rsidR="00936D01" w:rsidRPr="00E7184B" w:rsidRDefault="00936D01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оформление проектной папки;</w:t>
            </w:r>
          </w:p>
          <w:p w14:paraId="57D7E1A0" w14:textId="77777777" w:rsidR="00936D01" w:rsidRDefault="00936D01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сценарий защиты проекта;</w:t>
            </w:r>
          </w:p>
          <w:p w14:paraId="0FF7922B" w14:textId="77777777" w:rsidR="008B18E0" w:rsidRDefault="008B18E0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изучение правовых основ проекта;</w:t>
            </w:r>
          </w:p>
          <w:p w14:paraId="27AF2356" w14:textId="77777777" w:rsidR="00E7184B" w:rsidRDefault="00E7184B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статья в газету «Метро».</w:t>
            </w:r>
          </w:p>
          <w:p w14:paraId="04EB5810" w14:textId="77777777" w:rsidR="00E7184B" w:rsidRPr="00E7184B" w:rsidRDefault="00E7184B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7184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Епифанова Марина:</w:t>
            </w:r>
          </w:p>
          <w:p w14:paraId="539E0BAB" w14:textId="77777777" w:rsidR="00E7184B" w:rsidRDefault="00E7184B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проведение опросов, выявление проблемы, формулировка целей и задач;</w:t>
            </w:r>
          </w:p>
          <w:p w14:paraId="71327F40" w14:textId="77777777" w:rsidR="00E7184B" w:rsidRDefault="00E7184B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написание сценариев, организация открытия и закрытия турнира;</w:t>
            </w:r>
          </w:p>
          <w:p w14:paraId="3948BC2D" w14:textId="77777777" w:rsidR="00E7184B" w:rsidRDefault="00E7184B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официальных бумаг (служебных писем)</w:t>
            </w:r>
          </w:p>
          <w:p w14:paraId="3667E2FD" w14:textId="77777777" w:rsidR="008E3B67" w:rsidRPr="008E3B67" w:rsidRDefault="00936D01" w:rsidP="005C77C8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36D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8E3B67" w:rsidRPr="008E3B6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Описание возможностей п</w:t>
            </w:r>
            <w:r w:rsidR="008E3B6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</w:t>
            </w:r>
            <w:r w:rsidR="008E3B67" w:rsidRPr="008E3B6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ртнеров</w:t>
            </w:r>
          </w:p>
          <w:p w14:paraId="4A7BD92E" w14:textId="77777777" w:rsidR="009B0700" w:rsidRPr="008B18E0" w:rsidRDefault="0036290D" w:rsidP="005C77C8">
            <w:pPr>
              <w:ind w:left="36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18E0">
              <w:rPr>
                <w:rFonts w:ascii="Times New Roman" w:hAnsi="Times New Roman" w:cs="Times New Roman"/>
                <w:i/>
                <w:sz w:val="28"/>
                <w:szCs w:val="28"/>
              </w:rPr>
              <w:t>МБУ «Физкультура и Спорт»</w:t>
            </w:r>
            <w:r w:rsidR="00C22896" w:rsidRPr="008B18E0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0C478850" w14:textId="77777777" w:rsidR="00C22896" w:rsidRPr="00936D01" w:rsidRDefault="008B18E0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22896" w:rsidRPr="00936D01">
              <w:rPr>
                <w:rFonts w:ascii="Times New Roman" w:hAnsi="Times New Roman" w:cs="Times New Roman"/>
                <w:sz w:val="28"/>
                <w:szCs w:val="28"/>
              </w:rPr>
              <w:t>предоставление площадок;</w:t>
            </w:r>
          </w:p>
          <w:p w14:paraId="2F452D4B" w14:textId="77777777" w:rsidR="00C22896" w:rsidRPr="00936D01" w:rsidRDefault="008B18E0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22896" w:rsidRPr="00936D01">
              <w:rPr>
                <w:rFonts w:ascii="Times New Roman" w:hAnsi="Times New Roman" w:cs="Times New Roman"/>
                <w:sz w:val="28"/>
                <w:szCs w:val="28"/>
              </w:rPr>
              <w:t xml:space="preserve">пульки </w:t>
            </w:r>
            <w:proofErr w:type="spellStart"/>
            <w:r w:rsidR="00C22896" w:rsidRPr="00936D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Exite</w:t>
            </w:r>
            <w:proofErr w:type="spellEnd"/>
            <w:r w:rsidR="00C22896" w:rsidRPr="00936D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2896" w:rsidRPr="00936D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Econ</w:t>
            </w:r>
            <w:r w:rsidR="00C22896" w:rsidRPr="00936D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2896" w:rsidRPr="00936D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C22896" w:rsidRPr="00936D01">
              <w:rPr>
                <w:rFonts w:ascii="Times New Roman" w:hAnsi="Times New Roman" w:cs="Times New Roman"/>
                <w:sz w:val="28"/>
                <w:szCs w:val="28"/>
              </w:rPr>
              <w:t xml:space="preserve"> 4,50/500</w:t>
            </w:r>
            <w:r w:rsidR="00C22896" w:rsidRPr="00936D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="00C22896" w:rsidRPr="00936D01">
              <w:rPr>
                <w:rFonts w:ascii="Times New Roman" w:hAnsi="Times New Roman" w:cs="Times New Roman"/>
                <w:sz w:val="28"/>
                <w:szCs w:val="28"/>
              </w:rPr>
              <w:t xml:space="preserve"> 6 упаковок по 610 рублей – 3660 рублей</w:t>
            </w:r>
          </w:p>
          <w:p w14:paraId="0BE773FC" w14:textId="77777777" w:rsidR="0036290D" w:rsidRPr="00936D01" w:rsidRDefault="0036290D" w:rsidP="005C77C8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18E0">
              <w:rPr>
                <w:rFonts w:ascii="Times New Roman" w:hAnsi="Times New Roman" w:cs="Times New Roman"/>
                <w:i/>
                <w:sz w:val="28"/>
                <w:szCs w:val="28"/>
              </w:rPr>
              <w:t>Администрация города Трёхгорный</w:t>
            </w:r>
            <w:r w:rsidR="00C22896" w:rsidRPr="00936D0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495946F0" w14:textId="77777777" w:rsidR="00C22896" w:rsidRPr="00936D01" w:rsidRDefault="008B18E0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22896" w:rsidRPr="00936D01">
              <w:rPr>
                <w:rFonts w:ascii="Times New Roman" w:hAnsi="Times New Roman" w:cs="Times New Roman"/>
                <w:sz w:val="28"/>
                <w:szCs w:val="28"/>
              </w:rPr>
              <w:t>футболки победителям в личном первенстве</w:t>
            </w:r>
          </w:p>
          <w:p w14:paraId="01034E77" w14:textId="77777777" w:rsidR="0036290D" w:rsidRPr="008B18E0" w:rsidRDefault="00C22896" w:rsidP="005C77C8">
            <w:pPr>
              <w:ind w:left="36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18E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Газета </w:t>
            </w:r>
            <w:r w:rsidR="0036290D" w:rsidRPr="008B18E0">
              <w:rPr>
                <w:rFonts w:ascii="Times New Roman" w:hAnsi="Times New Roman" w:cs="Times New Roman"/>
                <w:i/>
                <w:sz w:val="28"/>
                <w:szCs w:val="28"/>
              </w:rPr>
              <w:t>«Метро»</w:t>
            </w:r>
          </w:p>
          <w:p w14:paraId="76E5E692" w14:textId="77777777" w:rsidR="00C22896" w:rsidRPr="00936D01" w:rsidRDefault="008B18E0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22896" w:rsidRPr="00936D01">
              <w:rPr>
                <w:rFonts w:ascii="Times New Roman" w:hAnsi="Times New Roman" w:cs="Times New Roman"/>
                <w:sz w:val="28"/>
                <w:szCs w:val="28"/>
              </w:rPr>
              <w:t xml:space="preserve"> статья о проекте</w:t>
            </w:r>
          </w:p>
          <w:p w14:paraId="6CCB69D8" w14:textId="77777777" w:rsidR="0036290D" w:rsidRPr="008B18E0" w:rsidRDefault="0036290D" w:rsidP="005C77C8">
            <w:pPr>
              <w:ind w:left="36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18E0">
              <w:rPr>
                <w:rFonts w:ascii="Times New Roman" w:hAnsi="Times New Roman" w:cs="Times New Roman"/>
                <w:i/>
                <w:sz w:val="28"/>
                <w:szCs w:val="28"/>
              </w:rPr>
              <w:t>ФГУП "Приборостроительный завод"</w:t>
            </w:r>
          </w:p>
          <w:p w14:paraId="52A8841F" w14:textId="77777777" w:rsidR="00C22896" w:rsidRPr="00936D01" w:rsidRDefault="008B18E0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22896" w:rsidRPr="00936D01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автобуса для возложения цветов </w:t>
            </w:r>
          </w:p>
          <w:p w14:paraId="25E16E75" w14:textId="77777777" w:rsidR="0036290D" w:rsidRPr="008B18E0" w:rsidRDefault="0036290D" w:rsidP="005C77C8">
            <w:pPr>
              <w:ind w:left="36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18E0">
              <w:rPr>
                <w:rFonts w:ascii="Times New Roman" w:hAnsi="Times New Roman" w:cs="Times New Roman"/>
                <w:i/>
                <w:sz w:val="28"/>
                <w:szCs w:val="28"/>
              </w:rPr>
              <w:t>ГМО учителей физической культуры</w:t>
            </w:r>
            <w:r w:rsidR="00C22896" w:rsidRPr="008B18E0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54574622" w14:textId="77777777" w:rsidR="00C22896" w:rsidRPr="00936D01" w:rsidRDefault="008B18E0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22896" w:rsidRPr="00936D01">
              <w:rPr>
                <w:rFonts w:ascii="Times New Roman" w:hAnsi="Times New Roman" w:cs="Times New Roman"/>
                <w:sz w:val="28"/>
                <w:szCs w:val="28"/>
              </w:rPr>
              <w:t>организация на базе своего учреждения промежуточных этапов</w:t>
            </w:r>
          </w:p>
          <w:p w14:paraId="332A7911" w14:textId="77777777" w:rsidR="0036290D" w:rsidRPr="008B18E0" w:rsidRDefault="0036290D" w:rsidP="005C77C8">
            <w:pPr>
              <w:ind w:left="360"/>
              <w:jc w:val="both"/>
              <w:rPr>
                <w:rFonts w:ascii="Times New Roman" w:hAnsi="Times New Roman" w:cs="Times New Roman"/>
                <w:i/>
                <w:sz w:val="18"/>
                <w:szCs w:val="28"/>
              </w:rPr>
            </w:pPr>
            <w:r w:rsidRPr="008B18E0">
              <w:rPr>
                <w:rFonts w:ascii="Times New Roman" w:hAnsi="Times New Roman" w:cs="Times New Roman"/>
                <w:i/>
                <w:sz w:val="28"/>
                <w:szCs w:val="28"/>
              </w:rPr>
              <w:t>Воинская часть, г. Дальний</w:t>
            </w:r>
            <w:r w:rsidR="00C22896" w:rsidRPr="008B18E0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7F735E88" w14:textId="77777777" w:rsidR="00C22896" w:rsidRPr="00936D01" w:rsidRDefault="008B18E0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22896" w:rsidRPr="00936D01">
              <w:rPr>
                <w:rFonts w:ascii="Times New Roman" w:hAnsi="Times New Roman" w:cs="Times New Roman"/>
                <w:sz w:val="28"/>
                <w:szCs w:val="28"/>
              </w:rPr>
              <w:t>предоставление тренировочных гранат для метания</w:t>
            </w:r>
          </w:p>
          <w:p w14:paraId="07FE940D" w14:textId="34C52CB3" w:rsidR="00C22896" w:rsidRPr="008B18E0" w:rsidRDefault="00C22896" w:rsidP="005C77C8">
            <w:pPr>
              <w:ind w:left="36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18E0">
              <w:rPr>
                <w:rFonts w:ascii="Times New Roman" w:hAnsi="Times New Roman" w:cs="Times New Roman"/>
                <w:i/>
                <w:sz w:val="28"/>
                <w:szCs w:val="28"/>
              </w:rPr>
              <w:t>Рекламное агентство КОПИПРИНТ:</w:t>
            </w:r>
          </w:p>
          <w:p w14:paraId="4C8267F3" w14:textId="77777777" w:rsidR="00072F21" w:rsidRPr="00936D01" w:rsidRDefault="008B18E0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22896" w:rsidRPr="00936D01">
              <w:rPr>
                <w:rFonts w:ascii="Times New Roman" w:hAnsi="Times New Roman" w:cs="Times New Roman"/>
                <w:sz w:val="28"/>
                <w:szCs w:val="28"/>
              </w:rPr>
              <w:t>кубки для абсолютных победителей-</w:t>
            </w:r>
          </w:p>
          <w:p w14:paraId="41DABC14" w14:textId="77777777" w:rsidR="00C22896" w:rsidRPr="00936D01" w:rsidRDefault="00C22896" w:rsidP="005C77C8">
            <w:pPr>
              <w:ind w:left="10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6D01">
              <w:rPr>
                <w:rFonts w:ascii="Times New Roman" w:hAnsi="Times New Roman" w:cs="Times New Roman"/>
                <w:sz w:val="28"/>
                <w:szCs w:val="28"/>
              </w:rPr>
              <w:t>2 штуки по 600 рублей – 1200 рублей</w:t>
            </w:r>
          </w:p>
          <w:p w14:paraId="7F6E2D31" w14:textId="77777777" w:rsidR="00072F21" w:rsidRPr="00936D01" w:rsidRDefault="008B18E0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22896" w:rsidRPr="00936D01">
              <w:rPr>
                <w:rFonts w:ascii="Times New Roman" w:hAnsi="Times New Roman" w:cs="Times New Roman"/>
                <w:sz w:val="28"/>
                <w:szCs w:val="28"/>
              </w:rPr>
              <w:t xml:space="preserve">кубки для призёров и победителей команд </w:t>
            </w:r>
          </w:p>
          <w:p w14:paraId="40C8C083" w14:textId="77777777" w:rsidR="00C22896" w:rsidRPr="00936D01" w:rsidRDefault="00C22896" w:rsidP="005C77C8">
            <w:pPr>
              <w:ind w:left="10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6D01">
              <w:rPr>
                <w:rFonts w:ascii="Times New Roman" w:hAnsi="Times New Roman" w:cs="Times New Roman"/>
                <w:sz w:val="28"/>
                <w:szCs w:val="28"/>
              </w:rPr>
              <w:t>3 штуки по 700 рублей – 2100 рублей</w:t>
            </w:r>
          </w:p>
          <w:p w14:paraId="708E4A69" w14:textId="77777777" w:rsidR="00072F21" w:rsidRPr="00936D01" w:rsidRDefault="008B18E0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22896" w:rsidRPr="00936D01">
              <w:rPr>
                <w:rFonts w:ascii="Times New Roman" w:hAnsi="Times New Roman" w:cs="Times New Roman"/>
                <w:sz w:val="28"/>
                <w:szCs w:val="28"/>
              </w:rPr>
              <w:t>грамоты для победителей номинаций и</w:t>
            </w:r>
          </w:p>
          <w:p w14:paraId="1DC9A2C5" w14:textId="0B50A7F9" w:rsidR="00C22896" w:rsidRDefault="00C22896" w:rsidP="005C77C8">
            <w:pPr>
              <w:ind w:left="10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6D01">
              <w:rPr>
                <w:rFonts w:ascii="Times New Roman" w:hAnsi="Times New Roman" w:cs="Times New Roman"/>
                <w:sz w:val="28"/>
                <w:szCs w:val="28"/>
              </w:rPr>
              <w:t>17 штук по 30 рублей – 510 рублей</w:t>
            </w:r>
            <w:r w:rsidR="008E3B67" w:rsidRPr="00936D0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B762686" w14:textId="77777777" w:rsidR="00C33656" w:rsidRPr="00936D01" w:rsidRDefault="00C33656" w:rsidP="005C77C8">
            <w:pPr>
              <w:ind w:left="10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B0BD0B" w14:textId="77777777" w:rsidR="008B18E0" w:rsidRDefault="00936D01" w:rsidP="005C77C8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18E0">
              <w:rPr>
                <w:rFonts w:ascii="Times New Roman" w:hAnsi="Times New Roman" w:cs="Times New Roman"/>
                <w:i/>
                <w:sz w:val="28"/>
                <w:szCs w:val="28"/>
              </w:rPr>
              <w:t>Отряд «Движения первых» «Вторая смена»</w:t>
            </w:r>
            <w:r w:rsidRPr="00936D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D512B15" w14:textId="77777777" w:rsidR="00936D01" w:rsidRPr="00936D01" w:rsidRDefault="008B18E0" w:rsidP="005C7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36D01" w:rsidRPr="00936D01">
              <w:rPr>
                <w:rFonts w:ascii="Times New Roman" w:hAnsi="Times New Roman" w:cs="Times New Roman"/>
                <w:sz w:val="28"/>
                <w:szCs w:val="28"/>
              </w:rPr>
              <w:t xml:space="preserve"> сбор макулатуры</w:t>
            </w:r>
          </w:p>
          <w:p w14:paraId="6DEEA788" w14:textId="77777777" w:rsidR="008E3B67" w:rsidRDefault="008E3B67" w:rsidP="005C77C8">
            <w:pPr>
              <w:ind w:left="737" w:hanging="73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3B6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Возможные риски:</w:t>
            </w:r>
          </w:p>
          <w:p w14:paraId="779E039D" w14:textId="77777777" w:rsidR="00085319" w:rsidRPr="00085319" w:rsidRDefault="00085319" w:rsidP="005C77C8">
            <w:pPr>
              <w:ind w:left="737" w:hanging="7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5319">
              <w:rPr>
                <w:rFonts w:ascii="Times New Roman" w:hAnsi="Times New Roman" w:cs="Times New Roman"/>
                <w:i/>
                <w:sz w:val="28"/>
                <w:szCs w:val="28"/>
              </w:rPr>
              <w:t>Риски, связанные с целевой группой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3FD9DF1" w14:textId="77777777" w:rsidR="000F0D56" w:rsidRDefault="00085319" w:rsidP="005C77C8">
            <w:pPr>
              <w:ind w:left="737" w:hanging="7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</w:t>
            </w:r>
            <w:r w:rsidR="000F0D56" w:rsidRPr="000F0D56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менение запроса целевой группы;</w:t>
            </w:r>
          </w:p>
          <w:p w14:paraId="33A0DC6D" w14:textId="77777777" w:rsidR="000F0D56" w:rsidRDefault="00085319" w:rsidP="005C77C8">
            <w:pPr>
              <w:ind w:left="28" w:hanging="2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-непонимание замысла проекта со стороны целевой группы</w:t>
            </w:r>
            <w:r w:rsidR="0025502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3D350C14" w14:textId="77777777" w:rsidR="00085319" w:rsidRDefault="000F0D56" w:rsidP="005C77C8">
            <w:pPr>
              <w:ind w:hanging="2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D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85319">
              <w:rPr>
                <w:rFonts w:ascii="Times New Roman" w:hAnsi="Times New Roman" w:cs="Times New Roman"/>
                <w:sz w:val="28"/>
                <w:szCs w:val="28"/>
              </w:rPr>
              <w:t>-е</w:t>
            </w:r>
            <w:r w:rsidRPr="000F0D56">
              <w:rPr>
                <w:rFonts w:ascii="Times New Roman" w:hAnsi="Times New Roman" w:cs="Times New Roman"/>
                <w:sz w:val="28"/>
                <w:szCs w:val="28"/>
              </w:rPr>
              <w:t xml:space="preserve">сть определенная </w:t>
            </w:r>
            <w:r w:rsidR="00C33656">
              <w:rPr>
                <w:rFonts w:ascii="Times New Roman" w:hAnsi="Times New Roman" w:cs="Times New Roman"/>
                <w:sz w:val="28"/>
                <w:szCs w:val="28"/>
              </w:rPr>
              <w:t>отчетность по проекту, требующая</w:t>
            </w:r>
            <w:r w:rsidRPr="000F0D56">
              <w:rPr>
                <w:rFonts w:ascii="Times New Roman" w:hAnsi="Times New Roman" w:cs="Times New Roman"/>
                <w:sz w:val="28"/>
                <w:szCs w:val="28"/>
              </w:rPr>
              <w:t xml:space="preserve"> подтверждения участия в </w:t>
            </w:r>
            <w:r w:rsidR="00085319">
              <w:rPr>
                <w:rFonts w:ascii="Times New Roman" w:hAnsi="Times New Roman" w:cs="Times New Roman"/>
                <w:sz w:val="28"/>
                <w:szCs w:val="28"/>
              </w:rPr>
              <w:t>мероприятиях, но социальные партнеры</w:t>
            </w:r>
            <w:r w:rsidRPr="000F0D56">
              <w:rPr>
                <w:rFonts w:ascii="Times New Roman" w:hAnsi="Times New Roman" w:cs="Times New Roman"/>
                <w:sz w:val="28"/>
                <w:szCs w:val="28"/>
              </w:rPr>
              <w:t xml:space="preserve"> отказываются оставлять подписи и контакты, ссылаясь на защиту персональных данных.</w:t>
            </w:r>
          </w:p>
          <w:p w14:paraId="371D23DF" w14:textId="77777777" w:rsidR="00085319" w:rsidRPr="00085319" w:rsidRDefault="000F0D56" w:rsidP="005C77C8">
            <w:pPr>
              <w:ind w:left="28" w:hanging="17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F0D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5319">
              <w:rPr>
                <w:rFonts w:ascii="Times New Roman" w:hAnsi="Times New Roman" w:cs="Times New Roman"/>
                <w:i/>
                <w:sz w:val="28"/>
                <w:szCs w:val="28"/>
              </w:rPr>
              <w:t>Рис</w:t>
            </w:r>
            <w:r w:rsidR="005C77C8">
              <w:rPr>
                <w:rFonts w:ascii="Times New Roman" w:hAnsi="Times New Roman" w:cs="Times New Roman"/>
                <w:i/>
                <w:sz w:val="28"/>
                <w:szCs w:val="28"/>
              </w:rPr>
              <w:t>ки, связанные с материальными</w:t>
            </w:r>
            <w:r w:rsidR="00085319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="005C77C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08531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финансовыми ресурсами: </w:t>
            </w:r>
          </w:p>
          <w:p w14:paraId="73F5FC39" w14:textId="77777777" w:rsidR="00085319" w:rsidRDefault="00085319" w:rsidP="005C77C8">
            <w:pPr>
              <w:ind w:left="28" w:hanging="1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</w:t>
            </w:r>
            <w:r w:rsidR="000F0D56" w:rsidRPr="000F0D56">
              <w:rPr>
                <w:rFonts w:ascii="Times New Roman" w:hAnsi="Times New Roman" w:cs="Times New Roman"/>
                <w:sz w:val="28"/>
                <w:szCs w:val="28"/>
              </w:rPr>
              <w:t>овышение це</w:t>
            </w:r>
            <w:r w:rsidR="005C77C8">
              <w:rPr>
                <w:rFonts w:ascii="Times New Roman" w:hAnsi="Times New Roman" w:cs="Times New Roman"/>
                <w:sz w:val="28"/>
                <w:szCs w:val="28"/>
              </w:rPr>
              <w:t xml:space="preserve">н на товары </w:t>
            </w:r>
            <w:r w:rsidR="000F0D56" w:rsidRPr="000F0D56">
              <w:rPr>
                <w:rFonts w:ascii="Times New Roman" w:hAnsi="Times New Roman" w:cs="Times New Roman"/>
                <w:sz w:val="28"/>
                <w:szCs w:val="28"/>
              </w:rPr>
              <w:t>превышает зап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ланированный в проекте уровень;</w:t>
            </w:r>
          </w:p>
          <w:p w14:paraId="3EDA0B39" w14:textId="77777777" w:rsidR="00085319" w:rsidRDefault="00085319" w:rsidP="005C77C8">
            <w:pPr>
              <w:ind w:left="28" w:hanging="1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-и</w:t>
            </w:r>
            <w:r w:rsidR="000F0D56" w:rsidRPr="000F0D56">
              <w:rPr>
                <w:rFonts w:ascii="Times New Roman" w:hAnsi="Times New Roman" w:cs="Times New Roman"/>
                <w:sz w:val="28"/>
                <w:szCs w:val="28"/>
              </w:rPr>
              <w:t>счезновение с рынка необходимых для выпо</w:t>
            </w:r>
            <w:r w:rsidR="0025502C">
              <w:rPr>
                <w:rFonts w:ascii="Times New Roman" w:hAnsi="Times New Roman" w:cs="Times New Roman"/>
                <w:sz w:val="28"/>
                <w:szCs w:val="28"/>
              </w:rPr>
              <w:t>лнения проекта товаров;</w:t>
            </w:r>
          </w:p>
          <w:p w14:paraId="4DED4E91" w14:textId="77777777" w:rsidR="00085319" w:rsidRDefault="0025502C" w:rsidP="005C77C8">
            <w:pPr>
              <w:ind w:left="28" w:hanging="1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r w:rsidR="00085319">
              <w:rPr>
                <w:rFonts w:ascii="Times New Roman" w:hAnsi="Times New Roman" w:cs="Times New Roman"/>
                <w:sz w:val="28"/>
                <w:szCs w:val="28"/>
              </w:rPr>
              <w:t>евозможность доступа к площадкам</w:t>
            </w:r>
            <w:r w:rsidR="000F0D56" w:rsidRPr="000F0D56">
              <w:rPr>
                <w:rFonts w:ascii="Times New Roman" w:hAnsi="Times New Roman" w:cs="Times New Roman"/>
                <w:sz w:val="28"/>
                <w:szCs w:val="28"/>
              </w:rPr>
              <w:t>, на котор</w:t>
            </w:r>
            <w:r w:rsidR="00085319">
              <w:rPr>
                <w:rFonts w:ascii="Times New Roman" w:hAnsi="Times New Roman" w:cs="Times New Roman"/>
                <w:sz w:val="28"/>
                <w:szCs w:val="28"/>
              </w:rPr>
              <w:t>ых планируется провести мероприятия</w:t>
            </w:r>
            <w:r w:rsidR="000F0D56" w:rsidRPr="000F0D56">
              <w:rPr>
                <w:rFonts w:ascii="Times New Roman" w:hAnsi="Times New Roman" w:cs="Times New Roman"/>
                <w:sz w:val="28"/>
                <w:szCs w:val="28"/>
              </w:rPr>
              <w:t xml:space="preserve"> проекта. </w:t>
            </w:r>
          </w:p>
          <w:p w14:paraId="23EBE7BF" w14:textId="77777777" w:rsidR="0025502C" w:rsidRDefault="000F0D56" w:rsidP="005C77C8">
            <w:pPr>
              <w:ind w:left="737" w:hanging="7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02C">
              <w:rPr>
                <w:rFonts w:ascii="Times New Roman" w:hAnsi="Times New Roman" w:cs="Times New Roman"/>
                <w:i/>
                <w:sz w:val="28"/>
                <w:szCs w:val="28"/>
              </w:rPr>
              <w:t>Риски, связанные с внешними обстоятельствами</w:t>
            </w:r>
            <w:r w:rsidR="0025502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2C264069" w14:textId="77777777" w:rsidR="00085319" w:rsidRDefault="0025502C" w:rsidP="005C77C8">
            <w:pPr>
              <w:ind w:left="28" w:hanging="2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r w:rsidR="000F0D56" w:rsidRPr="000F0D56">
              <w:rPr>
                <w:rFonts w:ascii="Times New Roman" w:hAnsi="Times New Roman" w:cs="Times New Roman"/>
                <w:sz w:val="28"/>
                <w:szCs w:val="28"/>
              </w:rPr>
              <w:t>евозможность проведения мероприятий проекта в связи с пог</w:t>
            </w:r>
            <w:r w:rsidR="00085319">
              <w:rPr>
                <w:rFonts w:ascii="Times New Roman" w:hAnsi="Times New Roman" w:cs="Times New Roman"/>
                <w:sz w:val="28"/>
                <w:szCs w:val="28"/>
              </w:rPr>
              <w:t>одными условиями.</w:t>
            </w:r>
          </w:p>
          <w:p w14:paraId="5281D48F" w14:textId="77777777" w:rsidR="00085319" w:rsidRPr="0025502C" w:rsidRDefault="000F0D56" w:rsidP="005C77C8">
            <w:pPr>
              <w:ind w:left="737" w:hanging="73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50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Риски, связанные с логикой проекта: </w:t>
            </w:r>
          </w:p>
          <w:p w14:paraId="59C458AD" w14:textId="77777777" w:rsidR="00085319" w:rsidRDefault="0025502C" w:rsidP="005C77C8">
            <w:pPr>
              <w:ind w:left="28" w:hanging="2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</w:t>
            </w:r>
            <w:r w:rsidR="000F0D56" w:rsidRPr="000F0D56">
              <w:rPr>
                <w:rFonts w:ascii="Times New Roman" w:hAnsi="Times New Roman" w:cs="Times New Roman"/>
                <w:sz w:val="28"/>
                <w:szCs w:val="28"/>
              </w:rPr>
              <w:t>ероприятия проекта</w:t>
            </w:r>
            <w:r w:rsidR="00C33656">
              <w:rPr>
                <w:rFonts w:ascii="Times New Roman" w:hAnsi="Times New Roman" w:cs="Times New Roman"/>
                <w:sz w:val="28"/>
                <w:szCs w:val="28"/>
              </w:rPr>
              <w:t xml:space="preserve"> не дают ожидаемых результатов;</w:t>
            </w:r>
          </w:p>
          <w:p w14:paraId="5C8ABFCF" w14:textId="30489FE0" w:rsidR="00085319" w:rsidRDefault="0025502C" w:rsidP="005C77C8">
            <w:pPr>
              <w:ind w:left="28" w:hanging="2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-ц</w:t>
            </w:r>
            <w:r w:rsidR="000F0D56" w:rsidRPr="000F0D56">
              <w:rPr>
                <w:rFonts w:ascii="Times New Roman" w:hAnsi="Times New Roman" w:cs="Times New Roman"/>
                <w:sz w:val="28"/>
                <w:szCs w:val="28"/>
              </w:rPr>
              <w:t>ель проекта не достигается несмотря на то, что проект реализуется в соотв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етствии</w:t>
            </w:r>
            <w:r w:rsidR="00C33656">
              <w:rPr>
                <w:rFonts w:ascii="Times New Roman" w:hAnsi="Times New Roman" w:cs="Times New Roman"/>
                <w:sz w:val="28"/>
                <w:szCs w:val="28"/>
              </w:rPr>
              <w:t xml:space="preserve"> с планом;</w:t>
            </w:r>
          </w:p>
          <w:p w14:paraId="51ED55AB" w14:textId="77777777" w:rsidR="00085319" w:rsidRDefault="0025502C" w:rsidP="005C77C8">
            <w:pPr>
              <w:ind w:left="28" w:hanging="2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="000F0D56" w:rsidRPr="000F0D56">
              <w:rPr>
                <w:rFonts w:ascii="Times New Roman" w:hAnsi="Times New Roman" w:cs="Times New Roman"/>
                <w:sz w:val="28"/>
                <w:szCs w:val="28"/>
              </w:rPr>
              <w:t>оявление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езапланированных позитивных или    </w:t>
            </w:r>
            <w:r w:rsidR="000F0D56" w:rsidRPr="000F0D56">
              <w:rPr>
                <w:rFonts w:ascii="Times New Roman" w:hAnsi="Times New Roman" w:cs="Times New Roman"/>
                <w:sz w:val="28"/>
                <w:szCs w:val="28"/>
              </w:rPr>
              <w:t xml:space="preserve">негативных результатов. </w:t>
            </w:r>
          </w:p>
          <w:p w14:paraId="18FC696D" w14:textId="77777777" w:rsidR="00C22896" w:rsidRPr="00C22896" w:rsidRDefault="00C22896" w:rsidP="005C77C8">
            <w:pPr>
              <w:ind w:left="737" w:hanging="737"/>
              <w:jc w:val="both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</w:tr>
      <w:tr w:rsidR="00C22896" w:rsidRPr="00D13AB2" w14:paraId="1F81AC0C" w14:textId="77777777" w:rsidTr="006046CA">
        <w:trPr>
          <w:trHeight w:val="1278"/>
        </w:trPr>
        <w:tc>
          <w:tcPr>
            <w:tcW w:w="4395" w:type="dxa"/>
          </w:tcPr>
          <w:p w14:paraId="11BF6AEC" w14:textId="29BCD788" w:rsidR="009B0700" w:rsidRDefault="004E76E7" w:rsidP="00072F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  <w:r w:rsidR="009B07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0700">
              <w:rPr>
                <w:rFonts w:ascii="Times New Roman" w:hAnsi="Times New Roman" w:cs="Times New Roman"/>
                <w:sz w:val="28"/>
                <w:szCs w:val="28"/>
              </w:rPr>
              <w:t>Количественные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0700">
              <w:rPr>
                <w:rFonts w:ascii="Times New Roman" w:hAnsi="Times New Roman" w:cs="Times New Roman"/>
                <w:sz w:val="28"/>
                <w:szCs w:val="28"/>
              </w:rPr>
              <w:t>и качественные результаты, продукты проекта, выводы об эффективности реализации проекта</w:t>
            </w:r>
          </w:p>
          <w:p w14:paraId="7775A989" w14:textId="16D32D0F" w:rsidR="006046CA" w:rsidRPr="00D13AB2" w:rsidRDefault="006046CA" w:rsidP="00072F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1" w:type="dxa"/>
          </w:tcPr>
          <w:p w14:paraId="77F5E9BF" w14:textId="77777777" w:rsidR="009B0700" w:rsidRPr="006046CA" w:rsidRDefault="006046CA" w:rsidP="00072F2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46C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Количественные показатели: </w:t>
            </w:r>
          </w:p>
          <w:p w14:paraId="301543B1" w14:textId="77777777" w:rsidR="006046CA" w:rsidRPr="006046CA" w:rsidRDefault="006046CA" w:rsidP="006046CA">
            <w:pPr>
              <w:pStyle w:val="a5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46CA">
              <w:rPr>
                <w:rFonts w:ascii="Times New Roman" w:hAnsi="Times New Roman" w:cs="Times New Roman"/>
                <w:sz w:val="28"/>
                <w:szCs w:val="28"/>
              </w:rPr>
              <w:t xml:space="preserve">Приняло участие в турнире – </w:t>
            </w:r>
            <w:r w:rsidRPr="006046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70 </w:t>
            </w:r>
            <w:r w:rsidRPr="006046CA">
              <w:rPr>
                <w:rFonts w:ascii="Times New Roman" w:hAnsi="Times New Roman" w:cs="Times New Roman"/>
                <w:sz w:val="28"/>
                <w:szCs w:val="28"/>
              </w:rPr>
              <w:t>человек допризывной молодежи</w:t>
            </w:r>
          </w:p>
          <w:p w14:paraId="3AD2A828" w14:textId="77777777" w:rsidR="006046CA" w:rsidRPr="006046CA" w:rsidRDefault="006046CA" w:rsidP="006046CA">
            <w:pPr>
              <w:pStyle w:val="a5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46CA">
              <w:rPr>
                <w:rFonts w:ascii="Times New Roman" w:hAnsi="Times New Roman" w:cs="Times New Roman"/>
                <w:sz w:val="28"/>
                <w:szCs w:val="28"/>
              </w:rPr>
              <w:t xml:space="preserve">Приняло участие в организации турнира – </w:t>
            </w:r>
            <w:r w:rsidRPr="006046C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Pr="006046CA">
              <w:rPr>
                <w:rFonts w:ascii="Times New Roman" w:hAnsi="Times New Roman" w:cs="Times New Roman"/>
                <w:sz w:val="28"/>
                <w:szCs w:val="28"/>
              </w:rPr>
              <w:t xml:space="preserve"> человек обучающихся</w:t>
            </w:r>
          </w:p>
          <w:p w14:paraId="3E89CB9E" w14:textId="0F6308CD" w:rsidR="006046CA" w:rsidRPr="006046CA" w:rsidRDefault="006046CA" w:rsidP="006046CA">
            <w:pPr>
              <w:pStyle w:val="a5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46CA">
              <w:rPr>
                <w:rFonts w:ascii="Times New Roman" w:hAnsi="Times New Roman" w:cs="Times New Roman"/>
                <w:sz w:val="28"/>
                <w:szCs w:val="28"/>
              </w:rPr>
              <w:t xml:space="preserve">К организации мероприятия было подключено </w:t>
            </w:r>
            <w:r w:rsidR="004E76E7" w:rsidRPr="006046C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4E76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46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 </w:t>
            </w:r>
            <w:r w:rsidRPr="006046CA">
              <w:rPr>
                <w:rFonts w:ascii="Times New Roman" w:hAnsi="Times New Roman" w:cs="Times New Roman"/>
                <w:sz w:val="28"/>
                <w:szCs w:val="28"/>
              </w:rPr>
              <w:t>социальных партнеров.</w:t>
            </w:r>
          </w:p>
          <w:p w14:paraId="47553202" w14:textId="77777777" w:rsidR="006046CA" w:rsidRPr="006046CA" w:rsidRDefault="006046CA" w:rsidP="00072F2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46C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Качественные показатели:</w:t>
            </w:r>
          </w:p>
          <w:p w14:paraId="2A6C46C0" w14:textId="1908E1E3" w:rsidR="006046CA" w:rsidRPr="006046CA" w:rsidRDefault="006046CA" w:rsidP="006046CA">
            <w:pPr>
              <w:pStyle w:val="a5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6046CA">
              <w:rPr>
                <w:rFonts w:ascii="Times New Roman" w:hAnsi="Times New Roman" w:cs="Times New Roman"/>
                <w:sz w:val="28"/>
              </w:rPr>
              <w:t>По окончании проекта</w:t>
            </w:r>
            <w:r>
              <w:rPr>
                <w:rFonts w:ascii="Times New Roman" w:hAnsi="Times New Roman" w:cs="Times New Roman"/>
                <w:sz w:val="28"/>
              </w:rPr>
              <w:t xml:space="preserve"> (после опроса участников)</w:t>
            </w:r>
            <w:r w:rsidRPr="006046CA">
              <w:rPr>
                <w:rFonts w:ascii="Times New Roman" w:hAnsi="Times New Roman" w:cs="Times New Roman"/>
                <w:sz w:val="28"/>
              </w:rPr>
              <w:t xml:space="preserve"> мы </w:t>
            </w:r>
            <w:r>
              <w:rPr>
                <w:rFonts w:ascii="Times New Roman" w:hAnsi="Times New Roman" w:cs="Times New Roman"/>
                <w:sz w:val="28"/>
              </w:rPr>
              <w:t>увидели, что ребята вложили</w:t>
            </w:r>
            <w:r w:rsidRPr="006046CA">
              <w:rPr>
                <w:rFonts w:ascii="Times New Roman" w:hAnsi="Times New Roman" w:cs="Times New Roman"/>
                <w:sz w:val="28"/>
              </w:rPr>
              <w:t xml:space="preserve"> в его участие гораздо больше, чем спортивный интерес. Проект приобрел в их глазах огромную значимость и стал рассматриваться с военно</w:t>
            </w:r>
            <w:r w:rsidR="004E76E7">
              <w:rPr>
                <w:rFonts w:ascii="Times New Roman" w:hAnsi="Times New Roman" w:cs="Times New Roman"/>
                <w:sz w:val="28"/>
              </w:rPr>
              <w:t>-</w:t>
            </w:r>
            <w:r w:rsidRPr="006046CA">
              <w:rPr>
                <w:rFonts w:ascii="Times New Roman" w:hAnsi="Times New Roman" w:cs="Times New Roman"/>
                <w:sz w:val="28"/>
              </w:rPr>
              <w:t>патриотической стороны. Дошла важность таких тем, как поднятие боевого духа и командная работа, а также для ребят стала не менее важно чтить память погибших героев.</w:t>
            </w:r>
          </w:p>
          <w:p w14:paraId="16E30D4B" w14:textId="77777777" w:rsidR="006046CA" w:rsidRPr="006046CA" w:rsidRDefault="006046CA" w:rsidP="006046CA">
            <w:pPr>
              <w:pStyle w:val="a5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46CA">
              <w:rPr>
                <w:rFonts w:ascii="Times New Roman" w:hAnsi="Times New Roman" w:cs="Times New Roman"/>
                <w:sz w:val="28"/>
              </w:rPr>
              <w:t>Данные проект будет включен в городской план мероприятий и станет еще одной</w:t>
            </w:r>
            <w:r>
              <w:rPr>
                <w:rFonts w:ascii="Times New Roman" w:hAnsi="Times New Roman" w:cs="Times New Roman"/>
                <w:sz w:val="28"/>
              </w:rPr>
              <w:t xml:space="preserve"> хорошей </w:t>
            </w:r>
            <w:r w:rsidRPr="006046CA">
              <w:rPr>
                <w:rFonts w:ascii="Times New Roman" w:hAnsi="Times New Roman" w:cs="Times New Roman"/>
                <w:sz w:val="28"/>
              </w:rPr>
              <w:t xml:space="preserve"> традицией</w:t>
            </w:r>
            <w:r>
              <w:rPr>
                <w:rFonts w:ascii="Times New Roman" w:hAnsi="Times New Roman" w:cs="Times New Roman"/>
                <w:sz w:val="28"/>
              </w:rPr>
              <w:t xml:space="preserve">  нашего города </w:t>
            </w:r>
            <w:r w:rsidRPr="006046CA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C22896" w:rsidRPr="00D13AB2" w14:paraId="20FC49E9" w14:textId="77777777" w:rsidTr="00C22896">
        <w:tc>
          <w:tcPr>
            <w:tcW w:w="4395" w:type="dxa"/>
          </w:tcPr>
          <w:p w14:paraId="4CB20BDF" w14:textId="541077DD" w:rsidR="009B0700" w:rsidRPr="00D13AB2" w:rsidRDefault="004E76E7" w:rsidP="00072F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9B07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0700">
              <w:rPr>
                <w:rFonts w:ascii="Times New Roman" w:hAnsi="Times New Roman" w:cs="Times New Roman"/>
                <w:sz w:val="28"/>
                <w:szCs w:val="28"/>
              </w:rPr>
              <w:t>Сведения, цифровые следы, подтверждающие результаты и эффекты реализации проекта</w:t>
            </w:r>
          </w:p>
        </w:tc>
        <w:tc>
          <w:tcPr>
            <w:tcW w:w="6251" w:type="dxa"/>
          </w:tcPr>
          <w:p w14:paraId="657E36BD" w14:textId="77777777" w:rsidR="005C77C8" w:rsidRPr="002D0015" w:rsidRDefault="005C77C8" w:rsidP="00072F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0015">
              <w:rPr>
                <w:rFonts w:ascii="Times New Roman" w:hAnsi="Times New Roman" w:cs="Times New Roman"/>
                <w:b/>
                <w:sz w:val="28"/>
                <w:szCs w:val="28"/>
              </w:rPr>
              <w:t>Цифровые следы:</w:t>
            </w:r>
          </w:p>
          <w:p w14:paraId="3606CA80" w14:textId="77777777" w:rsidR="005C77C8" w:rsidRPr="002D0015" w:rsidRDefault="002D0015" w:rsidP="00072F2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Ссылки</w:t>
            </w:r>
            <w:r w:rsidR="00605270" w:rsidRPr="002D001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ВК</w:t>
            </w:r>
          </w:p>
          <w:p w14:paraId="3D93622C" w14:textId="77777777" w:rsidR="002D0015" w:rsidRDefault="002D0015" w:rsidP="00072F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Pr="008E2D9E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https://vk.com/@-173708704-rezultaty-turnira</w:t>
              </w:r>
            </w:hyperlink>
          </w:p>
          <w:p w14:paraId="5A2A0B5F" w14:textId="77777777" w:rsidR="002D0015" w:rsidRDefault="002D0015" w:rsidP="00072F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Pr="008E2D9E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https://vk.com/newsroom_sch109trg?w=wall-173708704_2020</w:t>
              </w:r>
            </w:hyperlink>
          </w:p>
          <w:p w14:paraId="1A03301A" w14:textId="77777777" w:rsidR="002D0015" w:rsidRDefault="002D0015" w:rsidP="00072F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Pr="008E2D9E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https://vk.com/newsroom_sch109trg?w=wall-173708704_2015</w:t>
              </w:r>
            </w:hyperlink>
          </w:p>
          <w:p w14:paraId="07592134" w14:textId="77777777" w:rsidR="002D0015" w:rsidRDefault="002D0015" w:rsidP="00072F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Pr="008E2D9E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https://vk.com/newsroom_sch109trg?w=wall-173708704_2013</w:t>
              </w:r>
            </w:hyperlink>
          </w:p>
          <w:p w14:paraId="015B6D82" w14:textId="77777777" w:rsidR="00605270" w:rsidRDefault="00605270" w:rsidP="00072F2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433C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Ссылка на программу</w:t>
            </w:r>
            <w:r w:rsidR="008F47F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ТРК ТВС</w:t>
            </w:r>
          </w:p>
          <w:p w14:paraId="2B84CEBF" w14:textId="77777777" w:rsidR="004433C3" w:rsidRPr="00AD1DC4" w:rsidRDefault="00AD1DC4" w:rsidP="00072F21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0" w:history="1">
              <w:r w:rsidRPr="00AD1DC4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https://cloud.mail.ru/public/AYVR/Trhzunqb9</w:t>
              </w:r>
            </w:hyperlink>
            <w:r w:rsidRPr="00AD1D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  <w:tr w:rsidR="00C22896" w:rsidRPr="00D13AB2" w14:paraId="0C864826" w14:textId="77777777" w:rsidTr="00C22896">
        <w:tc>
          <w:tcPr>
            <w:tcW w:w="4395" w:type="dxa"/>
          </w:tcPr>
          <w:p w14:paraId="09AC2A6E" w14:textId="77777777" w:rsidR="009B0700" w:rsidRPr="00D13AB2" w:rsidRDefault="009B0700" w:rsidP="00072F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 Перспективы развития проекта, возможности его масштабирования с указанием способов и ресурсов</w:t>
            </w:r>
          </w:p>
        </w:tc>
        <w:tc>
          <w:tcPr>
            <w:tcW w:w="6251" w:type="dxa"/>
          </w:tcPr>
          <w:p w14:paraId="2CE47153" w14:textId="77777777" w:rsidR="008B18E0" w:rsidRDefault="0034615E" w:rsidP="00072F2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34615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Наш проект «Ворошиловский стрелок» нацелен возродить былые традиции стрелкового дела. В рамках его дальнейшего развития планируются</w:t>
            </w:r>
            <w:r w:rsidR="008B18E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:</w:t>
            </w:r>
          </w:p>
          <w:p w14:paraId="52DC578D" w14:textId="77777777" w:rsidR="009B0700" w:rsidRDefault="008B18E0" w:rsidP="00072F2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</w:t>
            </w:r>
            <w:r w:rsidR="0034615E" w:rsidRPr="0034615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проведение комплексных занятий по пулевой стрельбе. Данные занятия будут способствовать формиров</w:t>
            </w:r>
            <w:r w:rsidR="0034615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анию </w:t>
            </w:r>
            <w:r w:rsidR="0034615E" w:rsidRPr="0034615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военно-патриотическое воспитания, гражданской позиции, жизненных ориентиров, а также ценностей у обучающихся в возрасте 15- 17 лет школ города Трехгорный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;</w:t>
            </w:r>
          </w:p>
          <w:p w14:paraId="6A17AEF9" w14:textId="3E744EC6" w:rsidR="008B18E0" w:rsidRDefault="008B18E0" w:rsidP="00072F2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 привлечение в данному мероприятию всех обучающихся допризывной молодежи</w:t>
            </w:r>
            <w:r w:rsidR="005C77C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(увеличение количественных показателей) и формирование команды, которая будет представлять город на областном турнире, из ребят, показавших наилучшие результаты (улучшение качественный показателей). </w:t>
            </w:r>
          </w:p>
          <w:p w14:paraId="29A07A73" w14:textId="77777777" w:rsidR="008B18E0" w:rsidRPr="0034615E" w:rsidRDefault="008B18E0" w:rsidP="00072F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68AA064" w14:textId="77777777" w:rsidR="008A30F5" w:rsidRDefault="008A30F5" w:rsidP="00072F2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F37D3D9" w14:textId="77777777" w:rsidR="000E73E2" w:rsidRDefault="000E73E2" w:rsidP="00072F2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C71C85" w14:textId="77777777" w:rsidR="000E73E2" w:rsidRDefault="000E73E2">
      <w:pPr>
        <w:rPr>
          <w:rFonts w:ascii="Times New Roman" w:hAnsi="Times New Roman" w:cs="Times New Roman"/>
          <w:sz w:val="28"/>
          <w:szCs w:val="28"/>
        </w:rPr>
      </w:pPr>
    </w:p>
    <w:p w14:paraId="209E21B7" w14:textId="77777777" w:rsidR="000E73E2" w:rsidRDefault="000E73E2">
      <w:pPr>
        <w:rPr>
          <w:rFonts w:ascii="Times New Roman" w:hAnsi="Times New Roman" w:cs="Times New Roman"/>
          <w:sz w:val="28"/>
          <w:szCs w:val="28"/>
        </w:rPr>
      </w:pPr>
    </w:p>
    <w:p w14:paraId="6D8025A5" w14:textId="77777777" w:rsidR="000E73E2" w:rsidRDefault="000E73E2">
      <w:pPr>
        <w:rPr>
          <w:rFonts w:ascii="Times New Roman" w:hAnsi="Times New Roman" w:cs="Times New Roman"/>
          <w:sz w:val="28"/>
          <w:szCs w:val="28"/>
        </w:rPr>
      </w:pPr>
    </w:p>
    <w:p w14:paraId="683125AC" w14:textId="77777777" w:rsidR="000E73E2" w:rsidRDefault="000E73E2">
      <w:pPr>
        <w:rPr>
          <w:rFonts w:ascii="Times New Roman" w:hAnsi="Times New Roman" w:cs="Times New Roman"/>
          <w:sz w:val="28"/>
          <w:szCs w:val="28"/>
        </w:rPr>
      </w:pPr>
    </w:p>
    <w:p w14:paraId="407F25B4" w14:textId="77777777" w:rsidR="000E73E2" w:rsidRDefault="000E73E2">
      <w:pPr>
        <w:rPr>
          <w:rFonts w:ascii="Times New Roman" w:hAnsi="Times New Roman" w:cs="Times New Roman"/>
          <w:sz w:val="28"/>
          <w:szCs w:val="28"/>
        </w:rPr>
      </w:pPr>
    </w:p>
    <w:p w14:paraId="68D64BA5" w14:textId="77777777" w:rsidR="000E73E2" w:rsidRDefault="000E73E2">
      <w:pPr>
        <w:rPr>
          <w:rFonts w:ascii="Times New Roman" w:hAnsi="Times New Roman" w:cs="Times New Roman"/>
          <w:sz w:val="28"/>
          <w:szCs w:val="28"/>
        </w:rPr>
      </w:pPr>
    </w:p>
    <w:p w14:paraId="0020F04E" w14:textId="77777777" w:rsidR="000E73E2" w:rsidRDefault="000E73E2">
      <w:pPr>
        <w:rPr>
          <w:rFonts w:ascii="Times New Roman" w:hAnsi="Times New Roman" w:cs="Times New Roman"/>
          <w:sz w:val="28"/>
          <w:szCs w:val="28"/>
        </w:rPr>
      </w:pPr>
    </w:p>
    <w:p w14:paraId="0AAFA161" w14:textId="77777777" w:rsidR="000E73E2" w:rsidRDefault="000E73E2">
      <w:pPr>
        <w:rPr>
          <w:rFonts w:ascii="Times New Roman" w:hAnsi="Times New Roman" w:cs="Times New Roman"/>
          <w:sz w:val="28"/>
          <w:szCs w:val="28"/>
        </w:rPr>
      </w:pPr>
    </w:p>
    <w:p w14:paraId="0ECEACD5" w14:textId="77777777" w:rsidR="000E73E2" w:rsidRDefault="000E73E2">
      <w:pPr>
        <w:rPr>
          <w:rFonts w:ascii="Times New Roman" w:hAnsi="Times New Roman" w:cs="Times New Roman"/>
          <w:sz w:val="28"/>
          <w:szCs w:val="28"/>
        </w:rPr>
      </w:pPr>
    </w:p>
    <w:p w14:paraId="29C917C6" w14:textId="77777777" w:rsidR="000E73E2" w:rsidRDefault="000E73E2">
      <w:pPr>
        <w:rPr>
          <w:rFonts w:ascii="Times New Roman" w:hAnsi="Times New Roman" w:cs="Times New Roman"/>
          <w:sz w:val="28"/>
          <w:szCs w:val="28"/>
        </w:rPr>
      </w:pPr>
    </w:p>
    <w:p w14:paraId="22A1DE8F" w14:textId="77777777" w:rsidR="000E73E2" w:rsidRDefault="000E73E2">
      <w:pPr>
        <w:rPr>
          <w:rFonts w:ascii="Times New Roman" w:hAnsi="Times New Roman" w:cs="Times New Roman"/>
          <w:sz w:val="28"/>
          <w:szCs w:val="28"/>
        </w:rPr>
      </w:pPr>
    </w:p>
    <w:p w14:paraId="36E3EB0E" w14:textId="77777777" w:rsidR="000E73E2" w:rsidRDefault="000E73E2">
      <w:pPr>
        <w:rPr>
          <w:rFonts w:ascii="Times New Roman" w:hAnsi="Times New Roman" w:cs="Times New Roman"/>
          <w:sz w:val="28"/>
          <w:szCs w:val="28"/>
        </w:rPr>
      </w:pPr>
    </w:p>
    <w:p w14:paraId="0A43CCB4" w14:textId="77777777" w:rsidR="000E73E2" w:rsidRPr="00D13AB2" w:rsidRDefault="000E73E2">
      <w:pPr>
        <w:rPr>
          <w:rFonts w:ascii="Times New Roman" w:hAnsi="Times New Roman" w:cs="Times New Roman"/>
          <w:sz w:val="28"/>
          <w:szCs w:val="28"/>
        </w:rPr>
      </w:pPr>
    </w:p>
    <w:sectPr w:rsidR="000E73E2" w:rsidRPr="00D13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F1F92"/>
    <w:multiLevelType w:val="hybridMultilevel"/>
    <w:tmpl w:val="C7349F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02D8"/>
    <w:multiLevelType w:val="hybridMultilevel"/>
    <w:tmpl w:val="F2B22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A5EBF"/>
    <w:multiLevelType w:val="hybridMultilevel"/>
    <w:tmpl w:val="10584630"/>
    <w:styleLink w:val="a"/>
    <w:lvl w:ilvl="0" w:tplc="0964A4EC">
      <w:start w:val="1"/>
      <w:numFmt w:val="decimal"/>
      <w:lvlText w:val="%1."/>
      <w:lvlJc w:val="left"/>
      <w:pPr>
        <w:ind w:left="4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B6371E">
      <w:start w:val="1"/>
      <w:numFmt w:val="decimal"/>
      <w:lvlText w:val="%2."/>
      <w:lvlJc w:val="left"/>
      <w:pPr>
        <w:ind w:left="8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58C3E28">
      <w:start w:val="1"/>
      <w:numFmt w:val="decimal"/>
      <w:lvlText w:val="%3."/>
      <w:lvlJc w:val="left"/>
      <w:pPr>
        <w:ind w:left="11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FC8F0A6">
      <w:start w:val="1"/>
      <w:numFmt w:val="decimal"/>
      <w:lvlText w:val="%4."/>
      <w:lvlJc w:val="left"/>
      <w:pPr>
        <w:ind w:left="15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DB2F1B0">
      <w:start w:val="1"/>
      <w:numFmt w:val="decimal"/>
      <w:lvlText w:val="%5."/>
      <w:lvlJc w:val="left"/>
      <w:pPr>
        <w:ind w:left="189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0DE544A">
      <w:start w:val="1"/>
      <w:numFmt w:val="decimal"/>
      <w:lvlText w:val="%6."/>
      <w:lvlJc w:val="left"/>
      <w:pPr>
        <w:ind w:left="22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F44E100">
      <w:start w:val="1"/>
      <w:numFmt w:val="decimal"/>
      <w:lvlText w:val="%7."/>
      <w:lvlJc w:val="left"/>
      <w:pPr>
        <w:ind w:left="26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19695BA">
      <w:start w:val="1"/>
      <w:numFmt w:val="decimal"/>
      <w:lvlText w:val="%8."/>
      <w:lvlJc w:val="left"/>
      <w:pPr>
        <w:ind w:left="29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AFCFF46">
      <w:start w:val="1"/>
      <w:numFmt w:val="decimal"/>
      <w:lvlText w:val="%9."/>
      <w:lvlJc w:val="left"/>
      <w:pPr>
        <w:ind w:left="33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E4E548B"/>
    <w:multiLevelType w:val="hybridMultilevel"/>
    <w:tmpl w:val="341A5980"/>
    <w:lvl w:ilvl="0" w:tplc="4790EAC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115D0"/>
    <w:multiLevelType w:val="hybridMultilevel"/>
    <w:tmpl w:val="0C824514"/>
    <w:lvl w:ilvl="0" w:tplc="96581C8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3073E"/>
    <w:multiLevelType w:val="hybridMultilevel"/>
    <w:tmpl w:val="19EE0B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790DF7"/>
    <w:multiLevelType w:val="hybridMultilevel"/>
    <w:tmpl w:val="9CEEE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17DB8"/>
    <w:multiLevelType w:val="hybridMultilevel"/>
    <w:tmpl w:val="8E8C3676"/>
    <w:lvl w:ilvl="0" w:tplc="4790EAC4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46C13"/>
    <w:multiLevelType w:val="hybridMultilevel"/>
    <w:tmpl w:val="10584630"/>
    <w:numStyleLink w:val="a"/>
  </w:abstractNum>
  <w:abstractNum w:abstractNumId="9" w15:restartNumberingAfterBreak="0">
    <w:nsid w:val="3E836374"/>
    <w:multiLevelType w:val="hybridMultilevel"/>
    <w:tmpl w:val="C7349F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16523F"/>
    <w:multiLevelType w:val="hybridMultilevel"/>
    <w:tmpl w:val="F24AC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1611B0"/>
    <w:multiLevelType w:val="hybridMultilevel"/>
    <w:tmpl w:val="88CEC8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F759EB"/>
    <w:multiLevelType w:val="hybridMultilevel"/>
    <w:tmpl w:val="86E0C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E317AA"/>
    <w:multiLevelType w:val="hybridMultilevel"/>
    <w:tmpl w:val="F07C6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E06A8A"/>
    <w:multiLevelType w:val="hybridMultilevel"/>
    <w:tmpl w:val="E25EB61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06F49E0"/>
    <w:multiLevelType w:val="hybridMultilevel"/>
    <w:tmpl w:val="CC2E7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8070FD"/>
    <w:multiLevelType w:val="hybridMultilevel"/>
    <w:tmpl w:val="CD7E0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780414"/>
    <w:multiLevelType w:val="hybridMultilevel"/>
    <w:tmpl w:val="53E29A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521487"/>
    <w:multiLevelType w:val="hybridMultilevel"/>
    <w:tmpl w:val="8B42EEEA"/>
    <w:lvl w:ilvl="0" w:tplc="4790EAC4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375AC6"/>
    <w:multiLevelType w:val="hybridMultilevel"/>
    <w:tmpl w:val="5212E8A4"/>
    <w:lvl w:ilvl="0" w:tplc="4790EAC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134618">
    <w:abstractNumId w:val="4"/>
  </w:num>
  <w:num w:numId="2" w16cid:durableId="1155337025">
    <w:abstractNumId w:val="16"/>
  </w:num>
  <w:num w:numId="3" w16cid:durableId="2110923289">
    <w:abstractNumId w:val="10"/>
  </w:num>
  <w:num w:numId="4" w16cid:durableId="1902978623">
    <w:abstractNumId w:val="14"/>
  </w:num>
  <w:num w:numId="5" w16cid:durableId="727343562">
    <w:abstractNumId w:val="6"/>
  </w:num>
  <w:num w:numId="6" w16cid:durableId="339478422">
    <w:abstractNumId w:val="1"/>
  </w:num>
  <w:num w:numId="7" w16cid:durableId="1355687122">
    <w:abstractNumId w:val="17"/>
  </w:num>
  <w:num w:numId="8" w16cid:durableId="1562642874">
    <w:abstractNumId w:val="11"/>
  </w:num>
  <w:num w:numId="9" w16cid:durableId="460657773">
    <w:abstractNumId w:val="12"/>
  </w:num>
  <w:num w:numId="10" w16cid:durableId="86006386">
    <w:abstractNumId w:val="5"/>
  </w:num>
  <w:num w:numId="11" w16cid:durableId="1335886540">
    <w:abstractNumId w:val="18"/>
  </w:num>
  <w:num w:numId="12" w16cid:durableId="86273861">
    <w:abstractNumId w:val="3"/>
  </w:num>
  <w:num w:numId="13" w16cid:durableId="1270508524">
    <w:abstractNumId w:val="2"/>
  </w:num>
  <w:num w:numId="14" w16cid:durableId="1970937591">
    <w:abstractNumId w:val="8"/>
  </w:num>
  <w:num w:numId="15" w16cid:durableId="1018459280">
    <w:abstractNumId w:val="7"/>
  </w:num>
  <w:num w:numId="16" w16cid:durableId="2047099688">
    <w:abstractNumId w:val="0"/>
  </w:num>
  <w:num w:numId="17" w16cid:durableId="257714138">
    <w:abstractNumId w:val="9"/>
  </w:num>
  <w:num w:numId="18" w16cid:durableId="1466198786">
    <w:abstractNumId w:val="19"/>
  </w:num>
  <w:num w:numId="19" w16cid:durableId="1720321878">
    <w:abstractNumId w:val="13"/>
  </w:num>
  <w:num w:numId="20" w16cid:durableId="55072659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719"/>
    <w:rsid w:val="00072F21"/>
    <w:rsid w:val="00085319"/>
    <w:rsid w:val="000E73E2"/>
    <w:rsid w:val="000F0D56"/>
    <w:rsid w:val="00101DD7"/>
    <w:rsid w:val="00163DDD"/>
    <w:rsid w:val="0025502C"/>
    <w:rsid w:val="002D0015"/>
    <w:rsid w:val="0034615E"/>
    <w:rsid w:val="0036290D"/>
    <w:rsid w:val="003A072B"/>
    <w:rsid w:val="004140CD"/>
    <w:rsid w:val="004433C3"/>
    <w:rsid w:val="004B2272"/>
    <w:rsid w:val="004E76E7"/>
    <w:rsid w:val="00561FE5"/>
    <w:rsid w:val="005C71E4"/>
    <w:rsid w:val="005C77C8"/>
    <w:rsid w:val="006046CA"/>
    <w:rsid w:val="00605270"/>
    <w:rsid w:val="00630FC9"/>
    <w:rsid w:val="00636E6D"/>
    <w:rsid w:val="00637847"/>
    <w:rsid w:val="0069079C"/>
    <w:rsid w:val="0069771D"/>
    <w:rsid w:val="00726936"/>
    <w:rsid w:val="00801F91"/>
    <w:rsid w:val="008A30F5"/>
    <w:rsid w:val="008B18E0"/>
    <w:rsid w:val="008E3B67"/>
    <w:rsid w:val="008E6CDE"/>
    <w:rsid w:val="008F47F8"/>
    <w:rsid w:val="00905719"/>
    <w:rsid w:val="00936D01"/>
    <w:rsid w:val="00990A88"/>
    <w:rsid w:val="009B0700"/>
    <w:rsid w:val="009C72B7"/>
    <w:rsid w:val="00A44B67"/>
    <w:rsid w:val="00A514E5"/>
    <w:rsid w:val="00AD1DC4"/>
    <w:rsid w:val="00B46636"/>
    <w:rsid w:val="00C22896"/>
    <w:rsid w:val="00C33656"/>
    <w:rsid w:val="00CB5B69"/>
    <w:rsid w:val="00D13AB2"/>
    <w:rsid w:val="00E71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69CC4"/>
  <w15:chartTrackingRefBased/>
  <w15:docId w15:val="{94CFBCD7-FEAA-4052-BAE1-AB97D606B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A44B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A44B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8A30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uiPriority w:val="34"/>
    <w:qFormat/>
    <w:rsid w:val="00D13AB2"/>
    <w:pPr>
      <w:ind w:left="720"/>
      <w:contextualSpacing/>
    </w:pPr>
  </w:style>
  <w:style w:type="character" w:styleId="a6">
    <w:name w:val="Strong"/>
    <w:basedOn w:val="a1"/>
    <w:uiPriority w:val="22"/>
    <w:qFormat/>
    <w:rsid w:val="009C72B7"/>
    <w:rPr>
      <w:b/>
      <w:bCs/>
    </w:rPr>
  </w:style>
  <w:style w:type="character" w:styleId="a7">
    <w:name w:val="Hyperlink"/>
    <w:basedOn w:val="a1"/>
    <w:uiPriority w:val="99"/>
    <w:unhideWhenUsed/>
    <w:rsid w:val="009C72B7"/>
    <w:rPr>
      <w:color w:val="0000FF"/>
      <w:u w:val="single"/>
    </w:rPr>
  </w:style>
  <w:style w:type="paragraph" w:styleId="a8">
    <w:name w:val="No Spacing"/>
    <w:uiPriority w:val="1"/>
    <w:qFormat/>
    <w:rsid w:val="009C72B7"/>
    <w:pPr>
      <w:spacing w:after="0" w:line="240" w:lineRule="auto"/>
    </w:pPr>
  </w:style>
  <w:style w:type="table" w:customStyle="1" w:styleId="TableNormal">
    <w:name w:val="Table Normal"/>
    <w:rsid w:val="004B227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link w:val="aa"/>
    <w:rsid w:val="004B227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aa">
    <w:name w:val="Основной текст Знак"/>
    <w:basedOn w:val="a1"/>
    <w:link w:val="a9"/>
    <w:rsid w:val="004B2272"/>
    <w:rPr>
      <w:rFonts w:ascii="Helvetica Neue" w:eastAsia="Arial Unicode MS" w:hAnsi="Helvetica Neue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paragraph" w:customStyle="1" w:styleId="11">
    <w:name w:val="Стиль таблицы 1"/>
    <w:rsid w:val="004B227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b/>
      <w:bCs/>
      <w:color w:val="000000"/>
      <w:sz w:val="20"/>
      <w:szCs w:val="2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paragraph" w:customStyle="1" w:styleId="21">
    <w:name w:val="Стиль таблицы 2"/>
    <w:rsid w:val="004B227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paragraph" w:customStyle="1" w:styleId="ab">
    <w:name w:val="По умолчанию"/>
    <w:rsid w:val="004B2272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numbering" w:customStyle="1" w:styleId="a">
    <w:name w:val="С числами"/>
    <w:rsid w:val="00072F21"/>
    <w:pPr>
      <w:numPr>
        <w:numId w:val="13"/>
      </w:numPr>
    </w:pPr>
  </w:style>
  <w:style w:type="character" w:customStyle="1" w:styleId="10">
    <w:name w:val="Заголовок 1 Знак"/>
    <w:basedOn w:val="a1"/>
    <w:link w:val="1"/>
    <w:uiPriority w:val="9"/>
    <w:rsid w:val="00A44B6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rsid w:val="00A44B6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8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newsroom_sch109trg?w=wall-173708704_2015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newsroom_sch109trg?w=wall-173708704_2020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@-173708704-rezultaty-turnira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cloud.mail.ru/public/AYVR/Trhzunqb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newsroom_sch109trg?w=wall-173708704_20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BD1C1-30BD-4CEB-8C99-4A038911A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10</Pages>
  <Words>2340</Words>
  <Characters>13338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109 школа</cp:lastModifiedBy>
  <cp:revision>13</cp:revision>
  <dcterms:created xsi:type="dcterms:W3CDTF">2025-04-02T12:07:00Z</dcterms:created>
  <dcterms:modified xsi:type="dcterms:W3CDTF">2026-03-13T03:36:00Z</dcterms:modified>
</cp:coreProperties>
</file>