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93502" w14:textId="77777777" w:rsidR="00A9792C" w:rsidRPr="004B0030" w:rsidRDefault="00A9792C" w:rsidP="00A9792C">
      <w:pPr>
        <w:pStyle w:val="ac"/>
        <w:jc w:val="center"/>
        <w:rPr>
          <w:rFonts w:ascii="Times New Roman" w:hAnsi="Times New Roman"/>
          <w:sz w:val="40"/>
          <w:szCs w:val="40"/>
        </w:rPr>
      </w:pPr>
      <w:r w:rsidRPr="004B0030">
        <w:rPr>
          <w:rFonts w:ascii="Times New Roman" w:eastAsia="Times New Roman" w:hAnsi="Times New Roman"/>
          <w:b/>
          <w:bCs/>
          <w:kern w:val="36"/>
          <w:sz w:val="40"/>
          <w:szCs w:val="40"/>
          <w:lang w:eastAsia="ru-RU"/>
        </w:rPr>
        <w:t>Сценарий воспитательного мероприятия «Обязанности в семье»</w:t>
      </w:r>
    </w:p>
    <w:p w14:paraId="29F34ACB" w14:textId="5B1F9F43" w:rsidR="00A9792C" w:rsidRPr="003A2918" w:rsidRDefault="00A9792C" w:rsidP="00A9792C">
      <w:pPr>
        <w:pStyle w:val="ac"/>
        <w:jc w:val="center"/>
        <w:rPr>
          <w:rFonts w:ascii="Times New Roman" w:hAnsi="Times New Roman"/>
          <w:sz w:val="28"/>
          <w:szCs w:val="28"/>
          <w:lang w:val="en-US"/>
        </w:rPr>
      </w:pPr>
      <w:r w:rsidRPr="00A51D77">
        <w:rPr>
          <w:rFonts w:ascii="Times New Roman" w:hAnsi="Times New Roman"/>
          <w:sz w:val="28"/>
          <w:szCs w:val="28"/>
        </w:rPr>
        <w:t>(</w:t>
      </w:r>
      <w:r w:rsidR="00EE0DFF">
        <w:rPr>
          <w:rFonts w:ascii="Times New Roman" w:hAnsi="Times New Roman"/>
          <w:sz w:val="28"/>
          <w:szCs w:val="28"/>
        </w:rPr>
        <w:t xml:space="preserve">проведенного среди обучающихся в Школе Раннего Развития «Затейники» ДДТ им. </w:t>
      </w:r>
      <w:proofErr w:type="spellStart"/>
      <w:r w:rsidR="00EE0DFF">
        <w:rPr>
          <w:rFonts w:ascii="Times New Roman" w:hAnsi="Times New Roman"/>
          <w:sz w:val="28"/>
          <w:szCs w:val="28"/>
        </w:rPr>
        <w:t>В.П.Чкалова</w:t>
      </w:r>
      <w:proofErr w:type="spellEnd"/>
      <w:r w:rsidR="00EE0D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E0DFF">
        <w:rPr>
          <w:rFonts w:ascii="Times New Roman" w:hAnsi="Times New Roman"/>
          <w:sz w:val="28"/>
          <w:szCs w:val="28"/>
        </w:rPr>
        <w:t>г.Н.Новгорода</w:t>
      </w:r>
      <w:proofErr w:type="spellEnd"/>
      <w:r w:rsidR="003A2918">
        <w:rPr>
          <w:rFonts w:ascii="Times New Roman" w:hAnsi="Times New Roman"/>
          <w:sz w:val="28"/>
          <w:szCs w:val="28"/>
          <w:lang w:val="en-US"/>
        </w:rPr>
        <w:t>)</w:t>
      </w:r>
    </w:p>
    <w:p w14:paraId="75892901" w14:textId="77777777" w:rsidR="00A9792C" w:rsidRPr="00A51D77" w:rsidRDefault="00A9792C" w:rsidP="00A9792C">
      <w:pPr>
        <w:pStyle w:val="ac"/>
        <w:jc w:val="center"/>
        <w:rPr>
          <w:rFonts w:ascii="Times New Roman" w:hAnsi="Times New Roman"/>
          <w:b/>
          <w:kern w:val="36"/>
          <w:sz w:val="28"/>
          <w:szCs w:val="28"/>
          <w:lang w:eastAsia="ru-RU"/>
        </w:rPr>
      </w:pPr>
    </w:p>
    <w:p w14:paraId="29F714B5" w14:textId="77777777" w:rsidR="00A9792C" w:rsidRPr="00A51D77" w:rsidRDefault="00A9792C" w:rsidP="00A9792C">
      <w:pPr>
        <w:jc w:val="both"/>
        <w:rPr>
          <w:sz w:val="28"/>
          <w:szCs w:val="28"/>
        </w:rPr>
      </w:pPr>
      <w:r w:rsidRPr="00A51D77">
        <w:rPr>
          <w:b/>
          <w:kern w:val="36"/>
          <w:sz w:val="28"/>
          <w:szCs w:val="28"/>
        </w:rPr>
        <w:t xml:space="preserve">Цель: </w:t>
      </w:r>
      <w:r w:rsidRPr="00A51D77">
        <w:rPr>
          <w:kern w:val="36"/>
          <w:sz w:val="28"/>
          <w:szCs w:val="28"/>
        </w:rPr>
        <w:t>Ф</w:t>
      </w:r>
      <w:r w:rsidRPr="00A51D77">
        <w:rPr>
          <w:sz w:val="28"/>
          <w:szCs w:val="28"/>
        </w:rPr>
        <w:t xml:space="preserve">ормирование представлений об ответственности через понятия </w:t>
      </w:r>
      <w:r>
        <w:rPr>
          <w:sz w:val="28"/>
          <w:szCs w:val="28"/>
        </w:rPr>
        <w:t>«любовь», «долг», «обязанность»</w:t>
      </w:r>
      <w:r w:rsidRPr="00A51D77">
        <w:rPr>
          <w:sz w:val="28"/>
          <w:szCs w:val="28"/>
        </w:rPr>
        <w:t xml:space="preserve"> по от</w:t>
      </w:r>
      <w:r>
        <w:rPr>
          <w:sz w:val="28"/>
          <w:szCs w:val="28"/>
        </w:rPr>
        <w:t>ношению к членам своей семьи.</w:t>
      </w:r>
    </w:p>
    <w:p w14:paraId="06E23BA6" w14:textId="77777777" w:rsidR="00A9792C" w:rsidRPr="00A51D77" w:rsidRDefault="00A9792C" w:rsidP="00A9792C">
      <w:pPr>
        <w:pStyle w:val="ac"/>
        <w:jc w:val="both"/>
        <w:rPr>
          <w:rFonts w:ascii="Times New Roman" w:hAnsi="Times New Roman"/>
          <w:b/>
          <w:kern w:val="36"/>
          <w:sz w:val="28"/>
          <w:szCs w:val="28"/>
          <w:lang w:eastAsia="ru-RU"/>
        </w:rPr>
      </w:pPr>
    </w:p>
    <w:p w14:paraId="30170541" w14:textId="77777777" w:rsidR="00A9792C" w:rsidRPr="00A51D77" w:rsidRDefault="00A9792C" w:rsidP="00A9792C">
      <w:pPr>
        <w:pStyle w:val="ac"/>
        <w:jc w:val="both"/>
        <w:rPr>
          <w:rFonts w:ascii="Times New Roman" w:hAnsi="Times New Roman"/>
          <w:b/>
          <w:kern w:val="36"/>
          <w:sz w:val="28"/>
          <w:szCs w:val="28"/>
          <w:lang w:eastAsia="ru-RU"/>
        </w:rPr>
      </w:pPr>
      <w:r w:rsidRPr="00A51D77">
        <w:rPr>
          <w:rFonts w:ascii="Times New Roman" w:hAnsi="Times New Roman"/>
          <w:b/>
          <w:kern w:val="36"/>
          <w:sz w:val="28"/>
          <w:szCs w:val="28"/>
          <w:lang w:eastAsia="ru-RU"/>
        </w:rPr>
        <w:t>Задачи:</w:t>
      </w:r>
    </w:p>
    <w:p w14:paraId="7E31600F" w14:textId="77777777" w:rsidR="00A9792C" w:rsidRPr="00A51D77" w:rsidRDefault="00A9792C" w:rsidP="00A9792C">
      <w:pPr>
        <w:ind w:left="1416"/>
        <w:rPr>
          <w:color w:val="000000"/>
          <w:sz w:val="28"/>
          <w:szCs w:val="28"/>
        </w:rPr>
      </w:pPr>
      <w:r w:rsidRPr="00A51D77">
        <w:rPr>
          <w:b/>
          <w:i/>
          <w:sz w:val="28"/>
          <w:szCs w:val="28"/>
        </w:rPr>
        <w:t>Воспитательная</w:t>
      </w:r>
      <w:r>
        <w:rPr>
          <w:sz w:val="28"/>
          <w:szCs w:val="28"/>
        </w:rPr>
        <w:t xml:space="preserve"> – </w:t>
      </w:r>
      <w:r w:rsidRPr="00A51D77">
        <w:rPr>
          <w:sz w:val="28"/>
          <w:szCs w:val="28"/>
        </w:rPr>
        <w:t xml:space="preserve">Воспитывать ответственность у детей за свои поступки и за выполнение порученного им дела, а также </w:t>
      </w:r>
      <w:r w:rsidRPr="00A51D77">
        <w:rPr>
          <w:color w:val="000000"/>
          <w:sz w:val="28"/>
          <w:szCs w:val="28"/>
        </w:rPr>
        <w:t>способность выражать свои чувства, уважение и внимательное отношение к родителям.</w:t>
      </w:r>
    </w:p>
    <w:p w14:paraId="473F0A4C" w14:textId="77777777" w:rsidR="00A9792C" w:rsidRPr="00A51D77" w:rsidRDefault="00A9792C" w:rsidP="00A9792C">
      <w:pPr>
        <w:ind w:left="1440"/>
        <w:jc w:val="both"/>
        <w:rPr>
          <w:sz w:val="28"/>
          <w:szCs w:val="28"/>
        </w:rPr>
      </w:pPr>
      <w:r w:rsidRPr="00A51D77">
        <w:rPr>
          <w:b/>
          <w:i/>
          <w:sz w:val="28"/>
          <w:szCs w:val="28"/>
        </w:rPr>
        <w:t>Образовательная</w:t>
      </w:r>
      <w:r w:rsidRPr="00A51D77">
        <w:rPr>
          <w:sz w:val="28"/>
          <w:szCs w:val="28"/>
        </w:rPr>
        <w:t xml:space="preserve"> – Формировать отношение к нравственным нормам, определяющим сущность волевого качества "ответственность";</w:t>
      </w:r>
    </w:p>
    <w:p w14:paraId="587AE059" w14:textId="77777777" w:rsidR="00A9792C" w:rsidRPr="00A51D77" w:rsidRDefault="00A9792C" w:rsidP="00A9792C">
      <w:pPr>
        <w:ind w:left="1440"/>
        <w:jc w:val="both"/>
        <w:rPr>
          <w:sz w:val="28"/>
          <w:szCs w:val="28"/>
        </w:rPr>
      </w:pPr>
      <w:r w:rsidRPr="00A51D77">
        <w:rPr>
          <w:b/>
          <w:i/>
          <w:sz w:val="28"/>
          <w:szCs w:val="28"/>
        </w:rPr>
        <w:t>Развивающая</w:t>
      </w:r>
      <w:r w:rsidRPr="00A51D77">
        <w:rPr>
          <w:sz w:val="28"/>
          <w:szCs w:val="28"/>
        </w:rPr>
        <w:t xml:space="preserve"> – Развивать умение анализировать поступки людей и свое собственное поведение.</w:t>
      </w:r>
    </w:p>
    <w:p w14:paraId="7CFD8EE5" w14:textId="77777777" w:rsidR="00A9792C" w:rsidRPr="00A51D77" w:rsidRDefault="00A9792C" w:rsidP="00A9792C">
      <w:pPr>
        <w:jc w:val="both"/>
        <w:rPr>
          <w:sz w:val="28"/>
          <w:szCs w:val="28"/>
        </w:rPr>
      </w:pPr>
      <w:r w:rsidRPr="00A51D77">
        <w:rPr>
          <w:sz w:val="28"/>
          <w:szCs w:val="28"/>
        </w:rPr>
        <w:t>Продолжительность: 45 минут.</w:t>
      </w:r>
    </w:p>
    <w:p w14:paraId="265FDBDB" w14:textId="77777777" w:rsidR="00A9792C" w:rsidRDefault="00A9792C" w:rsidP="00A9792C">
      <w:pPr>
        <w:jc w:val="both"/>
        <w:rPr>
          <w:sz w:val="28"/>
          <w:szCs w:val="28"/>
        </w:rPr>
      </w:pPr>
      <w:r w:rsidRPr="00A51D77">
        <w:rPr>
          <w:sz w:val="28"/>
          <w:szCs w:val="28"/>
        </w:rPr>
        <w:t>Используемые материалы и оборудование: карточки с изображением всех членов семьи и карточки с изображением домашних обязанностей, бумага, клей, ножницы, украшения для изготовления открыток.</w:t>
      </w:r>
    </w:p>
    <w:p w14:paraId="6BFED51D" w14:textId="77777777" w:rsidR="00EE0DFF" w:rsidRPr="00A51D77" w:rsidRDefault="00EE0DFF" w:rsidP="00A9792C">
      <w:pPr>
        <w:jc w:val="both"/>
        <w:rPr>
          <w:sz w:val="28"/>
          <w:szCs w:val="28"/>
        </w:rPr>
      </w:pPr>
    </w:p>
    <w:p w14:paraId="4682335B" w14:textId="77777777" w:rsidR="00A9792C" w:rsidRDefault="00A9792C" w:rsidP="00EE0DFF">
      <w:pPr>
        <w:ind w:left="3564" w:firstLine="684"/>
        <w:jc w:val="both"/>
        <w:rPr>
          <w:sz w:val="28"/>
          <w:szCs w:val="28"/>
        </w:rPr>
      </w:pPr>
      <w:r w:rsidRPr="00A51D77">
        <w:rPr>
          <w:sz w:val="28"/>
          <w:szCs w:val="28"/>
        </w:rPr>
        <w:t xml:space="preserve">План мероприятия: </w:t>
      </w:r>
    </w:p>
    <w:p w14:paraId="2F90764B" w14:textId="77777777" w:rsidR="00EE0DFF" w:rsidRPr="00A51D77" w:rsidRDefault="00EE0DFF" w:rsidP="00A9792C">
      <w:pPr>
        <w:ind w:left="1440"/>
        <w:jc w:val="both"/>
        <w:rPr>
          <w:sz w:val="28"/>
          <w:szCs w:val="28"/>
        </w:rPr>
      </w:pPr>
    </w:p>
    <w:p w14:paraId="0BF8F8E3" w14:textId="77777777" w:rsidR="00A9792C" w:rsidRPr="00A51D77" w:rsidRDefault="00A9792C" w:rsidP="00A9792C">
      <w:pPr>
        <w:numPr>
          <w:ilvl w:val="0"/>
          <w:numId w:val="1"/>
        </w:numPr>
        <w:tabs>
          <w:tab w:val="left" w:pos="709"/>
        </w:tabs>
        <w:ind w:hanging="720"/>
        <w:rPr>
          <w:sz w:val="28"/>
          <w:szCs w:val="28"/>
        </w:rPr>
      </w:pPr>
      <w:r w:rsidRPr="00A51D77">
        <w:rPr>
          <w:sz w:val="28"/>
          <w:szCs w:val="28"/>
        </w:rPr>
        <w:t>Беседа «В семье все начинается с любви»</w:t>
      </w:r>
    </w:p>
    <w:p w14:paraId="6970D33C" w14:textId="77777777" w:rsidR="00A9792C" w:rsidRDefault="00A9792C" w:rsidP="00A9792C">
      <w:pPr>
        <w:numPr>
          <w:ilvl w:val="0"/>
          <w:numId w:val="1"/>
        </w:numPr>
        <w:tabs>
          <w:tab w:val="left" w:pos="709"/>
        </w:tabs>
        <w:ind w:left="0" w:firstLine="0"/>
        <w:rPr>
          <w:sz w:val="28"/>
          <w:szCs w:val="28"/>
        </w:rPr>
      </w:pPr>
      <w:r w:rsidRPr="00A51D77">
        <w:rPr>
          <w:sz w:val="28"/>
          <w:szCs w:val="28"/>
        </w:rPr>
        <w:t>Игра «Список обязанностей в моей семье»</w:t>
      </w:r>
    </w:p>
    <w:p w14:paraId="28649C89" w14:textId="77777777" w:rsidR="00A9792C" w:rsidRDefault="00A9792C" w:rsidP="00A9792C">
      <w:pPr>
        <w:numPr>
          <w:ilvl w:val="0"/>
          <w:numId w:val="1"/>
        </w:numPr>
        <w:tabs>
          <w:tab w:val="left" w:pos="709"/>
        </w:tabs>
        <w:ind w:left="0" w:firstLine="0"/>
        <w:rPr>
          <w:sz w:val="28"/>
          <w:szCs w:val="28"/>
        </w:rPr>
      </w:pPr>
      <w:r w:rsidRPr="00A51D77">
        <w:rPr>
          <w:sz w:val="28"/>
          <w:szCs w:val="28"/>
        </w:rPr>
        <w:t>Игра «Распределение обязанностей в моей семье»</w:t>
      </w:r>
    </w:p>
    <w:p w14:paraId="36D5F149" w14:textId="10B60E5F" w:rsidR="00A9792C" w:rsidRDefault="00A9792C" w:rsidP="00A9792C">
      <w:pPr>
        <w:numPr>
          <w:ilvl w:val="0"/>
          <w:numId w:val="1"/>
        </w:numPr>
        <w:tabs>
          <w:tab w:val="left" w:pos="709"/>
        </w:tabs>
        <w:ind w:left="0" w:firstLine="0"/>
        <w:rPr>
          <w:sz w:val="28"/>
          <w:szCs w:val="28"/>
        </w:rPr>
      </w:pPr>
      <w:r w:rsidRPr="00A51D77">
        <w:rPr>
          <w:sz w:val="28"/>
          <w:szCs w:val="28"/>
        </w:rPr>
        <w:t xml:space="preserve">Создание открытки для </w:t>
      </w:r>
      <w:bookmarkStart w:id="0" w:name="_GoBack"/>
      <w:bookmarkEnd w:id="0"/>
      <w:r w:rsidRPr="00A51D77">
        <w:rPr>
          <w:sz w:val="28"/>
          <w:szCs w:val="28"/>
        </w:rPr>
        <w:t>моей семьи</w:t>
      </w:r>
    </w:p>
    <w:p w14:paraId="5D4F543C" w14:textId="77777777" w:rsidR="00EE0DFF" w:rsidRPr="00A51D77" w:rsidRDefault="00EE0DFF" w:rsidP="00EE0DFF">
      <w:pPr>
        <w:tabs>
          <w:tab w:val="left" w:pos="709"/>
        </w:tabs>
        <w:rPr>
          <w:sz w:val="28"/>
          <w:szCs w:val="28"/>
        </w:rPr>
      </w:pPr>
    </w:p>
    <w:p w14:paraId="48965C3B" w14:textId="77777777" w:rsidR="00A9792C" w:rsidRDefault="00A9792C" w:rsidP="00A9792C">
      <w:pPr>
        <w:ind w:left="1440"/>
        <w:jc w:val="center"/>
        <w:rPr>
          <w:sz w:val="28"/>
          <w:szCs w:val="28"/>
        </w:rPr>
      </w:pPr>
      <w:r w:rsidRPr="00A51D77">
        <w:rPr>
          <w:sz w:val="28"/>
          <w:szCs w:val="28"/>
        </w:rPr>
        <w:t>Ход мероприятия:</w:t>
      </w:r>
    </w:p>
    <w:p w14:paraId="0F9A009B" w14:textId="77777777" w:rsidR="00EE0DFF" w:rsidRPr="00A51D77" w:rsidRDefault="00EE0DFF" w:rsidP="00A9792C">
      <w:pPr>
        <w:ind w:left="1440"/>
        <w:jc w:val="center"/>
        <w:rPr>
          <w:sz w:val="28"/>
          <w:szCs w:val="28"/>
        </w:rPr>
      </w:pPr>
    </w:p>
    <w:p w14:paraId="4B5D0DB0" w14:textId="6F93269D" w:rsidR="00A9792C" w:rsidRPr="00A51D77" w:rsidRDefault="00A9792C" w:rsidP="00A9792C">
      <w:pPr>
        <w:pStyle w:val="c2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A51D77">
        <w:rPr>
          <w:b/>
          <w:sz w:val="28"/>
          <w:szCs w:val="28"/>
        </w:rPr>
        <w:t>Педагог</w:t>
      </w:r>
      <w:proofErr w:type="gramStart"/>
      <w:r w:rsidRPr="00A51D77">
        <w:rPr>
          <w:b/>
          <w:sz w:val="28"/>
          <w:szCs w:val="28"/>
        </w:rPr>
        <w:t>:</w:t>
      </w:r>
      <w:r w:rsidR="003A2918">
        <w:rPr>
          <w:b/>
          <w:sz w:val="28"/>
          <w:szCs w:val="28"/>
          <w:lang w:val="en-US"/>
        </w:rPr>
        <w:t xml:space="preserve"> </w:t>
      </w:r>
      <w:r w:rsidRPr="00A51D77">
        <w:rPr>
          <w:sz w:val="28"/>
          <w:szCs w:val="28"/>
        </w:rPr>
        <w:t>Здравствуйте</w:t>
      </w:r>
      <w:proofErr w:type="gramEnd"/>
      <w:r w:rsidR="003A2918">
        <w:rPr>
          <w:sz w:val="28"/>
          <w:szCs w:val="28"/>
          <w:lang w:val="en-US"/>
        </w:rPr>
        <w:t xml:space="preserve"> </w:t>
      </w:r>
      <w:r w:rsidRPr="00A51D77">
        <w:rPr>
          <w:sz w:val="28"/>
          <w:szCs w:val="28"/>
        </w:rPr>
        <w:t>дорогие ребята!</w:t>
      </w:r>
      <w:r w:rsidRPr="00A51D77">
        <w:rPr>
          <w:rStyle w:val="Courier"/>
          <w:sz w:val="28"/>
          <w:szCs w:val="28"/>
        </w:rPr>
        <w:t xml:space="preserve"> </w:t>
      </w:r>
      <w:r w:rsidRPr="00A51D77">
        <w:rPr>
          <w:rStyle w:val="c0"/>
          <w:sz w:val="28"/>
          <w:szCs w:val="28"/>
        </w:rPr>
        <w:t>Фразу «Я ТЕБЯ ЛЮБЛЮ» произносят люди на разных языках мира, чтобы признаться друг другу в теплых чувствах, привязанности, дружбе.</w:t>
      </w:r>
    </w:p>
    <w:p w14:paraId="4BE2F300" w14:textId="342D7DF2" w:rsidR="00A9792C" w:rsidRPr="00A51D77" w:rsidRDefault="00A9792C" w:rsidP="00A9792C">
      <w:pPr>
        <w:pStyle w:val="c2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A51D77">
        <w:rPr>
          <w:rStyle w:val="c0"/>
          <w:sz w:val="28"/>
          <w:szCs w:val="28"/>
        </w:rPr>
        <w:t>Может быть, кто-то догадался, о чем мы будем говорить сегодня? (мы поговорим о любви).</w:t>
      </w:r>
    </w:p>
    <w:p w14:paraId="5C912D93" w14:textId="77777777" w:rsidR="00A9792C" w:rsidRPr="00A51D77" w:rsidRDefault="00A9792C" w:rsidP="00A9792C">
      <w:pPr>
        <w:pStyle w:val="c2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A51D77">
        <w:rPr>
          <w:rStyle w:val="c0"/>
          <w:sz w:val="28"/>
          <w:szCs w:val="28"/>
        </w:rPr>
        <w:t>Скажите, у вас есть любимые и дорогие вам люди? (мама, папа, бабушка…).</w:t>
      </w:r>
    </w:p>
    <w:p w14:paraId="488E53CB" w14:textId="13A62A70" w:rsidR="00A9792C" w:rsidRPr="00A51D77" w:rsidRDefault="00A9792C" w:rsidP="00A9792C">
      <w:pPr>
        <w:pStyle w:val="c2"/>
        <w:spacing w:before="0" w:beforeAutospacing="0" w:after="0" w:afterAutospacing="0"/>
        <w:ind w:firstLine="426"/>
        <w:jc w:val="both"/>
        <w:rPr>
          <w:rStyle w:val="c0"/>
          <w:sz w:val="28"/>
          <w:szCs w:val="28"/>
        </w:rPr>
      </w:pPr>
      <w:r w:rsidRPr="00A51D77">
        <w:rPr>
          <w:rStyle w:val="c0"/>
          <w:sz w:val="28"/>
          <w:szCs w:val="28"/>
        </w:rPr>
        <w:t xml:space="preserve">Очень хорошо. Любить можно многое и многих: свою маму и свою учительницу, сестру и одноклассника, папу и брата, дедушку и бабушку, незнакомого прохожего, </w:t>
      </w:r>
      <w:proofErr w:type="gramStart"/>
      <w:r w:rsidRPr="00A51D77">
        <w:rPr>
          <w:rStyle w:val="c0"/>
          <w:sz w:val="28"/>
          <w:szCs w:val="28"/>
        </w:rPr>
        <w:t>солнышко</w:t>
      </w:r>
      <w:proofErr w:type="gramEnd"/>
      <w:r w:rsidRPr="00A51D77">
        <w:rPr>
          <w:rStyle w:val="c0"/>
          <w:sz w:val="28"/>
          <w:szCs w:val="28"/>
        </w:rPr>
        <w:t xml:space="preserve"> ясное, небо голубое и себя надо любить, чтобы не ходить угрюмыми и мрачными. Надо любить весь мир и тогда весь мир полюбит тебя!</w:t>
      </w:r>
      <w:r w:rsidRPr="00A51D77">
        <w:rPr>
          <w:rStyle w:val="Courier"/>
          <w:sz w:val="28"/>
          <w:szCs w:val="28"/>
        </w:rPr>
        <w:t xml:space="preserve"> </w:t>
      </w:r>
      <w:r w:rsidRPr="00A51D77">
        <w:rPr>
          <w:rStyle w:val="c0"/>
          <w:sz w:val="28"/>
          <w:szCs w:val="28"/>
        </w:rPr>
        <w:t xml:space="preserve">А как можно показать человеку, что вы его любите? </w:t>
      </w:r>
      <w:r w:rsidRPr="00A51D77">
        <w:rPr>
          <w:rStyle w:val="c0"/>
          <w:sz w:val="28"/>
          <w:szCs w:val="28"/>
        </w:rPr>
        <w:lastRenderedPageBreak/>
        <w:t>(помочь что-либо сделать, обнять, сказать добрые слова). Сегодня в конце нашего мероприятия мы изготовим открытку самым близким и любимым. Тем, кто вас любит больше всех на свете и для кого вы самый близкий человек. Кто это? (мама, папа).</w:t>
      </w:r>
    </w:p>
    <w:p w14:paraId="17316219" w14:textId="77777777" w:rsidR="00A9792C" w:rsidRPr="00A51D77" w:rsidRDefault="00A9792C" w:rsidP="00A9792C">
      <w:pPr>
        <w:pStyle w:val="c2"/>
        <w:spacing w:before="0" w:beforeAutospacing="0" w:after="0" w:afterAutospacing="0"/>
        <w:jc w:val="both"/>
        <w:rPr>
          <w:sz w:val="28"/>
          <w:szCs w:val="28"/>
        </w:rPr>
      </w:pPr>
    </w:p>
    <w:p w14:paraId="5C8D1A45" w14:textId="77777777" w:rsidR="00A9792C" w:rsidRPr="00A51D77" w:rsidRDefault="00A9792C" w:rsidP="00A9792C">
      <w:pPr>
        <w:ind w:firstLine="426"/>
        <w:jc w:val="both"/>
        <w:rPr>
          <w:b/>
          <w:sz w:val="28"/>
          <w:szCs w:val="28"/>
        </w:rPr>
      </w:pPr>
      <w:r w:rsidRPr="00A51D77">
        <w:rPr>
          <w:b/>
          <w:sz w:val="28"/>
          <w:szCs w:val="28"/>
        </w:rPr>
        <w:t xml:space="preserve">Педагог: </w:t>
      </w:r>
      <w:r w:rsidRPr="00A51D77">
        <w:rPr>
          <w:sz w:val="28"/>
          <w:szCs w:val="28"/>
        </w:rPr>
        <w:t>-</w:t>
      </w:r>
      <w:r w:rsidRPr="00A51D77">
        <w:rPr>
          <w:b/>
          <w:sz w:val="28"/>
          <w:szCs w:val="28"/>
        </w:rPr>
        <w:t xml:space="preserve"> </w:t>
      </w:r>
      <w:r w:rsidRPr="00A51D77">
        <w:rPr>
          <w:sz w:val="28"/>
          <w:szCs w:val="28"/>
        </w:rPr>
        <w:t>А теперь давайте поиграем. Разделитесь на 2 команды. Задача каждой из команд назвать как можно больше домашних обязанностей, которые существуют в ваших семьях. (Обучающиеся из каждой команды называют по очереди по одной из домашних обязанностей, педагогом ведется счет).</w:t>
      </w:r>
    </w:p>
    <w:p w14:paraId="2C35A3F5" w14:textId="77777777" w:rsidR="00A9792C" w:rsidRPr="00A51D77" w:rsidRDefault="00A9792C" w:rsidP="00A9792C">
      <w:pPr>
        <w:ind w:firstLine="426"/>
        <w:jc w:val="both"/>
        <w:rPr>
          <w:sz w:val="28"/>
          <w:szCs w:val="28"/>
        </w:rPr>
      </w:pPr>
      <w:r w:rsidRPr="00A51D77">
        <w:rPr>
          <w:b/>
          <w:sz w:val="28"/>
          <w:szCs w:val="28"/>
        </w:rPr>
        <w:t>Педагог:</w:t>
      </w:r>
      <w:r w:rsidRPr="00A51D77">
        <w:rPr>
          <w:sz w:val="28"/>
          <w:szCs w:val="28"/>
        </w:rPr>
        <w:t xml:space="preserve"> Молодцы! Сколько нужных и полезных дел вы вспомнили. А теперь для каждой из команд я предлагаю выполнить еще одно задание. (Проводится игра с карточками, знакомящая детей с понятием "ответственность" через систему обязанностей между членами его семьи.)</w:t>
      </w:r>
    </w:p>
    <w:p w14:paraId="20DFAE25" w14:textId="77777777" w:rsidR="00A9792C" w:rsidRPr="00A51D77" w:rsidRDefault="00A9792C" w:rsidP="00A9792C">
      <w:pPr>
        <w:ind w:firstLine="426"/>
        <w:jc w:val="both"/>
        <w:rPr>
          <w:sz w:val="28"/>
          <w:szCs w:val="28"/>
        </w:rPr>
      </w:pPr>
      <w:r w:rsidRPr="00A51D77">
        <w:rPr>
          <w:sz w:val="28"/>
          <w:szCs w:val="28"/>
        </w:rPr>
        <w:t>У меня есть карточки с изображением всех членов семьи и карточки с изображением домашних обязанностей, например, кастрюля означает «вымыть посуду», утюг – «погладить  белье», девочка с мишкой – «убрать игрушки» и т.д. Вам нужно представить всех членов вашей семьи, положить каждую карточку с изображением домашних обязанностей рядом с карточкой, на которой нарисован тот, кто обычно это делает в вашей семье.</w:t>
      </w:r>
    </w:p>
    <w:p w14:paraId="40288780" w14:textId="77777777" w:rsidR="00A9792C" w:rsidRDefault="00A9792C" w:rsidP="00A9792C">
      <w:pPr>
        <w:ind w:firstLine="426"/>
        <w:jc w:val="both"/>
        <w:rPr>
          <w:sz w:val="28"/>
          <w:szCs w:val="28"/>
        </w:rPr>
      </w:pPr>
      <w:r w:rsidRPr="00A51D77">
        <w:rPr>
          <w:sz w:val="28"/>
          <w:szCs w:val="28"/>
        </w:rPr>
        <w:t>Сделали? А теперь ответьте, что делает папа, чем занята мама, чем обычно занят ты?" и др. (Дети перечисляют домашние обязанности всех членов семьи, отмечают свои обязанности.)</w:t>
      </w:r>
    </w:p>
    <w:p w14:paraId="6DE30CF8" w14:textId="77777777" w:rsidR="00A9792C" w:rsidRDefault="00A9792C" w:rsidP="00A9792C">
      <w:pPr>
        <w:ind w:firstLine="426"/>
        <w:jc w:val="both"/>
        <w:rPr>
          <w:sz w:val="28"/>
          <w:szCs w:val="28"/>
        </w:rPr>
      </w:pPr>
      <w:r w:rsidRPr="00A51D77">
        <w:rPr>
          <w:sz w:val="28"/>
          <w:szCs w:val="28"/>
        </w:rPr>
        <w:t xml:space="preserve">Вместе с педагогом </w:t>
      </w:r>
      <w:r>
        <w:rPr>
          <w:sz w:val="28"/>
          <w:szCs w:val="28"/>
        </w:rPr>
        <w:t xml:space="preserve">обучающиеся делают вывод, что: </w:t>
      </w:r>
    </w:p>
    <w:p w14:paraId="3A756D45" w14:textId="3036B377" w:rsidR="00A9792C" w:rsidRDefault="00EE0DFF" w:rsidP="00A9792C">
      <w:pPr>
        <w:ind w:firstLine="426"/>
        <w:jc w:val="both"/>
        <w:rPr>
          <w:sz w:val="28"/>
          <w:szCs w:val="28"/>
        </w:rPr>
      </w:pPr>
      <w:r w:rsidRPr="00A51D77">
        <w:rPr>
          <w:sz w:val="28"/>
          <w:szCs w:val="28"/>
        </w:rPr>
        <w:t>О</w:t>
      </w:r>
      <w:r w:rsidR="00A9792C" w:rsidRPr="00A51D77">
        <w:rPr>
          <w:sz w:val="28"/>
          <w:szCs w:val="28"/>
        </w:rPr>
        <w:t>бязанность</w:t>
      </w:r>
      <w:r>
        <w:rPr>
          <w:sz w:val="28"/>
          <w:szCs w:val="28"/>
        </w:rPr>
        <w:t xml:space="preserve"> </w:t>
      </w:r>
      <w:proofErr w:type="gramStart"/>
      <w:r w:rsidR="00A9792C" w:rsidRPr="00A51D7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A9792C" w:rsidRPr="00A51D77">
        <w:rPr>
          <w:sz w:val="28"/>
          <w:szCs w:val="28"/>
        </w:rPr>
        <w:t>это определённое обязательство</w:t>
      </w:r>
      <w:proofErr w:type="gramEnd"/>
      <w:r w:rsidR="00A9792C" w:rsidRPr="00A51D77">
        <w:rPr>
          <w:sz w:val="28"/>
          <w:szCs w:val="28"/>
        </w:rPr>
        <w:t xml:space="preserve"> перед другими выполнить посильную работу;  </w:t>
      </w:r>
    </w:p>
    <w:p w14:paraId="45EDCE8D" w14:textId="77777777" w:rsidR="00A9792C" w:rsidRPr="00A51D77" w:rsidRDefault="00A9792C" w:rsidP="00A9792C">
      <w:pPr>
        <w:ind w:firstLine="426"/>
        <w:jc w:val="both"/>
        <w:rPr>
          <w:sz w:val="28"/>
          <w:szCs w:val="28"/>
        </w:rPr>
      </w:pPr>
      <w:r w:rsidRPr="00A51D77">
        <w:rPr>
          <w:sz w:val="28"/>
          <w:szCs w:val="28"/>
        </w:rPr>
        <w:t>обязанности возлагаются на человека либо по его инициативе, либо по договоренности с другими членами семьи;  </w:t>
      </w:r>
    </w:p>
    <w:p w14:paraId="4F19D2EF" w14:textId="77777777" w:rsidR="00A9792C" w:rsidRPr="00A51D77" w:rsidRDefault="00A9792C" w:rsidP="00A9792C">
      <w:pPr>
        <w:ind w:firstLine="426"/>
        <w:jc w:val="both"/>
        <w:rPr>
          <w:sz w:val="28"/>
          <w:szCs w:val="28"/>
        </w:rPr>
      </w:pPr>
      <w:r w:rsidRPr="00A51D77">
        <w:rPr>
          <w:sz w:val="28"/>
          <w:szCs w:val="28"/>
        </w:rPr>
        <w:t>обязанности позволяют распределить работу, сэкономить время каждого члена семьи;  </w:t>
      </w:r>
    </w:p>
    <w:p w14:paraId="2CBE0141" w14:textId="77777777" w:rsidR="00A9792C" w:rsidRPr="00A51D77" w:rsidRDefault="00A9792C" w:rsidP="00A9792C">
      <w:pPr>
        <w:ind w:firstLine="426"/>
        <w:jc w:val="both"/>
        <w:rPr>
          <w:sz w:val="28"/>
          <w:szCs w:val="28"/>
        </w:rPr>
      </w:pPr>
      <w:r w:rsidRPr="00A51D77">
        <w:rPr>
          <w:sz w:val="28"/>
          <w:szCs w:val="28"/>
        </w:rPr>
        <w:t>обязанности выполнять не всегда легко, но необходимо, так как от одного члена семьи зависит благополучие других;  </w:t>
      </w:r>
    </w:p>
    <w:p w14:paraId="1042D9B5" w14:textId="77777777" w:rsidR="00A9792C" w:rsidRPr="00A51D77" w:rsidRDefault="00A9792C" w:rsidP="00A9792C">
      <w:pPr>
        <w:ind w:firstLine="426"/>
        <w:jc w:val="both"/>
        <w:rPr>
          <w:sz w:val="28"/>
          <w:szCs w:val="28"/>
        </w:rPr>
      </w:pPr>
      <w:r w:rsidRPr="00A51D77">
        <w:rPr>
          <w:sz w:val="28"/>
          <w:szCs w:val="28"/>
        </w:rPr>
        <w:t>все члены семьи ответственны друг перед другом за выполнение своих обязанностей.  </w:t>
      </w:r>
    </w:p>
    <w:p w14:paraId="6FA6A5FB" w14:textId="77777777" w:rsidR="00A9792C" w:rsidRPr="00FE7E21" w:rsidRDefault="00A9792C" w:rsidP="00A9792C">
      <w:pPr>
        <w:ind w:firstLine="708"/>
        <w:jc w:val="both"/>
        <w:rPr>
          <w:sz w:val="28"/>
          <w:szCs w:val="28"/>
        </w:rPr>
      </w:pPr>
      <w:r w:rsidRPr="00FE7E21">
        <w:rPr>
          <w:sz w:val="28"/>
          <w:szCs w:val="28"/>
        </w:rPr>
        <w:t xml:space="preserve">Проводится беседа, всегда ли дети выполняют свои обязанности, или им приходится постоянно о них напоминать? Рассуждают о том, что произойдёт, если один из членов семьи забудет выполнить свои обязанности (пример безответственного поведения). Игра с карточками завершается тем, что дети ещё раз отмечают, что во многих случаях существует разница между их желаниями и тем, что необходимо делать, между "хочу" и "должен". Человек выбирает сам, как ему поступить. Но он должен думать не только о себе, но и о тех, кто находится рядом. </w:t>
      </w:r>
    </w:p>
    <w:p w14:paraId="673A74FC" w14:textId="2272BAC2" w:rsidR="00A9792C" w:rsidRPr="00FE7E21" w:rsidRDefault="00A9792C" w:rsidP="00A9792C">
      <w:pPr>
        <w:ind w:firstLine="708"/>
        <w:jc w:val="both"/>
        <w:rPr>
          <w:rStyle w:val="c5"/>
          <w:sz w:val="28"/>
          <w:szCs w:val="28"/>
        </w:rPr>
      </w:pPr>
      <w:r w:rsidRPr="00FE7E21">
        <w:rPr>
          <w:b/>
          <w:sz w:val="28"/>
          <w:szCs w:val="28"/>
        </w:rPr>
        <w:t xml:space="preserve">Педагог: </w:t>
      </w:r>
      <w:r w:rsidRPr="00FE7E21">
        <w:rPr>
          <w:sz w:val="28"/>
          <w:szCs w:val="28"/>
        </w:rPr>
        <w:t xml:space="preserve">Давайте подумаем о наших самых близких людях – маме, папе, бабушке, дедушке, сестре или брате. Может быть, у кого-то из них скоро день рождения? Да? Тогда порадуем их и сделаем открытку своими руками. </w:t>
      </w:r>
      <w:r w:rsidRPr="00FE7E21">
        <w:rPr>
          <w:rStyle w:val="c0"/>
          <w:sz w:val="28"/>
          <w:szCs w:val="28"/>
        </w:rPr>
        <w:t xml:space="preserve">Какие </w:t>
      </w:r>
      <w:r w:rsidRPr="00FE7E21">
        <w:rPr>
          <w:rStyle w:val="c0"/>
          <w:sz w:val="28"/>
          <w:szCs w:val="28"/>
        </w:rPr>
        <w:lastRenderedPageBreak/>
        <w:t xml:space="preserve">чувства может передать </w:t>
      </w:r>
      <w:r w:rsidR="00E368E2">
        <w:rPr>
          <w:rStyle w:val="c0"/>
          <w:sz w:val="28"/>
          <w:szCs w:val="28"/>
        </w:rPr>
        <w:t xml:space="preserve">наше </w:t>
      </w:r>
      <w:r w:rsidRPr="00FE7E21">
        <w:rPr>
          <w:rStyle w:val="c0"/>
          <w:sz w:val="28"/>
          <w:szCs w:val="28"/>
        </w:rPr>
        <w:t>послание? (</w:t>
      </w:r>
      <w:r w:rsidRPr="00FE7E21">
        <w:rPr>
          <w:rStyle w:val="c5"/>
          <w:sz w:val="28"/>
          <w:szCs w:val="28"/>
        </w:rPr>
        <w:t>Он</w:t>
      </w:r>
      <w:r w:rsidR="00EE0DFF">
        <w:rPr>
          <w:rStyle w:val="c5"/>
          <w:sz w:val="28"/>
          <w:szCs w:val="28"/>
        </w:rPr>
        <w:t>о</w:t>
      </w:r>
      <w:r w:rsidRPr="00FE7E21">
        <w:rPr>
          <w:rStyle w:val="c5"/>
          <w:sz w:val="28"/>
          <w:szCs w:val="28"/>
        </w:rPr>
        <w:t xml:space="preserve"> несет в себе искренние чувства: любовь, нежность, теплоту, доброту, - и хотя бы на мгновение, но он</w:t>
      </w:r>
      <w:r w:rsidR="00E368E2">
        <w:rPr>
          <w:rStyle w:val="c5"/>
          <w:sz w:val="28"/>
          <w:szCs w:val="28"/>
        </w:rPr>
        <w:t>о</w:t>
      </w:r>
      <w:r w:rsidRPr="00FE7E21">
        <w:rPr>
          <w:rStyle w:val="c5"/>
          <w:sz w:val="28"/>
          <w:szCs w:val="28"/>
        </w:rPr>
        <w:t xml:space="preserve"> обязательно делает человека счастливым).</w:t>
      </w:r>
    </w:p>
    <w:p w14:paraId="48A6C97A" w14:textId="6B84E6E2" w:rsidR="00A9792C" w:rsidRDefault="00E368E2" w:rsidP="00A9792C">
      <w:pPr>
        <w:ind w:firstLine="708"/>
        <w:jc w:val="both"/>
        <w:rPr>
          <w:rStyle w:val="c0"/>
          <w:sz w:val="28"/>
          <w:szCs w:val="28"/>
        </w:rPr>
      </w:pPr>
      <w:r w:rsidRPr="00FE7E21">
        <w:rPr>
          <w:b/>
          <w:sz w:val="28"/>
          <w:szCs w:val="28"/>
        </w:rPr>
        <w:t>Педагог</w:t>
      </w:r>
      <w:r w:rsidR="00A9792C" w:rsidRPr="00FE7E21">
        <w:rPr>
          <w:b/>
        </w:rPr>
        <w:t xml:space="preserve">: </w:t>
      </w:r>
      <w:r w:rsidR="00A9792C" w:rsidRPr="00FE7E21">
        <w:rPr>
          <w:rStyle w:val="c0"/>
          <w:sz w:val="28"/>
          <w:szCs w:val="28"/>
        </w:rPr>
        <w:t xml:space="preserve">Скажите, как вы думаете, какие материалы нам понадобятся для ее изготовления? (бумага, картон, клей, ножницы, материалы для декорирования). Украшения: бусинки, ленточки, шнуры, </w:t>
      </w:r>
      <w:proofErr w:type="gramStart"/>
      <w:r w:rsidR="00A9792C" w:rsidRPr="00FE7E21">
        <w:rPr>
          <w:rStyle w:val="c0"/>
          <w:sz w:val="28"/>
          <w:szCs w:val="28"/>
        </w:rPr>
        <w:t>звездочки</w:t>
      </w:r>
      <w:proofErr w:type="gramEnd"/>
      <w:r w:rsidR="00A9792C" w:rsidRPr="00FE7E21">
        <w:rPr>
          <w:rStyle w:val="c0"/>
          <w:sz w:val="28"/>
          <w:szCs w:val="28"/>
        </w:rPr>
        <w:t>, цветочки, сердечки</w:t>
      </w:r>
      <w:proofErr w:type="gramStart"/>
      <w:r w:rsidR="00A9792C" w:rsidRPr="00FE7E21">
        <w:rPr>
          <w:rStyle w:val="c0"/>
          <w:sz w:val="28"/>
          <w:szCs w:val="28"/>
        </w:rPr>
        <w:t>... )</w:t>
      </w:r>
      <w:proofErr w:type="gramEnd"/>
    </w:p>
    <w:p w14:paraId="418C36AB" w14:textId="77777777" w:rsidR="00A9792C" w:rsidRDefault="00A9792C" w:rsidP="00A9792C">
      <w:pPr>
        <w:ind w:firstLine="708"/>
        <w:jc w:val="both"/>
        <w:rPr>
          <w:rStyle w:val="c0"/>
          <w:sz w:val="28"/>
          <w:szCs w:val="28"/>
        </w:rPr>
      </w:pPr>
      <w:r w:rsidRPr="00FE7E21">
        <w:rPr>
          <w:rStyle w:val="c0"/>
          <w:sz w:val="28"/>
          <w:szCs w:val="28"/>
        </w:rPr>
        <w:t>Вспомните, пожалуйста, правила работы с ножницами.</w:t>
      </w:r>
    </w:p>
    <w:p w14:paraId="3B1A26CC" w14:textId="77777777" w:rsidR="00A9792C" w:rsidRDefault="00A9792C" w:rsidP="00A9792C">
      <w:pPr>
        <w:ind w:firstLine="708"/>
        <w:jc w:val="both"/>
        <w:rPr>
          <w:rStyle w:val="c0"/>
          <w:sz w:val="28"/>
          <w:szCs w:val="28"/>
        </w:rPr>
      </w:pPr>
      <w:r w:rsidRPr="00FE7E21">
        <w:rPr>
          <w:rStyle w:val="c0"/>
          <w:sz w:val="28"/>
          <w:szCs w:val="28"/>
        </w:rPr>
        <w:t>Ими нельзя играть. Надо передавать ножницы кольцами вперед. Нельзя их класть на край парты. Нельзя оставлять их в раскрытом виде. Нельзя ходить с ними по классу.</w:t>
      </w:r>
    </w:p>
    <w:p w14:paraId="754F306E" w14:textId="77777777" w:rsidR="00A9792C" w:rsidRDefault="00A9792C" w:rsidP="00A9792C">
      <w:pPr>
        <w:ind w:firstLine="708"/>
        <w:jc w:val="both"/>
        <w:rPr>
          <w:rStyle w:val="c0"/>
          <w:sz w:val="28"/>
          <w:szCs w:val="28"/>
        </w:rPr>
      </w:pPr>
      <w:r w:rsidRPr="00A51D77">
        <w:rPr>
          <w:rStyle w:val="c0"/>
          <w:sz w:val="28"/>
          <w:szCs w:val="28"/>
        </w:rPr>
        <w:t>Молодцы. А кто помнит правила безопасной работы с клеем?</w:t>
      </w:r>
    </w:p>
    <w:p w14:paraId="7A01E15F" w14:textId="77777777" w:rsidR="00A9792C" w:rsidRDefault="00A9792C" w:rsidP="00A9792C">
      <w:pPr>
        <w:ind w:firstLine="708"/>
        <w:jc w:val="both"/>
        <w:rPr>
          <w:rStyle w:val="c0"/>
          <w:sz w:val="28"/>
          <w:szCs w:val="28"/>
        </w:rPr>
      </w:pPr>
      <w:r w:rsidRPr="00A51D77">
        <w:rPr>
          <w:rStyle w:val="c0"/>
          <w:sz w:val="28"/>
          <w:szCs w:val="28"/>
        </w:rPr>
        <w:t>Клей нельзя брать в рот. Нельзя оставлять его открытым, особенно на краю парты. Им нельзя играть.</w:t>
      </w:r>
      <w:r w:rsidRPr="00A51D77">
        <w:rPr>
          <w:rStyle w:val="c0"/>
          <w:i/>
          <w:iCs/>
          <w:sz w:val="28"/>
          <w:szCs w:val="28"/>
        </w:rPr>
        <w:t> </w:t>
      </w:r>
      <w:r w:rsidRPr="00A51D77">
        <w:rPr>
          <w:rStyle w:val="c0"/>
          <w:sz w:val="28"/>
          <w:szCs w:val="28"/>
        </w:rPr>
        <w:t> Не допускать попадания клея в глаза. Передавать клей-карандаш только в закрытом виде. После окончания работы клей закрыть и убрать в безопасное место.</w:t>
      </w:r>
    </w:p>
    <w:p w14:paraId="352FEBA1" w14:textId="77777777" w:rsidR="00A9792C" w:rsidRDefault="00A9792C" w:rsidP="00A9792C">
      <w:pPr>
        <w:ind w:firstLine="708"/>
        <w:jc w:val="both"/>
        <w:rPr>
          <w:rStyle w:val="c0"/>
          <w:sz w:val="28"/>
          <w:szCs w:val="28"/>
        </w:rPr>
      </w:pPr>
      <w:r w:rsidRPr="00A51D77">
        <w:rPr>
          <w:rStyle w:val="c0"/>
          <w:sz w:val="28"/>
          <w:szCs w:val="28"/>
        </w:rPr>
        <w:t>Как вы думаете, с чего начнем мы работу по изготовлению открыток?</w:t>
      </w:r>
    </w:p>
    <w:p w14:paraId="0A6F4B8B" w14:textId="77777777" w:rsidR="00A9792C" w:rsidRPr="00E17509" w:rsidRDefault="00A9792C" w:rsidP="00A9792C">
      <w:pPr>
        <w:ind w:firstLine="708"/>
        <w:jc w:val="both"/>
        <w:rPr>
          <w:rStyle w:val="c0"/>
          <w:sz w:val="28"/>
          <w:szCs w:val="28"/>
        </w:rPr>
      </w:pPr>
      <w:r w:rsidRPr="00E17509">
        <w:rPr>
          <w:sz w:val="28"/>
          <w:szCs w:val="28"/>
        </w:rPr>
        <w:t>Выбирайте один из способов изготовления открытки.</w:t>
      </w:r>
    </w:p>
    <w:p w14:paraId="6AB1D4FB" w14:textId="649A6EC7" w:rsidR="00A9792C" w:rsidRPr="00A51D77" w:rsidRDefault="00A9792C" w:rsidP="00A9792C">
      <w:pPr>
        <w:jc w:val="center"/>
        <w:rPr>
          <w:b/>
          <w:sz w:val="28"/>
          <w:szCs w:val="28"/>
        </w:rPr>
      </w:pPr>
      <w:r w:rsidRPr="00A51D77">
        <w:rPr>
          <w:b/>
          <w:sz w:val="28"/>
          <w:szCs w:val="28"/>
        </w:rPr>
        <w:t>Открытка «Сердце»</w:t>
      </w:r>
    </w:p>
    <w:p w14:paraId="434497F2" w14:textId="77777777" w:rsidR="00A9792C" w:rsidRPr="00A51D77" w:rsidRDefault="00A9792C" w:rsidP="00A9792C">
      <w:pPr>
        <w:jc w:val="both"/>
        <w:rPr>
          <w:b/>
          <w:sz w:val="28"/>
          <w:szCs w:val="28"/>
        </w:rPr>
      </w:pPr>
      <w:r w:rsidRPr="00A51D77">
        <w:rPr>
          <w:b/>
          <w:sz w:val="28"/>
          <w:szCs w:val="28"/>
        </w:rPr>
        <w:t xml:space="preserve"> ВАРИАНТ 1</w:t>
      </w:r>
    </w:p>
    <w:p w14:paraId="3985F4EF" w14:textId="77777777" w:rsidR="00A9792C" w:rsidRPr="00A51D77" w:rsidRDefault="00A9792C" w:rsidP="00A9792C">
      <w:pPr>
        <w:numPr>
          <w:ilvl w:val="0"/>
          <w:numId w:val="2"/>
        </w:numPr>
        <w:jc w:val="both"/>
        <w:rPr>
          <w:sz w:val="28"/>
          <w:szCs w:val="28"/>
        </w:rPr>
      </w:pPr>
      <w:r w:rsidRPr="00A51D77">
        <w:rPr>
          <w:sz w:val="28"/>
          <w:szCs w:val="28"/>
        </w:rPr>
        <w:t>Вырезать из цветной бумаги, подходящих цветов несколько сердец, разных по размеру (можно по шаблону).</w:t>
      </w:r>
    </w:p>
    <w:p w14:paraId="63123C61" w14:textId="77777777" w:rsidR="00A9792C" w:rsidRPr="00A51D77" w:rsidRDefault="00A9792C" w:rsidP="00A9792C">
      <w:pPr>
        <w:numPr>
          <w:ilvl w:val="0"/>
          <w:numId w:val="2"/>
        </w:numPr>
        <w:jc w:val="both"/>
        <w:rPr>
          <w:sz w:val="28"/>
          <w:szCs w:val="28"/>
        </w:rPr>
      </w:pPr>
      <w:r w:rsidRPr="00A51D77">
        <w:rPr>
          <w:sz w:val="28"/>
          <w:szCs w:val="28"/>
        </w:rPr>
        <w:t>Наклеить на картонную основу.</w:t>
      </w:r>
    </w:p>
    <w:p w14:paraId="4DA340FC" w14:textId="77777777" w:rsidR="00A9792C" w:rsidRPr="00A51D77" w:rsidRDefault="00A9792C" w:rsidP="00A9792C">
      <w:pPr>
        <w:numPr>
          <w:ilvl w:val="0"/>
          <w:numId w:val="2"/>
        </w:numPr>
        <w:jc w:val="both"/>
        <w:rPr>
          <w:sz w:val="28"/>
          <w:szCs w:val="28"/>
        </w:rPr>
      </w:pPr>
      <w:r w:rsidRPr="00A51D77">
        <w:rPr>
          <w:sz w:val="28"/>
          <w:szCs w:val="28"/>
        </w:rPr>
        <w:t>Заполнить сердца и открытку узорами, используя гелиевые ручки, фломастеры.</w:t>
      </w:r>
    </w:p>
    <w:p w14:paraId="0B00E508" w14:textId="77777777" w:rsidR="00A9792C" w:rsidRPr="00A51D77" w:rsidRDefault="00A9792C" w:rsidP="00A9792C">
      <w:pPr>
        <w:numPr>
          <w:ilvl w:val="0"/>
          <w:numId w:val="2"/>
        </w:numPr>
        <w:jc w:val="both"/>
        <w:rPr>
          <w:sz w:val="28"/>
          <w:szCs w:val="28"/>
        </w:rPr>
      </w:pPr>
      <w:r w:rsidRPr="00A51D77">
        <w:rPr>
          <w:sz w:val="28"/>
          <w:szCs w:val="28"/>
        </w:rPr>
        <w:t>Внутри открытки написать признание в любви. Подписаться так, как бы вы хотели, чтобы к вам обращались.</w:t>
      </w:r>
    </w:p>
    <w:p w14:paraId="3C5F2372" w14:textId="77777777" w:rsidR="00A9792C" w:rsidRPr="00A51D77" w:rsidRDefault="00A9792C" w:rsidP="00A9792C">
      <w:pPr>
        <w:ind w:left="90"/>
        <w:jc w:val="both"/>
        <w:rPr>
          <w:sz w:val="28"/>
          <w:szCs w:val="28"/>
        </w:rPr>
      </w:pPr>
    </w:p>
    <w:p w14:paraId="28DFA774" w14:textId="77777777" w:rsidR="00A9792C" w:rsidRPr="00A51D77" w:rsidRDefault="00A9792C" w:rsidP="00A9792C">
      <w:pPr>
        <w:jc w:val="both"/>
        <w:rPr>
          <w:b/>
          <w:sz w:val="28"/>
          <w:szCs w:val="28"/>
        </w:rPr>
      </w:pPr>
      <w:r w:rsidRPr="00A51D77">
        <w:rPr>
          <w:b/>
          <w:sz w:val="28"/>
          <w:szCs w:val="28"/>
        </w:rPr>
        <w:t>ВАРИАНТ 2</w:t>
      </w:r>
    </w:p>
    <w:p w14:paraId="2727DB38" w14:textId="77777777" w:rsidR="00A9792C" w:rsidRPr="00A51D77" w:rsidRDefault="00A9792C" w:rsidP="00A9792C">
      <w:pPr>
        <w:numPr>
          <w:ilvl w:val="0"/>
          <w:numId w:val="3"/>
        </w:numPr>
        <w:jc w:val="both"/>
        <w:rPr>
          <w:sz w:val="28"/>
          <w:szCs w:val="28"/>
        </w:rPr>
      </w:pPr>
      <w:r w:rsidRPr="00A51D77">
        <w:rPr>
          <w:sz w:val="28"/>
          <w:szCs w:val="28"/>
        </w:rPr>
        <w:t>На белой плотной бумаге нарисовать сердце (можно обвести шаблон)</w:t>
      </w:r>
    </w:p>
    <w:p w14:paraId="3F11B129" w14:textId="77777777" w:rsidR="00A9792C" w:rsidRPr="00A51D77" w:rsidRDefault="00A9792C" w:rsidP="00A9792C">
      <w:pPr>
        <w:numPr>
          <w:ilvl w:val="0"/>
          <w:numId w:val="3"/>
        </w:numPr>
        <w:jc w:val="both"/>
        <w:rPr>
          <w:sz w:val="28"/>
          <w:szCs w:val="28"/>
        </w:rPr>
      </w:pPr>
      <w:r w:rsidRPr="00A51D77">
        <w:rPr>
          <w:sz w:val="28"/>
          <w:szCs w:val="28"/>
        </w:rPr>
        <w:t>Заполнить акварельными красками. Высушить. Заполнить узорами, используя гелиевые ручки, фломастеры.</w:t>
      </w:r>
    </w:p>
    <w:p w14:paraId="24C6461E" w14:textId="77777777" w:rsidR="00A9792C" w:rsidRPr="00A51D77" w:rsidRDefault="00A9792C" w:rsidP="00A9792C">
      <w:pPr>
        <w:numPr>
          <w:ilvl w:val="0"/>
          <w:numId w:val="3"/>
        </w:numPr>
        <w:jc w:val="both"/>
        <w:rPr>
          <w:sz w:val="28"/>
          <w:szCs w:val="28"/>
        </w:rPr>
      </w:pPr>
      <w:r w:rsidRPr="00A51D77">
        <w:rPr>
          <w:sz w:val="28"/>
          <w:szCs w:val="28"/>
        </w:rPr>
        <w:t>Наклеить на картонную основу (двухсторонняя плотная цветная бумага). Оформить.</w:t>
      </w:r>
    </w:p>
    <w:p w14:paraId="657CA6AB" w14:textId="77777777" w:rsidR="00A9792C" w:rsidRPr="00A51D77" w:rsidRDefault="00A9792C" w:rsidP="00A9792C">
      <w:pPr>
        <w:numPr>
          <w:ilvl w:val="0"/>
          <w:numId w:val="3"/>
        </w:numPr>
        <w:jc w:val="both"/>
        <w:rPr>
          <w:sz w:val="28"/>
          <w:szCs w:val="28"/>
        </w:rPr>
      </w:pPr>
      <w:r w:rsidRPr="00A51D77">
        <w:rPr>
          <w:sz w:val="28"/>
          <w:szCs w:val="28"/>
        </w:rPr>
        <w:t>Внутри открытки написать признание в любви. Подписаться так, как бы вы хотели, чтобы к вам обращались.</w:t>
      </w:r>
    </w:p>
    <w:p w14:paraId="7A12C9AE" w14:textId="77777777" w:rsidR="00A9792C" w:rsidRDefault="00A9792C" w:rsidP="00A9792C">
      <w:pPr>
        <w:ind w:firstLine="426"/>
        <w:jc w:val="both"/>
        <w:rPr>
          <w:b/>
          <w:bCs/>
          <w:sz w:val="28"/>
          <w:szCs w:val="28"/>
        </w:rPr>
      </w:pPr>
    </w:p>
    <w:p w14:paraId="3DD01711" w14:textId="77777777" w:rsidR="00A9792C" w:rsidRPr="00A51D77" w:rsidRDefault="00A9792C" w:rsidP="00A9792C">
      <w:pPr>
        <w:ind w:firstLine="426"/>
        <w:jc w:val="both"/>
        <w:rPr>
          <w:sz w:val="28"/>
          <w:szCs w:val="28"/>
        </w:rPr>
      </w:pPr>
      <w:r w:rsidRPr="00A51D77">
        <w:rPr>
          <w:b/>
          <w:bCs/>
          <w:sz w:val="28"/>
          <w:szCs w:val="28"/>
        </w:rPr>
        <w:t>Выполнение работы детьми</w:t>
      </w:r>
      <w:r w:rsidRPr="00A51D77">
        <w:rPr>
          <w:sz w:val="28"/>
          <w:szCs w:val="28"/>
        </w:rPr>
        <w:t>.</w:t>
      </w:r>
    </w:p>
    <w:p w14:paraId="7311AE94" w14:textId="77777777" w:rsidR="00A9792C" w:rsidRPr="00A51D77" w:rsidRDefault="00A9792C" w:rsidP="00A9792C">
      <w:pPr>
        <w:ind w:firstLine="426"/>
        <w:jc w:val="both"/>
        <w:rPr>
          <w:sz w:val="28"/>
          <w:szCs w:val="28"/>
        </w:rPr>
      </w:pPr>
      <w:r w:rsidRPr="00A51D77">
        <w:rPr>
          <w:sz w:val="28"/>
          <w:szCs w:val="28"/>
        </w:rPr>
        <w:t>Для создания творческой атмосферы в ходе работы звучит музыка.</w:t>
      </w:r>
    </w:p>
    <w:p w14:paraId="086367F1" w14:textId="77777777" w:rsidR="00A9792C" w:rsidRPr="00A51D77" w:rsidRDefault="00A9792C" w:rsidP="00A9792C">
      <w:pPr>
        <w:ind w:firstLine="426"/>
        <w:jc w:val="both"/>
        <w:rPr>
          <w:sz w:val="28"/>
          <w:szCs w:val="28"/>
        </w:rPr>
      </w:pPr>
      <w:r w:rsidRPr="00A51D77">
        <w:rPr>
          <w:b/>
          <w:bCs/>
          <w:sz w:val="28"/>
          <w:szCs w:val="28"/>
        </w:rPr>
        <w:t>Заключение.</w:t>
      </w:r>
    </w:p>
    <w:p w14:paraId="68974BE9" w14:textId="1398B0D2" w:rsidR="00A9792C" w:rsidRPr="00A51D77" w:rsidRDefault="00A9792C" w:rsidP="00A9792C">
      <w:pPr>
        <w:pStyle w:val="c2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A51D77">
        <w:rPr>
          <w:b/>
          <w:sz w:val="28"/>
          <w:szCs w:val="28"/>
        </w:rPr>
        <w:t xml:space="preserve">Педагог: </w:t>
      </w:r>
      <w:r w:rsidRPr="00A51D77">
        <w:rPr>
          <w:sz w:val="28"/>
          <w:szCs w:val="28"/>
        </w:rPr>
        <w:t>Давайте посмотрим, какие получились открытки. (</w:t>
      </w:r>
      <w:r w:rsidRPr="00A51D77">
        <w:rPr>
          <w:i/>
          <w:iCs/>
          <w:sz w:val="28"/>
          <w:szCs w:val="28"/>
        </w:rPr>
        <w:t>Выставка открыток).</w:t>
      </w:r>
      <w:r w:rsidRPr="00A51D77">
        <w:rPr>
          <w:rStyle w:val="c0"/>
          <w:sz w:val="28"/>
          <w:szCs w:val="28"/>
        </w:rPr>
        <w:t xml:space="preserve"> Понравилось вам? </w:t>
      </w:r>
      <w:r w:rsidRPr="00A51D77">
        <w:rPr>
          <w:sz w:val="28"/>
          <w:szCs w:val="28"/>
        </w:rPr>
        <w:t xml:space="preserve">На мой взгляд, все открытки – просто чудо. Вы показали свой художественный вкус. Я уверена, что вашим мамам и папам будет приятно получить открытки, сделанные с любовью вашими руками. </w:t>
      </w:r>
      <w:r w:rsidRPr="00A51D77">
        <w:rPr>
          <w:rStyle w:val="c0"/>
          <w:sz w:val="28"/>
          <w:szCs w:val="28"/>
        </w:rPr>
        <w:t xml:space="preserve">Это </w:t>
      </w:r>
      <w:r w:rsidRPr="00A51D77">
        <w:rPr>
          <w:rStyle w:val="c0"/>
          <w:sz w:val="28"/>
          <w:szCs w:val="28"/>
        </w:rPr>
        <w:lastRenderedPageBreak/>
        <w:t>еще один замечательный повод порадовать любимых, подарить им тепло своего чувства, и еще раз сказать заветные слова: "Я тебя люблю!".</w:t>
      </w:r>
    </w:p>
    <w:p w14:paraId="0F480ECD" w14:textId="77777777" w:rsidR="00A9792C" w:rsidRDefault="00A9792C" w:rsidP="00A9792C">
      <w:pPr>
        <w:pStyle w:val="c2"/>
        <w:spacing w:before="0" w:beforeAutospacing="0" w:after="0" w:afterAutospacing="0"/>
        <w:ind w:firstLine="426"/>
        <w:jc w:val="both"/>
        <w:rPr>
          <w:rStyle w:val="c0"/>
          <w:sz w:val="28"/>
          <w:szCs w:val="28"/>
        </w:rPr>
      </w:pPr>
      <w:r w:rsidRPr="00A51D77">
        <w:rPr>
          <w:rStyle w:val="c0"/>
          <w:sz w:val="28"/>
          <w:szCs w:val="28"/>
        </w:rPr>
        <w:t>Наше мероприятие окончено. Я вас благодарю за прекрасную работу. Спасибо!</w:t>
      </w:r>
    </w:p>
    <w:p w14:paraId="5A6C8A30" w14:textId="77777777" w:rsidR="00A9792C" w:rsidRDefault="00A9792C" w:rsidP="00A9792C">
      <w:pPr>
        <w:pStyle w:val="c2"/>
        <w:spacing w:before="0" w:beforeAutospacing="0" w:after="0" w:afterAutospacing="0"/>
        <w:jc w:val="both"/>
        <w:rPr>
          <w:rStyle w:val="c0"/>
          <w:sz w:val="28"/>
          <w:szCs w:val="28"/>
        </w:rPr>
      </w:pPr>
    </w:p>
    <w:p w14:paraId="10FE4ABA" w14:textId="77777777" w:rsidR="00A9792C" w:rsidRPr="00A51D77" w:rsidRDefault="00A9792C" w:rsidP="00A9792C">
      <w:pPr>
        <w:pStyle w:val="ac"/>
        <w:rPr>
          <w:rFonts w:ascii="Times New Roman" w:hAnsi="Times New Roman"/>
          <w:b/>
          <w:kern w:val="36"/>
          <w:sz w:val="28"/>
          <w:szCs w:val="28"/>
          <w:lang w:val="en-US" w:eastAsia="ru-RU"/>
        </w:rPr>
      </w:pPr>
      <w:r w:rsidRPr="00A51D77">
        <w:rPr>
          <w:rFonts w:ascii="Times New Roman" w:hAnsi="Times New Roman"/>
          <w:b/>
          <w:kern w:val="36"/>
          <w:sz w:val="28"/>
          <w:szCs w:val="28"/>
          <w:lang w:eastAsia="ru-RU"/>
        </w:rPr>
        <w:t>Литература</w:t>
      </w:r>
    </w:p>
    <w:p w14:paraId="06857BA5" w14:textId="77777777" w:rsidR="00A9792C" w:rsidRPr="00A51D77" w:rsidRDefault="00A9792C" w:rsidP="00A9792C">
      <w:pPr>
        <w:pStyle w:val="ac"/>
        <w:rPr>
          <w:rFonts w:ascii="Times New Roman" w:hAnsi="Times New Roman"/>
          <w:b/>
          <w:kern w:val="36"/>
          <w:sz w:val="28"/>
          <w:szCs w:val="28"/>
          <w:lang w:val="en-US" w:eastAsia="ru-RU"/>
        </w:rPr>
      </w:pPr>
    </w:p>
    <w:p w14:paraId="49E513A6" w14:textId="77777777" w:rsidR="00A9792C" w:rsidRPr="00A51D77" w:rsidRDefault="00A9792C" w:rsidP="00A9792C">
      <w:pPr>
        <w:pStyle w:val="ac"/>
        <w:numPr>
          <w:ilvl w:val="0"/>
          <w:numId w:val="4"/>
        </w:numPr>
        <w:ind w:left="714" w:hanging="357"/>
        <w:rPr>
          <w:rFonts w:ascii="Times New Roman" w:hAnsi="Times New Roman"/>
          <w:sz w:val="28"/>
          <w:szCs w:val="28"/>
        </w:rPr>
      </w:pPr>
      <w:r w:rsidRPr="00A51D77">
        <w:rPr>
          <w:rFonts w:ascii="Times New Roman" w:hAnsi="Times New Roman"/>
          <w:sz w:val="28"/>
          <w:szCs w:val="28"/>
        </w:rPr>
        <w:t xml:space="preserve">Славина </w:t>
      </w:r>
      <w:proofErr w:type="gramStart"/>
      <w:r w:rsidRPr="00A51D77">
        <w:rPr>
          <w:rFonts w:ascii="Times New Roman" w:hAnsi="Times New Roman"/>
          <w:sz w:val="28"/>
          <w:szCs w:val="28"/>
        </w:rPr>
        <w:t>Л.С.</w:t>
      </w:r>
      <w:proofErr w:type="gramEnd"/>
      <w:r w:rsidRPr="00A51D77">
        <w:rPr>
          <w:rFonts w:ascii="Times New Roman" w:hAnsi="Times New Roman"/>
          <w:sz w:val="28"/>
          <w:szCs w:val="28"/>
        </w:rPr>
        <w:t xml:space="preserve"> Знать ребенка. Чтобы воспитывать. - </w:t>
      </w:r>
      <w:proofErr w:type="gramStart"/>
      <w:r w:rsidRPr="00A51D77">
        <w:rPr>
          <w:rFonts w:ascii="Times New Roman" w:hAnsi="Times New Roman"/>
          <w:sz w:val="28"/>
          <w:szCs w:val="28"/>
        </w:rPr>
        <w:t>М..</w:t>
      </w:r>
      <w:proofErr w:type="gramEnd"/>
      <w:r w:rsidRPr="00A51D77">
        <w:rPr>
          <w:rFonts w:ascii="Times New Roman" w:hAnsi="Times New Roman"/>
          <w:sz w:val="28"/>
          <w:szCs w:val="28"/>
        </w:rPr>
        <w:t xml:space="preserve"> 1976</w:t>
      </w:r>
    </w:p>
    <w:p w14:paraId="655976AD" w14:textId="2FDA0C89" w:rsidR="00A9792C" w:rsidRPr="00923CEB" w:rsidRDefault="00A9792C" w:rsidP="00923CEB">
      <w:pPr>
        <w:numPr>
          <w:ilvl w:val="0"/>
          <w:numId w:val="4"/>
        </w:numPr>
        <w:ind w:left="714" w:hanging="357"/>
        <w:jc w:val="both"/>
        <w:rPr>
          <w:sz w:val="28"/>
          <w:szCs w:val="28"/>
        </w:rPr>
      </w:pPr>
      <w:r w:rsidRPr="00A51D77">
        <w:rPr>
          <w:sz w:val="28"/>
          <w:szCs w:val="28"/>
        </w:rPr>
        <w:t>http://nsportal.ru/nachalnaya-shk</w:t>
      </w:r>
      <w:r w:rsidR="00923CEB">
        <w:rPr>
          <w:sz w:val="28"/>
          <w:szCs w:val="28"/>
          <w:lang w:val="en-US"/>
        </w:rPr>
        <w:t>ola</w:t>
      </w:r>
      <w:r w:rsidR="003A2918" w:rsidRPr="003A2918">
        <w:rPr>
          <w:sz w:val="28"/>
          <w:szCs w:val="28"/>
        </w:rPr>
        <w:t>/</w:t>
      </w:r>
    </w:p>
    <w:p w14:paraId="3B76D6A9" w14:textId="77777777" w:rsidR="009A0FAC" w:rsidRDefault="009A0FAC"/>
    <w:sectPr w:rsidR="009A0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A6914"/>
    <w:multiLevelType w:val="multilevel"/>
    <w:tmpl w:val="C50E6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AF6AE2"/>
    <w:multiLevelType w:val="hybridMultilevel"/>
    <w:tmpl w:val="B4E685FE"/>
    <w:lvl w:ilvl="0" w:tplc="88B02C6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2" w15:restartNumberingAfterBreak="0">
    <w:nsid w:val="660E6F9E"/>
    <w:multiLevelType w:val="hybridMultilevel"/>
    <w:tmpl w:val="12AC9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D0849"/>
    <w:multiLevelType w:val="hybridMultilevel"/>
    <w:tmpl w:val="25B28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83355639">
    <w:abstractNumId w:val="2"/>
  </w:num>
  <w:num w:numId="2" w16cid:durableId="193226370">
    <w:abstractNumId w:val="1"/>
  </w:num>
  <w:num w:numId="3" w16cid:durableId="1356923096">
    <w:abstractNumId w:val="3"/>
  </w:num>
  <w:num w:numId="4" w16cid:durableId="475072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92C"/>
    <w:rsid w:val="001B6F6C"/>
    <w:rsid w:val="003A2918"/>
    <w:rsid w:val="00923CEB"/>
    <w:rsid w:val="009A0FAC"/>
    <w:rsid w:val="009D40F3"/>
    <w:rsid w:val="00A9792C"/>
    <w:rsid w:val="00E368E2"/>
    <w:rsid w:val="00EE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FDF89"/>
  <w15:chartTrackingRefBased/>
  <w15:docId w15:val="{D06977E6-09AC-4CF4-ABBF-F68361B9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792C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979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79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79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79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79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792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792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792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792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79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979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979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9792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9792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9792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9792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9792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979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979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979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79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979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979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9792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9792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9792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979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9792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9792C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A9792C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ad">
    <w:name w:val="Hyperlink"/>
    <w:unhideWhenUsed/>
    <w:rsid w:val="00A9792C"/>
    <w:rPr>
      <w:color w:val="0000FF"/>
      <w:u w:val="single"/>
    </w:rPr>
  </w:style>
  <w:style w:type="character" w:customStyle="1" w:styleId="Courier">
    <w:name w:val="Courier"/>
    <w:rsid w:val="00A9792C"/>
    <w:rPr>
      <w:rFonts w:ascii="Courier New" w:hAnsi="Courier New"/>
      <w:sz w:val="22"/>
    </w:rPr>
  </w:style>
  <w:style w:type="character" w:customStyle="1" w:styleId="c0">
    <w:name w:val="c0"/>
    <w:basedOn w:val="a0"/>
    <w:rsid w:val="00A9792C"/>
  </w:style>
  <w:style w:type="paragraph" w:customStyle="1" w:styleId="c2">
    <w:name w:val="c2"/>
    <w:basedOn w:val="a"/>
    <w:rsid w:val="00A9792C"/>
    <w:pPr>
      <w:spacing w:before="100" w:beforeAutospacing="1" w:after="100" w:afterAutospacing="1"/>
    </w:pPr>
  </w:style>
  <w:style w:type="character" w:customStyle="1" w:styleId="c5">
    <w:name w:val="c5"/>
    <w:basedOn w:val="a0"/>
    <w:rsid w:val="00A979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RYBAKOV</dc:creator>
  <cp:keywords/>
  <dc:description/>
  <cp:lastModifiedBy>Pavel RYBAKOV</cp:lastModifiedBy>
  <cp:revision>3</cp:revision>
  <dcterms:created xsi:type="dcterms:W3CDTF">2025-11-01T15:08:00Z</dcterms:created>
  <dcterms:modified xsi:type="dcterms:W3CDTF">2025-11-01T15:32:00Z</dcterms:modified>
</cp:coreProperties>
</file>