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D8B" w:rsidRDefault="001A5D8B" w:rsidP="001A5D8B">
      <w:pPr>
        <w:jc w:val="center"/>
        <w:rPr>
          <w:b/>
          <w:sz w:val="28"/>
          <w:szCs w:val="28"/>
        </w:rPr>
      </w:pPr>
      <w:r w:rsidRPr="007D7E2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>БЮДЖЕТНОЕ</w:t>
      </w:r>
    </w:p>
    <w:p w:rsidR="001A5D8B" w:rsidRDefault="001A5D8B" w:rsidP="001A5D8B">
      <w:pPr>
        <w:jc w:val="center"/>
        <w:rPr>
          <w:b/>
          <w:sz w:val="28"/>
          <w:szCs w:val="28"/>
        </w:rPr>
      </w:pPr>
      <w:r w:rsidRPr="007D7E2F">
        <w:rPr>
          <w:b/>
          <w:sz w:val="28"/>
          <w:szCs w:val="28"/>
        </w:rPr>
        <w:t xml:space="preserve">ОБЩЕОБРАЗОВАТЕЛЬНОЕ УЧРЕЖДЕНИЕ </w:t>
      </w:r>
    </w:p>
    <w:p w:rsidR="001A5D8B" w:rsidRDefault="001A5D8B" w:rsidP="001A5D8B">
      <w:pPr>
        <w:jc w:val="center"/>
        <w:rPr>
          <w:b/>
          <w:sz w:val="28"/>
          <w:szCs w:val="28"/>
        </w:rPr>
      </w:pPr>
      <w:r w:rsidRPr="007D7E2F">
        <w:rPr>
          <w:b/>
          <w:sz w:val="28"/>
          <w:szCs w:val="28"/>
        </w:rPr>
        <w:t>«Средняя общеобразовательная школа №49»</w:t>
      </w:r>
    </w:p>
    <w:p w:rsidR="001A5D8B" w:rsidRPr="007D7E2F" w:rsidRDefault="001A5D8B" w:rsidP="001A5D8B">
      <w:pPr>
        <w:jc w:val="center"/>
        <w:rPr>
          <w:b/>
          <w:sz w:val="28"/>
          <w:szCs w:val="28"/>
        </w:rPr>
      </w:pPr>
    </w:p>
    <w:p w:rsidR="001A5D8B" w:rsidRPr="007D7E2F" w:rsidRDefault="001A5D8B" w:rsidP="001A5D8B">
      <w:pPr>
        <w:rPr>
          <w:sz w:val="20"/>
          <w:szCs w:val="20"/>
        </w:rPr>
      </w:pPr>
    </w:p>
    <w:p w:rsidR="00E65EB7" w:rsidRPr="00867AE1" w:rsidRDefault="00E93D49" w:rsidP="00867AE1">
      <w:pPr>
        <w:pStyle w:val="a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</w:p>
    <w:p w:rsidR="00867AE1" w:rsidRPr="00867AE1" w:rsidRDefault="00867AE1" w:rsidP="00867AE1">
      <w:pPr>
        <w:pStyle w:val="a7"/>
        <w:jc w:val="center"/>
        <w:rPr>
          <w:rFonts w:ascii="Times New Roman" w:hAnsi="Times New Roman"/>
          <w:sz w:val="32"/>
          <w:szCs w:val="32"/>
        </w:rPr>
      </w:pPr>
    </w:p>
    <w:p w:rsidR="00867AE1" w:rsidRPr="00867AE1" w:rsidRDefault="00867AE1" w:rsidP="00867AE1">
      <w:pPr>
        <w:pStyle w:val="a7"/>
        <w:jc w:val="center"/>
        <w:rPr>
          <w:rFonts w:ascii="Times New Roman" w:hAnsi="Times New Roman"/>
          <w:sz w:val="32"/>
          <w:szCs w:val="32"/>
        </w:rPr>
      </w:pPr>
    </w:p>
    <w:p w:rsidR="00867AE1" w:rsidRPr="00867AE1" w:rsidRDefault="00867AE1" w:rsidP="00867AE1">
      <w:pPr>
        <w:pStyle w:val="a7"/>
        <w:jc w:val="center"/>
        <w:rPr>
          <w:rFonts w:ascii="Times New Roman" w:hAnsi="Times New Roman"/>
          <w:sz w:val="32"/>
          <w:szCs w:val="32"/>
        </w:rPr>
      </w:pPr>
    </w:p>
    <w:p w:rsidR="00867AE1" w:rsidRPr="00867AE1" w:rsidRDefault="00867AE1" w:rsidP="00867AE1">
      <w:pPr>
        <w:pStyle w:val="a7"/>
        <w:jc w:val="center"/>
        <w:rPr>
          <w:rFonts w:ascii="Times New Roman" w:hAnsi="Times New Roman"/>
          <w:sz w:val="32"/>
          <w:szCs w:val="32"/>
        </w:rPr>
      </w:pPr>
    </w:p>
    <w:p w:rsidR="001A5D8B" w:rsidRDefault="001A5D8B" w:rsidP="001A5D8B">
      <w:pPr>
        <w:jc w:val="center"/>
        <w:rPr>
          <w:b/>
          <w:sz w:val="96"/>
          <w:szCs w:val="96"/>
        </w:rPr>
      </w:pPr>
      <w:r w:rsidRPr="00AF4660">
        <w:rPr>
          <w:b/>
          <w:sz w:val="96"/>
          <w:szCs w:val="96"/>
        </w:rPr>
        <w:t>РАБОЧАЯ ПРОГРА</w:t>
      </w:r>
      <w:r>
        <w:rPr>
          <w:b/>
          <w:sz w:val="96"/>
          <w:szCs w:val="96"/>
        </w:rPr>
        <w:t xml:space="preserve">ММА </w:t>
      </w:r>
    </w:p>
    <w:p w:rsidR="001A5D8B" w:rsidRDefault="001A5D8B" w:rsidP="001A5D8B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по</w:t>
      </w:r>
    </w:p>
    <w:p w:rsidR="001A5D8B" w:rsidRPr="00303D41" w:rsidRDefault="001A5D8B" w:rsidP="001A5D8B">
      <w:pPr>
        <w:jc w:val="center"/>
        <w:rPr>
          <w:b/>
          <w:sz w:val="48"/>
          <w:szCs w:val="48"/>
        </w:rPr>
      </w:pPr>
      <w:r w:rsidRPr="00303D41">
        <w:rPr>
          <w:b/>
          <w:sz w:val="48"/>
          <w:szCs w:val="48"/>
        </w:rPr>
        <w:t>внеурочной деятельности</w:t>
      </w:r>
    </w:p>
    <w:p w:rsidR="001A5D8B" w:rsidRDefault="001A5D8B" w:rsidP="001A5D8B">
      <w:pPr>
        <w:jc w:val="center"/>
        <w:rPr>
          <w:b/>
          <w:sz w:val="56"/>
          <w:szCs w:val="56"/>
        </w:rPr>
      </w:pPr>
      <w:r w:rsidRPr="000916E8">
        <w:rPr>
          <w:b/>
          <w:sz w:val="56"/>
          <w:szCs w:val="56"/>
        </w:rPr>
        <w:t xml:space="preserve"> «</w:t>
      </w:r>
      <w:r>
        <w:rPr>
          <w:b/>
          <w:sz w:val="56"/>
          <w:szCs w:val="56"/>
        </w:rPr>
        <w:t>Финансовая грамотность»</w:t>
      </w:r>
    </w:p>
    <w:p w:rsidR="001A5D8B" w:rsidRPr="00CB33A4" w:rsidRDefault="001A5D8B" w:rsidP="001A5D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(социальное направление</w:t>
      </w:r>
      <w:r w:rsidRPr="00CB33A4">
        <w:rPr>
          <w:b/>
          <w:sz w:val="32"/>
          <w:szCs w:val="32"/>
        </w:rPr>
        <w:t>)</w:t>
      </w:r>
    </w:p>
    <w:p w:rsidR="001A5D8B" w:rsidRPr="00CB33A4" w:rsidRDefault="001A5D8B" w:rsidP="001A5D8B">
      <w:pPr>
        <w:tabs>
          <w:tab w:val="left" w:pos="5841"/>
        </w:tabs>
        <w:spacing w:line="360" w:lineRule="auto"/>
        <w:rPr>
          <w:b/>
        </w:rPr>
      </w:pPr>
      <w:r w:rsidRPr="00CB33A4">
        <w:rPr>
          <w:b/>
        </w:rPr>
        <w:tab/>
      </w:r>
    </w:p>
    <w:p w:rsidR="001A5D8B" w:rsidRPr="00303D41" w:rsidRDefault="001A5D8B" w:rsidP="001A5D8B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2-4 класс</w:t>
      </w:r>
    </w:p>
    <w:p w:rsidR="00867AE1" w:rsidRPr="00867AE1" w:rsidRDefault="00867AE1" w:rsidP="00867AE1">
      <w:pPr>
        <w:pStyle w:val="a3"/>
        <w:jc w:val="center"/>
        <w:rPr>
          <w:sz w:val="32"/>
          <w:szCs w:val="32"/>
        </w:rPr>
      </w:pPr>
    </w:p>
    <w:p w:rsidR="00867AE1" w:rsidRPr="00867AE1" w:rsidRDefault="00867AE1" w:rsidP="00867AE1">
      <w:pPr>
        <w:pStyle w:val="a3"/>
        <w:jc w:val="center"/>
        <w:rPr>
          <w:sz w:val="32"/>
          <w:szCs w:val="32"/>
        </w:rPr>
      </w:pPr>
    </w:p>
    <w:p w:rsidR="00867AE1" w:rsidRDefault="00E93D49" w:rsidP="00E93D49">
      <w:pPr>
        <w:pStyle w:val="a3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Разработала </w:t>
      </w:r>
    </w:p>
    <w:p w:rsidR="00E93D49" w:rsidRDefault="00E93D49" w:rsidP="00E93D49">
      <w:pPr>
        <w:pStyle w:val="a3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учитель начальных классов </w:t>
      </w:r>
    </w:p>
    <w:p w:rsidR="00E93D49" w:rsidRDefault="00E93D49" w:rsidP="00E93D49">
      <w:pPr>
        <w:pStyle w:val="a3"/>
        <w:jc w:val="right"/>
        <w:rPr>
          <w:sz w:val="32"/>
          <w:szCs w:val="32"/>
        </w:rPr>
      </w:pPr>
      <w:r>
        <w:rPr>
          <w:sz w:val="32"/>
          <w:szCs w:val="32"/>
        </w:rPr>
        <w:t>Гайдукова В. Н.</w:t>
      </w:r>
    </w:p>
    <w:p w:rsidR="006E35C7" w:rsidRDefault="006E35C7" w:rsidP="00E93D49">
      <w:pPr>
        <w:pStyle w:val="a3"/>
        <w:jc w:val="right"/>
        <w:rPr>
          <w:sz w:val="32"/>
          <w:szCs w:val="32"/>
        </w:rPr>
      </w:pPr>
    </w:p>
    <w:p w:rsidR="006E35C7" w:rsidRDefault="006E35C7" w:rsidP="00867AE1">
      <w:pPr>
        <w:pStyle w:val="a3"/>
        <w:jc w:val="center"/>
        <w:rPr>
          <w:sz w:val="32"/>
          <w:szCs w:val="32"/>
        </w:rPr>
      </w:pPr>
    </w:p>
    <w:p w:rsidR="00F31C64" w:rsidRDefault="00F31C64" w:rsidP="00867AE1">
      <w:pPr>
        <w:pStyle w:val="a3"/>
        <w:jc w:val="center"/>
        <w:rPr>
          <w:sz w:val="32"/>
          <w:szCs w:val="32"/>
        </w:rPr>
      </w:pPr>
    </w:p>
    <w:p w:rsidR="00F31C64" w:rsidRDefault="00F31C64" w:rsidP="00867AE1">
      <w:pPr>
        <w:pStyle w:val="a3"/>
        <w:jc w:val="center"/>
        <w:rPr>
          <w:sz w:val="32"/>
          <w:szCs w:val="32"/>
        </w:rPr>
      </w:pPr>
    </w:p>
    <w:p w:rsidR="00F31C64" w:rsidRDefault="00F31C64" w:rsidP="00867AE1">
      <w:pPr>
        <w:pStyle w:val="a3"/>
        <w:jc w:val="center"/>
        <w:rPr>
          <w:sz w:val="32"/>
          <w:szCs w:val="32"/>
        </w:rPr>
      </w:pPr>
    </w:p>
    <w:p w:rsidR="00F31C64" w:rsidRDefault="00E93D49" w:rsidP="00867AE1">
      <w:pPr>
        <w:pStyle w:val="a3"/>
        <w:jc w:val="center"/>
        <w:rPr>
          <w:sz w:val="32"/>
          <w:szCs w:val="32"/>
        </w:rPr>
      </w:pPr>
      <w:r>
        <w:rPr>
          <w:sz w:val="32"/>
          <w:szCs w:val="32"/>
        </w:rPr>
        <w:t>Курск-2025</w:t>
      </w:r>
    </w:p>
    <w:p w:rsidR="00E93D49" w:rsidRDefault="00E93D49" w:rsidP="00867AE1">
      <w:pPr>
        <w:pStyle w:val="a3"/>
        <w:jc w:val="center"/>
        <w:rPr>
          <w:sz w:val="32"/>
          <w:szCs w:val="32"/>
        </w:rPr>
      </w:pPr>
    </w:p>
    <w:p w:rsidR="00E93D49" w:rsidRDefault="00E93D49" w:rsidP="00867AE1">
      <w:pPr>
        <w:pStyle w:val="a3"/>
        <w:jc w:val="center"/>
        <w:rPr>
          <w:sz w:val="32"/>
          <w:szCs w:val="32"/>
        </w:rPr>
      </w:pPr>
    </w:p>
    <w:p w:rsidR="00F31C64" w:rsidRDefault="00F31C64" w:rsidP="00867AE1">
      <w:pPr>
        <w:pStyle w:val="a3"/>
        <w:jc w:val="center"/>
        <w:rPr>
          <w:sz w:val="32"/>
          <w:szCs w:val="32"/>
        </w:rPr>
      </w:pPr>
    </w:p>
    <w:p w:rsidR="00F31C64" w:rsidRDefault="00F31C64" w:rsidP="00867AE1">
      <w:pPr>
        <w:pStyle w:val="a3"/>
        <w:jc w:val="center"/>
        <w:rPr>
          <w:sz w:val="32"/>
          <w:szCs w:val="32"/>
        </w:rPr>
      </w:pPr>
    </w:p>
    <w:p w:rsidR="00C007E5" w:rsidRPr="00DC6962" w:rsidRDefault="00C007E5" w:rsidP="00F31C64">
      <w:pPr>
        <w:tabs>
          <w:tab w:val="left" w:pos="993"/>
        </w:tabs>
        <w:ind w:left="-426"/>
        <w:jc w:val="both"/>
        <w:rPr>
          <w:b/>
        </w:rPr>
      </w:pPr>
      <w:r w:rsidRPr="00F31C64">
        <w:rPr>
          <w:b/>
        </w:rPr>
        <w:t>ПОЯСНИТЕЛЬНАЯ ЗАПИСКА</w:t>
      </w:r>
    </w:p>
    <w:p w:rsidR="001E0B78" w:rsidRPr="00DC6962" w:rsidRDefault="001E0B78" w:rsidP="00F31C64">
      <w:pPr>
        <w:tabs>
          <w:tab w:val="left" w:pos="993"/>
        </w:tabs>
        <w:ind w:left="-426"/>
        <w:jc w:val="both"/>
        <w:rPr>
          <w:b/>
        </w:rPr>
      </w:pPr>
    </w:p>
    <w:p w:rsidR="00F31C64" w:rsidRDefault="006E35C7" w:rsidP="00F31C64">
      <w:pPr>
        <w:ind w:left="-567" w:hanging="141"/>
        <w:jc w:val="both"/>
      </w:pPr>
      <w:r w:rsidRPr="00F31C64">
        <w:t xml:space="preserve">Рабочая программа </w:t>
      </w:r>
      <w:r w:rsidR="0016253D" w:rsidRPr="00F31C64">
        <w:t xml:space="preserve">учебного </w:t>
      </w:r>
      <w:r w:rsidRPr="00F31C64">
        <w:t>курса «Основы финансовой грамотности»</w:t>
      </w:r>
      <w:r w:rsidR="00C007E5" w:rsidRPr="00F31C64">
        <w:t xml:space="preserve"> разработана </w:t>
      </w:r>
      <w:r w:rsidRPr="00F31C64">
        <w:t>в соответствии с требованиями Федерального государственного образовательного стандарта начального общего образования к результатам освоения начального общего образования,  на основе авторской программы «Финансовая грамотность»</w:t>
      </w:r>
      <w:r w:rsidR="0016634A" w:rsidRPr="00F31C64">
        <w:t>, автор Ю. Н. Корлюгова. У</w:t>
      </w:r>
      <w:r w:rsidR="00C007E5" w:rsidRPr="00F31C64">
        <w:t>чеб</w:t>
      </w:r>
      <w:r w:rsidR="009B0430" w:rsidRPr="00F31C64">
        <w:t>ная программа. 2–</w:t>
      </w:r>
      <w:r w:rsidR="00C007E5" w:rsidRPr="00F31C64">
        <w:t>4</w:t>
      </w:r>
      <w:r w:rsidR="0016634A" w:rsidRPr="00F31C64">
        <w:t xml:space="preserve"> классы общеобразовательных организаций</w:t>
      </w:r>
      <w:r w:rsidR="00C007E5" w:rsidRPr="00F31C64">
        <w:t xml:space="preserve"> — М.: ВИТА-ПРЕСС, 2014. </w:t>
      </w:r>
      <w:r w:rsidR="00EB566E" w:rsidRPr="00F31C64">
        <w:t>Издание подготовлено в рамках совместного проекта Министерства финансов Российской Федерации и Всемирного банка «Содействие повышению уровня финансовой  грамотности  населения  и  развитию  финансового  образования  в Российской Федерации».</w:t>
      </w:r>
    </w:p>
    <w:p w:rsidR="00F31C64" w:rsidRDefault="00867AE1" w:rsidP="00F31C64">
      <w:pPr>
        <w:ind w:left="-567" w:hanging="141"/>
        <w:jc w:val="both"/>
      </w:pPr>
      <w:r w:rsidRPr="00F31C64">
        <w:t>Финансовая грамотность» яв</w:t>
      </w:r>
      <w:r w:rsidR="009B0430" w:rsidRPr="00F31C64">
        <w:t xml:space="preserve">ляется прикладным курсом, реализующим интересы </w:t>
      </w:r>
      <w:r w:rsidRPr="00F31C64">
        <w:t>обучающихся 2–4 классов в сфере экономики семьи.</w:t>
      </w:r>
    </w:p>
    <w:p w:rsidR="009B0430" w:rsidRPr="00F31C64" w:rsidRDefault="009B0430" w:rsidP="00F31C64">
      <w:pPr>
        <w:ind w:left="-567" w:hanging="141"/>
        <w:jc w:val="both"/>
      </w:pPr>
      <w:r w:rsidRPr="00F31C64">
        <w:rPr>
          <w:b/>
        </w:rPr>
        <w:t xml:space="preserve">Целью </w:t>
      </w:r>
      <w:r w:rsidRPr="00F31C64">
        <w:t>изучения учебного курса «Основы финансовой грамотности» являются развитие экономического образа мышления, воспитание ответственности и нравственного поведения в области экономических отношений в семье, формирование опыта применения полученных знаний и умений для решения  элементарных вопросов в области экономики семьи.</w:t>
      </w:r>
    </w:p>
    <w:p w:rsidR="009B0430" w:rsidRPr="00F31C64" w:rsidRDefault="009B0430" w:rsidP="00F31C64">
      <w:pPr>
        <w:tabs>
          <w:tab w:val="left" w:pos="993"/>
        </w:tabs>
        <w:ind w:left="-426"/>
      </w:pPr>
    </w:p>
    <w:p w:rsidR="009B0430" w:rsidRPr="00F31C64" w:rsidRDefault="009B0430" w:rsidP="00F31C64">
      <w:pPr>
        <w:ind w:left="-426"/>
        <w:rPr>
          <w:b/>
        </w:rPr>
      </w:pPr>
      <w:r w:rsidRPr="00F31C64">
        <w:rPr>
          <w:b/>
        </w:rPr>
        <w:t>Основные содержательные линии курса:</w:t>
      </w:r>
    </w:p>
    <w:p w:rsidR="009B0430" w:rsidRPr="00F31C64" w:rsidRDefault="009B0430" w:rsidP="00F31C64">
      <w:pPr>
        <w:ind w:left="-426"/>
      </w:pPr>
      <w:r w:rsidRPr="00F31C64">
        <w:tab/>
        <w:t xml:space="preserve">• деньги, их история, виды, функции; </w:t>
      </w:r>
    </w:p>
    <w:p w:rsidR="009B0430" w:rsidRDefault="009B0430" w:rsidP="00F31C64">
      <w:pPr>
        <w:ind w:left="-426"/>
      </w:pPr>
      <w:r w:rsidRPr="00F31C64">
        <w:tab/>
        <w:t xml:space="preserve">• семейный бюджет. </w:t>
      </w:r>
    </w:p>
    <w:p w:rsidR="00F31C64" w:rsidRPr="00F31C64" w:rsidRDefault="00F31C64" w:rsidP="00F31C64">
      <w:pPr>
        <w:ind w:left="-426"/>
      </w:pPr>
    </w:p>
    <w:p w:rsidR="00EB566E" w:rsidRDefault="00EB566E" w:rsidP="00F31C64">
      <w:pPr>
        <w:ind w:left="-426"/>
      </w:pPr>
      <w:r w:rsidRPr="00F31C64">
        <w:t>Курс рассчитан на 34 часа</w:t>
      </w:r>
      <w:r w:rsidR="00CC76F2">
        <w:t xml:space="preserve"> в год</w:t>
      </w:r>
      <w:r w:rsidR="00376F9B">
        <w:t>, из расчета 1 час</w:t>
      </w:r>
      <w:r w:rsidR="00CC76F2">
        <w:t xml:space="preserve"> в неделю</w:t>
      </w:r>
      <w:r w:rsidR="00BD390B" w:rsidRPr="00F31C64">
        <w:t>.</w:t>
      </w:r>
    </w:p>
    <w:p w:rsidR="00F31C64" w:rsidRPr="00F31C64" w:rsidRDefault="00F31C64" w:rsidP="00F31C64">
      <w:pPr>
        <w:ind w:left="-426"/>
      </w:pPr>
    </w:p>
    <w:p w:rsidR="00EB566E" w:rsidRPr="00F31C64" w:rsidRDefault="0016634A" w:rsidP="00F31C64">
      <w:pPr>
        <w:ind w:left="-567"/>
        <w:jc w:val="both"/>
      </w:pPr>
      <w:r w:rsidRPr="00F31C64">
        <w:t xml:space="preserve">Освоение содержания опирается на межпредметные связи с курсами математики, литературы и окружающего мира. Учебные материалы и задания подобраны в соответствии с возрастными особенностями детей и включают задачи, практические задания, игры, мини-исследования и проекты. В процессе изучения курса формируются умения и навыки работы учащихся с текстами, таблицами, схемами, а также поиска, анализа и представления информации и публичных выступлений. </w:t>
      </w:r>
    </w:p>
    <w:p w:rsidR="00EB566E" w:rsidRPr="00F31C64" w:rsidRDefault="00EB566E" w:rsidP="00F31C64">
      <w:pPr>
        <w:ind w:left="-567"/>
        <w:jc w:val="both"/>
      </w:pPr>
    </w:p>
    <w:p w:rsidR="00EB566E" w:rsidRPr="00F31C64" w:rsidRDefault="00EB566E" w:rsidP="00F31C64">
      <w:pPr>
        <w:ind w:left="-567"/>
        <w:jc w:val="both"/>
        <w:rPr>
          <w:b/>
        </w:rPr>
      </w:pPr>
    </w:p>
    <w:p w:rsidR="0016634A" w:rsidRPr="00F31C64" w:rsidRDefault="0016634A" w:rsidP="00F31C64">
      <w:pPr>
        <w:ind w:left="-567"/>
        <w:jc w:val="both"/>
        <w:rPr>
          <w:b/>
        </w:rPr>
      </w:pPr>
      <w:r w:rsidRPr="00F31C64">
        <w:rPr>
          <w:b/>
        </w:rPr>
        <w:t>Планируемые результаты:</w:t>
      </w:r>
    </w:p>
    <w:p w:rsidR="0016634A" w:rsidRPr="00F31C64" w:rsidRDefault="0016634A" w:rsidP="00F31C64">
      <w:pPr>
        <w:ind w:left="-567"/>
        <w:jc w:val="both"/>
      </w:pPr>
    </w:p>
    <w:p w:rsidR="0016634A" w:rsidRPr="00F31C64" w:rsidRDefault="0016634A" w:rsidP="00F31C64">
      <w:pPr>
        <w:ind w:left="-567"/>
        <w:jc w:val="both"/>
      </w:pPr>
      <w:r w:rsidRPr="00F31C64">
        <w:rPr>
          <w:b/>
        </w:rPr>
        <w:t>Личностными результатами</w:t>
      </w:r>
      <w:r w:rsidRPr="00F31C64">
        <w:t xml:space="preserve"> изучения курса «Финансовая грамотность» являются:</w:t>
      </w:r>
    </w:p>
    <w:p w:rsidR="0016634A" w:rsidRPr="00F31C64" w:rsidRDefault="0016634A" w:rsidP="00F31C64">
      <w:pPr>
        <w:ind w:left="-567"/>
        <w:jc w:val="both"/>
      </w:pPr>
    </w:p>
    <w:p w:rsidR="0016634A" w:rsidRPr="00F31C64" w:rsidRDefault="0016634A" w:rsidP="00F31C64">
      <w:pPr>
        <w:ind w:left="-567"/>
        <w:jc w:val="both"/>
      </w:pPr>
      <w:r w:rsidRPr="00F31C64">
        <w:t xml:space="preserve">• осознание себя как члена семьи, общества и государства; </w:t>
      </w:r>
    </w:p>
    <w:p w:rsidR="0016634A" w:rsidRPr="00F31C64" w:rsidRDefault="0016634A" w:rsidP="00F31C64">
      <w:pPr>
        <w:ind w:left="-567"/>
        <w:jc w:val="both"/>
      </w:pPr>
      <w:r w:rsidRPr="00F31C64">
        <w:t>• овладение начальными навыками адаптации в мире финансовых отношений;</w:t>
      </w:r>
    </w:p>
    <w:p w:rsidR="0016634A" w:rsidRPr="00F31C64" w:rsidRDefault="0016634A" w:rsidP="00F31C64">
      <w:pPr>
        <w:ind w:left="-567"/>
        <w:jc w:val="both"/>
      </w:pPr>
      <w:r w:rsidRPr="00F31C64">
        <w:t xml:space="preserve">• развитие самостоятельности и осознание личной ответственности за свои поступки; </w:t>
      </w:r>
    </w:p>
    <w:p w:rsidR="0016634A" w:rsidRPr="00F31C64" w:rsidRDefault="0016634A" w:rsidP="00F31C64">
      <w:pPr>
        <w:ind w:left="-567"/>
        <w:jc w:val="both"/>
      </w:pPr>
      <w:r w:rsidRPr="00F31C64">
        <w:t>• развитие навыков сотрудничества со взрослыми и сверстниками в разных игровых и реальных экономических ситуациях.</w:t>
      </w:r>
    </w:p>
    <w:p w:rsidR="0016634A" w:rsidRPr="00F31C64" w:rsidRDefault="0016634A" w:rsidP="00F31C64">
      <w:pPr>
        <w:ind w:left="-567"/>
        <w:jc w:val="both"/>
      </w:pPr>
    </w:p>
    <w:p w:rsidR="0016634A" w:rsidRPr="00F31C64" w:rsidRDefault="0016634A" w:rsidP="00F31C64">
      <w:pPr>
        <w:ind w:left="-567"/>
        <w:jc w:val="both"/>
      </w:pPr>
      <w:r w:rsidRPr="00F31C64">
        <w:rPr>
          <w:b/>
        </w:rPr>
        <w:t>Метапредметными результатами</w:t>
      </w:r>
      <w:r w:rsidRPr="00F31C64">
        <w:t xml:space="preserve">  изучения  курса  «Финансовая грамотность» являются:</w:t>
      </w:r>
    </w:p>
    <w:p w:rsidR="0016634A" w:rsidRPr="00F31C64" w:rsidRDefault="0016634A" w:rsidP="00F31C64">
      <w:pPr>
        <w:ind w:left="-567"/>
        <w:jc w:val="both"/>
        <w:rPr>
          <w:b/>
        </w:rPr>
      </w:pPr>
      <w:r w:rsidRPr="00F31C64">
        <w:rPr>
          <w:b/>
        </w:rPr>
        <w:t>познавательные:</w:t>
      </w:r>
    </w:p>
    <w:p w:rsidR="0016634A" w:rsidRPr="00F31C64" w:rsidRDefault="0016634A" w:rsidP="00F31C64">
      <w:pPr>
        <w:ind w:left="-567"/>
        <w:jc w:val="both"/>
      </w:pPr>
      <w:r w:rsidRPr="00F31C64">
        <w:t>• освоение способов решения проблем творческого и поискового характера;</w:t>
      </w:r>
    </w:p>
    <w:p w:rsidR="0016634A" w:rsidRPr="00F31C64" w:rsidRDefault="0016634A" w:rsidP="00F31C64">
      <w:pPr>
        <w:ind w:left="-567"/>
        <w:jc w:val="both"/>
      </w:pPr>
      <w:r w:rsidRPr="00F31C64">
        <w:t>• использование  различных  способов  поиска,  сбора,  обработки, анализа и представления информации;</w:t>
      </w:r>
    </w:p>
    <w:p w:rsidR="0016634A" w:rsidRPr="00F31C64" w:rsidRDefault="0016634A" w:rsidP="00F31C64">
      <w:pPr>
        <w:ind w:left="-567"/>
        <w:jc w:val="both"/>
      </w:pPr>
      <w:r w:rsidRPr="00F31C64">
        <w:t>• овладение  логическими  действиями  сравнения,  обобщения, классификации, установления анало</w:t>
      </w:r>
      <w:r w:rsidR="00CC76F2">
        <w:t>гий и причинно-следственных свя</w:t>
      </w:r>
      <w:r w:rsidRPr="00F31C64">
        <w:t>зей, построения рассуждений, отнесения к известным понятиям</w:t>
      </w:r>
    </w:p>
    <w:p w:rsidR="0016634A" w:rsidRPr="00F31C64" w:rsidRDefault="0016634A" w:rsidP="00F31C64">
      <w:pPr>
        <w:ind w:left="-567"/>
        <w:jc w:val="both"/>
      </w:pPr>
      <w:r w:rsidRPr="00F31C64">
        <w:t xml:space="preserve">• овладение базовыми предметными и межпредметными понятиями; </w:t>
      </w:r>
    </w:p>
    <w:p w:rsidR="0016634A" w:rsidRPr="00F31C64" w:rsidRDefault="0016634A" w:rsidP="00F31C64">
      <w:pPr>
        <w:ind w:left="-567"/>
        <w:jc w:val="both"/>
        <w:rPr>
          <w:b/>
        </w:rPr>
      </w:pPr>
      <w:r w:rsidRPr="00F31C64">
        <w:rPr>
          <w:b/>
        </w:rPr>
        <w:t>регулятивные:</w:t>
      </w:r>
    </w:p>
    <w:p w:rsidR="0016634A" w:rsidRPr="00F31C64" w:rsidRDefault="0016634A" w:rsidP="00F31C64">
      <w:pPr>
        <w:ind w:left="-567"/>
        <w:jc w:val="both"/>
      </w:pPr>
      <w:r w:rsidRPr="00F31C64">
        <w:lastRenderedPageBreak/>
        <w:t>• понимание цели своих действий;</w:t>
      </w:r>
    </w:p>
    <w:p w:rsidR="0016634A" w:rsidRPr="00F31C64" w:rsidRDefault="0016634A" w:rsidP="00F31C64">
      <w:pPr>
        <w:ind w:left="-567"/>
        <w:jc w:val="both"/>
      </w:pPr>
      <w:r w:rsidRPr="00F31C64">
        <w:t>• составление простых планов с помощью учителя;</w:t>
      </w:r>
    </w:p>
    <w:p w:rsidR="0016634A" w:rsidRPr="00F31C64" w:rsidRDefault="0016634A" w:rsidP="00F31C64">
      <w:pPr>
        <w:ind w:left="-567"/>
      </w:pPr>
      <w:r w:rsidRPr="00F31C64">
        <w:t>• проявление познавательной и творческой инициативы;</w:t>
      </w:r>
    </w:p>
    <w:p w:rsidR="0016634A" w:rsidRPr="00F31C64" w:rsidRDefault="0016634A" w:rsidP="00F31C64">
      <w:pPr>
        <w:ind w:left="-567"/>
      </w:pPr>
      <w:r w:rsidRPr="00F31C64">
        <w:t>• оценка правильности выполнения действий;</w:t>
      </w:r>
    </w:p>
    <w:p w:rsidR="0016634A" w:rsidRPr="00F31C64" w:rsidRDefault="0016634A" w:rsidP="00F31C64">
      <w:pPr>
        <w:ind w:left="-567"/>
      </w:pPr>
      <w:r w:rsidRPr="00F31C64">
        <w:t>• адекватное восприятие предложений товарищей, учителей, родителей;</w:t>
      </w:r>
    </w:p>
    <w:p w:rsidR="0016634A" w:rsidRPr="00F31C64" w:rsidRDefault="0016634A" w:rsidP="00F31C64">
      <w:pPr>
        <w:ind w:left="-567"/>
        <w:rPr>
          <w:b/>
        </w:rPr>
      </w:pPr>
      <w:r w:rsidRPr="00F31C64">
        <w:rPr>
          <w:b/>
        </w:rPr>
        <w:t>коммуникативные:</w:t>
      </w:r>
    </w:p>
    <w:p w:rsidR="0016634A" w:rsidRPr="00F31C64" w:rsidRDefault="0016634A" w:rsidP="00F31C64">
      <w:pPr>
        <w:ind w:left="-567"/>
      </w:pPr>
      <w:r w:rsidRPr="00F31C64">
        <w:t>• составление текстов в устной и письменной формах;</w:t>
      </w:r>
    </w:p>
    <w:p w:rsidR="0016634A" w:rsidRPr="00F31C64" w:rsidRDefault="0016634A" w:rsidP="00F31C64">
      <w:pPr>
        <w:ind w:left="-567"/>
      </w:pPr>
      <w:r w:rsidRPr="00F31C64">
        <w:t xml:space="preserve">• умение слушать собеседника и вести диалог; </w:t>
      </w:r>
    </w:p>
    <w:p w:rsidR="0016634A" w:rsidRPr="00F31C64" w:rsidRDefault="0016634A" w:rsidP="00F31C64">
      <w:pPr>
        <w:ind w:left="-567"/>
      </w:pPr>
      <w:r w:rsidRPr="00F31C64">
        <w:t xml:space="preserve">• умение признавать возможность существования различных точек зрения и права каждого иметь свою; </w:t>
      </w:r>
    </w:p>
    <w:p w:rsidR="0016634A" w:rsidRPr="00F31C64" w:rsidRDefault="0016634A" w:rsidP="00F31C64">
      <w:pPr>
        <w:ind w:left="-567"/>
      </w:pPr>
      <w:r w:rsidRPr="00F31C64">
        <w:t>• умение излагать своё мнение и аргументировать свою точку зрения и оценку событий;</w:t>
      </w:r>
    </w:p>
    <w:p w:rsidR="0016634A" w:rsidRPr="00F31C64" w:rsidRDefault="0016634A" w:rsidP="00F31C64">
      <w:pPr>
        <w:ind w:left="-567"/>
      </w:pPr>
      <w:r w:rsidRPr="00F31C64">
        <w:t>•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</w:t>
      </w:r>
    </w:p>
    <w:p w:rsidR="0016634A" w:rsidRPr="00F31C64" w:rsidRDefault="0016634A" w:rsidP="00F31C64">
      <w:pPr>
        <w:ind w:left="-567"/>
      </w:pPr>
      <w:r w:rsidRPr="00F31C64">
        <w:rPr>
          <w:b/>
        </w:rPr>
        <w:t xml:space="preserve">Предметными </w:t>
      </w:r>
      <w:r w:rsidRPr="00F31C64">
        <w:t>результатами изучения курса «Финансовая грамотность» являются:</w:t>
      </w:r>
    </w:p>
    <w:p w:rsidR="0016634A" w:rsidRPr="00F31C64" w:rsidRDefault="0016634A" w:rsidP="00F31C64">
      <w:pPr>
        <w:ind w:left="-567"/>
      </w:pPr>
      <w:r w:rsidRPr="00F31C64">
        <w:t>• понимание и правильное использование экономических терминов;</w:t>
      </w:r>
    </w:p>
    <w:p w:rsidR="0016634A" w:rsidRPr="00F31C64" w:rsidRDefault="0016634A" w:rsidP="00F31C64">
      <w:pPr>
        <w:ind w:left="-567"/>
      </w:pPr>
      <w:r w:rsidRPr="00F31C64">
        <w:t xml:space="preserve">• представление о роли денег в семье и обществе; </w:t>
      </w:r>
    </w:p>
    <w:p w:rsidR="0016634A" w:rsidRPr="00F31C64" w:rsidRDefault="0016634A" w:rsidP="00F31C64">
      <w:pPr>
        <w:ind w:left="-567"/>
      </w:pPr>
      <w:r w:rsidRPr="00F31C64">
        <w:t>• умение характеризовать виды и функции денег;</w:t>
      </w:r>
    </w:p>
    <w:p w:rsidR="0016634A" w:rsidRPr="00F31C64" w:rsidRDefault="0016634A" w:rsidP="00F31C64">
      <w:pPr>
        <w:ind w:left="-567"/>
      </w:pPr>
      <w:r w:rsidRPr="00F31C64">
        <w:t xml:space="preserve">• знание источников доходов и направлений расходов семьи; </w:t>
      </w:r>
    </w:p>
    <w:p w:rsidR="0016634A" w:rsidRPr="00F31C64" w:rsidRDefault="0016634A" w:rsidP="00F31C64">
      <w:pPr>
        <w:ind w:left="-567"/>
      </w:pPr>
      <w:r w:rsidRPr="00F31C64">
        <w:t>• умение рассчитывать доходы и расходы и составлять простой семейный бюджет;</w:t>
      </w:r>
    </w:p>
    <w:p w:rsidR="0016634A" w:rsidRPr="00F31C64" w:rsidRDefault="0016634A" w:rsidP="00F31C64">
      <w:pPr>
        <w:ind w:left="-567"/>
      </w:pPr>
      <w:r w:rsidRPr="00F31C64">
        <w:t>• определение элементарных проблем в области семейных финансов и путей их решения;</w:t>
      </w:r>
    </w:p>
    <w:p w:rsidR="0016634A" w:rsidRPr="00F31C64" w:rsidRDefault="0016634A" w:rsidP="00F31C64">
      <w:pPr>
        <w:ind w:left="-567"/>
      </w:pPr>
      <w:r w:rsidRPr="00F31C64">
        <w:t>• проведение элементарных финансовых расчётов</w:t>
      </w:r>
    </w:p>
    <w:p w:rsidR="0016634A" w:rsidRPr="00F31C64" w:rsidRDefault="0016634A" w:rsidP="00F31C64">
      <w:pPr>
        <w:ind w:left="-567"/>
        <w:jc w:val="both"/>
      </w:pPr>
    </w:p>
    <w:p w:rsidR="00F31C64" w:rsidRDefault="00BD390B" w:rsidP="00F31C64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F31C64">
        <w:rPr>
          <w:b/>
          <w:color w:val="000000"/>
        </w:rPr>
        <w:t>Содержание  программы для  2 класс</w:t>
      </w:r>
      <w:r w:rsidR="00F31C64">
        <w:rPr>
          <w:b/>
          <w:color w:val="000000"/>
        </w:rPr>
        <w:t>а</w:t>
      </w:r>
    </w:p>
    <w:p w:rsidR="00F31C64" w:rsidRDefault="00F31C64" w:rsidP="00F31C64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</w:rPr>
      </w:pPr>
      <w:r w:rsidRPr="00F31C64">
        <w:rPr>
          <w:b/>
          <w:bCs/>
          <w:i/>
          <w:iCs/>
          <w:color w:val="000000"/>
        </w:rPr>
        <w:t xml:space="preserve">Тема 1. </w:t>
      </w:r>
      <w:r w:rsidRPr="00F31C64">
        <w:rPr>
          <w:i/>
          <w:iCs/>
          <w:color w:val="000000"/>
        </w:rPr>
        <w:t>Что такое деньги и откуда они взялись.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Появление обмена товарами. Проблемы товарного обмена. Появ</w:t>
      </w:r>
      <w:r w:rsidRPr="00F31C64">
        <w:rPr>
          <w:color w:val="000000"/>
        </w:rPr>
        <w:softHyphen/>
        <w:t>ление первых денег - товаров с высокой ликвидностью. Свойства дра</w:t>
      </w:r>
      <w:r w:rsidRPr="00F31C64">
        <w:rPr>
          <w:color w:val="000000"/>
        </w:rPr>
        <w:softHyphen/>
        <w:t>гоценных металлов (ценность, прочность, делимость) делают их удоб</w:t>
      </w:r>
      <w:r w:rsidRPr="00F31C64">
        <w:rPr>
          <w:color w:val="000000"/>
        </w:rPr>
        <w:softHyphen/>
        <w:t>ными товарными деньгами. Появление монет. Первые монеты разных государств.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F31C64">
        <w:rPr>
          <w:color w:val="000000"/>
        </w:rPr>
        <w:t>Товар. Деньги. Покупка. Продажа. Ликвидность. Драгоценные ме</w:t>
      </w:r>
      <w:r w:rsidRPr="00F31C64">
        <w:rPr>
          <w:color w:val="000000"/>
        </w:rPr>
        <w:softHyphen/>
        <w:t>таллы. Монеты. Бумажные деньги. Банкноты. Купюры.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 xml:space="preserve">•  </w:t>
      </w:r>
      <w:r w:rsidRPr="00F31C64">
        <w:rPr>
          <w:color w:val="000000"/>
        </w:rPr>
        <w:t>Объяснять причины и приводить примеры обмена.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Объяснять проблемы, возникающие при обмене.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Описывать свойства товарных денег.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Приводить примеры товарных денег.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Приводить примеры первых монет.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i/>
          <w:iCs/>
          <w:color w:val="000000"/>
        </w:rPr>
        <w:t>Тема 2</w:t>
      </w:r>
      <w:r w:rsidRPr="00F31C64">
        <w:rPr>
          <w:i/>
          <w:iCs/>
          <w:color w:val="000000"/>
        </w:rPr>
        <w:t>. Рассмотрим деньги поближе. Защита от подделок.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Устройство монеты. Изобретение бумажных денег. Защита монет от подделок. Современные монеты. Способы защиты от подделок бу</w:t>
      </w:r>
      <w:r w:rsidRPr="00F31C64">
        <w:rPr>
          <w:color w:val="000000"/>
        </w:rPr>
        <w:softHyphen/>
        <w:t>мажных денег.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Монеты. Гурт. Аверс. Реверс. «Орёл». «Решка». Номинал. Банкнота. Купюра. Фальшивые деньги. Фальшивомонетчики.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 xml:space="preserve">•  </w:t>
      </w:r>
      <w:r w:rsidRPr="00F31C64">
        <w:rPr>
          <w:color w:val="000000"/>
        </w:rPr>
        <w:t>Объяснять, почему появились монеты.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Описывать купюры и монеты.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Сравнивать металлические и бумажные деньги.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Объяснять, почему    изготовление фальшивых денег является преступлением.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i/>
          <w:iCs/>
          <w:color w:val="000000"/>
        </w:rPr>
        <w:t xml:space="preserve">Тема 3. </w:t>
      </w:r>
      <w:r w:rsidRPr="00F31C64">
        <w:rPr>
          <w:i/>
          <w:iCs/>
          <w:color w:val="000000"/>
        </w:rPr>
        <w:t>Какие деньги были раньше в России.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lastRenderedPageBreak/>
        <w:t>Древнерусские товарные деньги. Происхождение слов «деньги», «рубль», «копейка». Первые русские монеты.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«Меховые деньги». Куны. Первые русские монеты. Деньга. Копей</w:t>
      </w:r>
      <w:r w:rsidRPr="00F31C64">
        <w:rPr>
          <w:color w:val="000000"/>
        </w:rPr>
        <w:softHyphen/>
        <w:t>ка. Гривна. Грош. Алтын. Рубль. Гривенник. Полтинник. Ассигнация.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 xml:space="preserve">•  </w:t>
      </w:r>
      <w:r w:rsidRPr="00F31C64">
        <w:rPr>
          <w:color w:val="000000"/>
        </w:rPr>
        <w:t>Описывать старинные российские деньги.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Объяснять происхождение названий денег.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i/>
          <w:iCs/>
          <w:color w:val="000000"/>
        </w:rPr>
        <w:t xml:space="preserve">Тема 4. </w:t>
      </w:r>
      <w:r w:rsidRPr="00F31C64">
        <w:rPr>
          <w:i/>
          <w:iCs/>
          <w:color w:val="000000"/>
        </w:rPr>
        <w:t>Современные деньги России и других стран.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F31C64">
        <w:rPr>
          <w:color w:val="000000"/>
        </w:rPr>
        <w:t>Современные деньги России. Современные деньги мира. Появ</w:t>
      </w:r>
      <w:r w:rsidRPr="00F31C64">
        <w:rPr>
          <w:color w:val="000000"/>
        </w:rPr>
        <w:softHyphen/>
        <w:t>ление безналичных денег. Безналичные деньги как информация на банковских счетах. Проведение безналичных расчётов. Функции бан</w:t>
      </w:r>
      <w:r w:rsidRPr="00F31C64">
        <w:rPr>
          <w:color w:val="000000"/>
        </w:rPr>
        <w:softHyphen/>
        <w:t>коматов.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 xml:space="preserve">Доллары.  Евро.  Банки.  Наличные, безналичные и электронные деньги. Банкомат. Пластиковая карта. </w:t>
      </w: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 xml:space="preserve">•  </w:t>
      </w:r>
      <w:r w:rsidRPr="00F31C64">
        <w:rPr>
          <w:color w:val="000000"/>
        </w:rPr>
        <w:t>Описывать современные российские деньги.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Решать задачи с элементарными денежными расчётами.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Объяснять, что такое безналичный расчёт и пластиковая карта.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Приводить примеры иностранных валют.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color w:val="000000"/>
        </w:rPr>
        <w:t xml:space="preserve">Тема 5. </w:t>
      </w:r>
      <w:r w:rsidRPr="00F31C64">
        <w:rPr>
          <w:i/>
          <w:iCs/>
          <w:color w:val="000000"/>
        </w:rPr>
        <w:t>Откуда в семье деньги.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Деньги можно получить в наследство, выиграть в лотерею или найти клад. Основным источником дохода современного человека является заработная плата. Размер заработной платы зависит от про</w:t>
      </w:r>
      <w:r w:rsidRPr="00F31C64">
        <w:rPr>
          <w:color w:val="000000"/>
        </w:rPr>
        <w:softHyphen/>
        <w:t>фессии. Собственник может получать арендную плату и проценты. Государство помогает пожилым людям, инвалидам, студентам, се</w:t>
      </w:r>
      <w:r w:rsidRPr="00F31C64">
        <w:rPr>
          <w:color w:val="000000"/>
        </w:rPr>
        <w:softHyphen/>
        <w:t>мьям с детьми и безработным. При нехватке денег их можно взять взай</w:t>
      </w:r>
      <w:r w:rsidRPr="00F31C64">
        <w:rPr>
          <w:color w:val="000000"/>
        </w:rPr>
        <w:softHyphen/>
        <w:t>мы. Существуют мошенники, которые обманом отбирают у людей деньги.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Доходы. Клады. Лотерея. Наследство. Товары. Услуги. Заработ</w:t>
      </w:r>
      <w:r w:rsidRPr="00F31C64">
        <w:rPr>
          <w:color w:val="000000"/>
        </w:rPr>
        <w:softHyphen/>
        <w:t>ная плата. Профессия. Сдельная зарплата. Почасовая зарплата. Пен</w:t>
      </w:r>
      <w:r w:rsidRPr="00F31C64">
        <w:rPr>
          <w:color w:val="000000"/>
        </w:rPr>
        <w:softHyphen/>
        <w:t>сия. Пособие. Стипендия. Имущество. Аренда. Проценты по вкладам. Кредиты.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 xml:space="preserve">• </w:t>
      </w:r>
      <w:r w:rsidRPr="00F31C64">
        <w:rPr>
          <w:color w:val="000000"/>
        </w:rPr>
        <w:t>Описывать и сравнивать источники доходов семьи.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Объяснять причины различий в заработной плате.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Объяснять, кому и почему платят пособия.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Приводить примеры того, что можно сдать в аренду.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i/>
          <w:iCs/>
          <w:color w:val="000000"/>
        </w:rPr>
        <w:t xml:space="preserve">Тема 6. </w:t>
      </w:r>
      <w:r w:rsidRPr="00F31C64">
        <w:rPr>
          <w:i/>
          <w:iCs/>
          <w:color w:val="000000"/>
        </w:rPr>
        <w:t>На что тратятся деньги.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F31C64">
        <w:rPr>
          <w:color w:val="000000"/>
        </w:rPr>
        <w:t>Люди постоянно тратят деньги на товары и услуги. Расходы быва</w:t>
      </w:r>
      <w:r w:rsidRPr="00F31C64">
        <w:rPr>
          <w:color w:val="000000"/>
        </w:rPr>
        <w:softHyphen/>
        <w:t>ют обязательными и необязательными. Для покупки мебели, бытовой техники, автомобиля чаще всего приходится делать сбережения. Если сбережений не хватает или появляются непредвиденные расходы, день</w:t>
      </w:r>
      <w:r w:rsidRPr="00F31C64">
        <w:rPr>
          <w:color w:val="000000"/>
        </w:rPr>
        <w:softHyphen/>
        <w:t>ги можно взять в долг. Некоторые люди тратят много денег на хобби, а иногда и на вредные привычки.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Расходы. Продукты. Коммунальные платежи. Счёт. Одежда. Обувь. Образование. Непредвиденные расходы. Сбережения. Долги. Вредные привычки. Хобби.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 xml:space="preserve">•  </w:t>
      </w:r>
      <w:r w:rsidRPr="00F31C64">
        <w:rPr>
          <w:color w:val="000000"/>
        </w:rPr>
        <w:t>Объяснять, что влияет на намерения людей совершать покупки.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Сравнивать покупки по степени необходимости.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Различать планируемые и непредвиденные расходы.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Объяснять, как появляются сбережения и долги.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i/>
          <w:iCs/>
          <w:color w:val="000000"/>
        </w:rPr>
        <w:t xml:space="preserve">Тема 7. </w:t>
      </w:r>
      <w:r w:rsidRPr="00F31C64">
        <w:rPr>
          <w:i/>
          <w:iCs/>
          <w:color w:val="000000"/>
        </w:rPr>
        <w:t xml:space="preserve">Как умно управлять своими деньгами. </w:t>
      </w:r>
      <w:r w:rsidRPr="00F31C64">
        <w:rPr>
          <w:color w:val="000000"/>
        </w:rPr>
        <w:t>Бюджет- план доходов и расходов. Люди ведут учёт доходов и рас</w:t>
      </w:r>
      <w:r w:rsidRPr="00F31C64">
        <w:rPr>
          <w:color w:val="000000"/>
        </w:rPr>
        <w:softHyphen/>
        <w:t xml:space="preserve">ходов, чтобы избежать финансовых проблем. </w:t>
      </w: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 xml:space="preserve">Расходы и доходы. Бюджет. Банкрот. Дополнительный заработок. </w:t>
      </w:r>
      <w:r w:rsidRPr="00F31C64">
        <w:rPr>
          <w:i/>
          <w:iCs/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lastRenderedPageBreak/>
        <w:t>• Объяснять, как управлять деньгами.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Сравнивать доходы и расходы.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Объяснять, как можно экономить.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Составлять бюджет на простом примере.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b/>
          <w:bCs/>
          <w:i/>
          <w:iCs/>
          <w:color w:val="000000"/>
        </w:rPr>
        <w:t xml:space="preserve">Тема 8. </w:t>
      </w:r>
      <w:r w:rsidRPr="00F31C64">
        <w:rPr>
          <w:i/>
          <w:iCs/>
          <w:color w:val="000000"/>
        </w:rPr>
        <w:t>Как делать сбережения.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Если доходы превышают расходы, образуются сбережения. Сбережения, вложенные в банк или ценные бумаги, могут принести доход.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i/>
          <w:iCs/>
          <w:color w:val="000000"/>
        </w:rPr>
        <w:t>Основные понятия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Копилки. Коллекционирование. Банковский вклад. Недвижимость. Ценные бумаги. Фондовый рынок. Акции. Дивиденды.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Компетенции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Объяснять, в какой форме можно делать сбережения.</w:t>
      </w:r>
    </w:p>
    <w:p w:rsidR="00BD390B" w:rsidRPr="00F31C64" w:rsidRDefault="00BD390B" w:rsidP="00F31C64">
      <w:pPr>
        <w:shd w:val="clear" w:color="auto" w:fill="FFFFFF"/>
        <w:autoSpaceDE w:val="0"/>
        <w:autoSpaceDN w:val="0"/>
        <w:adjustRightInd w:val="0"/>
        <w:jc w:val="both"/>
      </w:pPr>
      <w:r w:rsidRPr="00F31C64">
        <w:rPr>
          <w:color w:val="000000"/>
        </w:rPr>
        <w:t>•  Приводить примеры доходов от различных вложений денег.</w:t>
      </w:r>
    </w:p>
    <w:p w:rsidR="00BD390B" w:rsidRPr="00F31C64" w:rsidRDefault="00BD390B" w:rsidP="00F31C64">
      <w:pPr>
        <w:jc w:val="both"/>
        <w:rPr>
          <w:color w:val="000000"/>
        </w:rPr>
      </w:pPr>
      <w:r w:rsidRPr="00F31C64">
        <w:rPr>
          <w:color w:val="000000"/>
        </w:rPr>
        <w:t>•  Сравнивать разные виды сбережений.</w:t>
      </w:r>
    </w:p>
    <w:p w:rsidR="0026693B" w:rsidRPr="00F31C64" w:rsidRDefault="0026693B" w:rsidP="00F31C64">
      <w:pPr>
        <w:jc w:val="both"/>
      </w:pPr>
    </w:p>
    <w:p w:rsidR="001F7F4B" w:rsidRPr="00F31C64" w:rsidRDefault="001F7F4B" w:rsidP="00F31C64">
      <w:pPr>
        <w:ind w:left="-567"/>
        <w:jc w:val="both"/>
        <w:rPr>
          <w:b/>
        </w:rPr>
      </w:pPr>
      <w:r w:rsidRPr="00F31C64">
        <w:rPr>
          <w:b/>
        </w:rPr>
        <w:t>Формы оценивания</w:t>
      </w:r>
    </w:p>
    <w:p w:rsidR="001F7F4B" w:rsidRPr="00F31C64" w:rsidRDefault="001F7F4B" w:rsidP="00F31C64">
      <w:pPr>
        <w:ind w:left="-567"/>
        <w:jc w:val="both"/>
      </w:pPr>
      <w:r w:rsidRPr="00F31C64">
        <w:tab/>
      </w:r>
      <w:r w:rsidRPr="00F31C64">
        <w:rPr>
          <w:b/>
        </w:rPr>
        <w:t>Текущая аттестация: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устный опрос;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тестовые задания;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решение задач;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решение кроссвордов и анаграмм;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мини-исследования;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графическая работа: построение схем и диаграмм связей;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творческая работа: постер, компьютерная презентация. </w:t>
      </w:r>
    </w:p>
    <w:p w:rsidR="001F7F4B" w:rsidRPr="00F31C64" w:rsidRDefault="001F7F4B" w:rsidP="00F31C64">
      <w:pPr>
        <w:ind w:left="-567"/>
        <w:jc w:val="both"/>
      </w:pPr>
      <w:r w:rsidRPr="00F31C64">
        <w:tab/>
      </w:r>
      <w:r w:rsidRPr="00F31C64">
        <w:rPr>
          <w:b/>
        </w:rPr>
        <w:t>Итоговая аттестация: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викторина;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тест. </w:t>
      </w:r>
    </w:p>
    <w:p w:rsidR="001F7F4B" w:rsidRPr="00F31C64" w:rsidRDefault="001F7F4B" w:rsidP="00F31C64">
      <w:pPr>
        <w:ind w:left="-567"/>
        <w:jc w:val="both"/>
      </w:pPr>
      <w:r w:rsidRPr="00F31C64">
        <w:tab/>
      </w:r>
      <w:r w:rsidRPr="00F31C64">
        <w:rPr>
          <w:b/>
        </w:rPr>
        <w:t>Внеурочная деятельность: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творческая работа; </w:t>
      </w:r>
    </w:p>
    <w:p w:rsidR="001F7F4B" w:rsidRPr="00F31C64" w:rsidRDefault="001F7F4B" w:rsidP="00F31C64">
      <w:pPr>
        <w:ind w:left="-567"/>
        <w:jc w:val="both"/>
      </w:pPr>
      <w:r w:rsidRPr="00F31C64">
        <w:tab/>
        <w:t xml:space="preserve">• проект. </w:t>
      </w:r>
    </w:p>
    <w:p w:rsidR="002D075A" w:rsidRPr="00F31C64" w:rsidRDefault="002D075A" w:rsidP="00F31C64">
      <w:pPr>
        <w:jc w:val="both"/>
      </w:pPr>
    </w:p>
    <w:p w:rsidR="001F7F4B" w:rsidRPr="00F31C64" w:rsidRDefault="001F7F4B" w:rsidP="00F31C64">
      <w:pPr>
        <w:ind w:left="-567"/>
        <w:jc w:val="both"/>
        <w:rPr>
          <w:b/>
        </w:rPr>
      </w:pPr>
      <w:r w:rsidRPr="00F31C64">
        <w:tab/>
      </w:r>
      <w:r w:rsidRPr="00F31C64">
        <w:rPr>
          <w:b/>
        </w:rPr>
        <w:t>Система оценивания</w:t>
      </w:r>
    </w:p>
    <w:p w:rsidR="001F7F4B" w:rsidRPr="00F31C64" w:rsidRDefault="001F7F4B" w:rsidP="00F31C64">
      <w:pPr>
        <w:ind w:left="-567"/>
        <w:jc w:val="both"/>
      </w:pPr>
      <w:r w:rsidRPr="00F31C64">
        <w:t>Система оценивания курса «Финансовая грамотность» основана на</w:t>
      </w:r>
      <w:r w:rsidR="00F31C64">
        <w:t>к</w:t>
      </w:r>
      <w:r w:rsidRPr="00F31C64">
        <w:t>ритериальномподходе и предполагае</w:t>
      </w:r>
      <w:r w:rsidR="00F31C64">
        <w:t xml:space="preserve">т вовлечение учащихся в процесс </w:t>
      </w:r>
      <w:r w:rsidRPr="00F31C64">
        <w:t xml:space="preserve">оценивания, включая самооценку и взаимооценку. В основе критериев лежат универсальные учебные действия. </w:t>
      </w:r>
    </w:p>
    <w:p w:rsidR="001F7F4B" w:rsidRPr="00F31C64" w:rsidRDefault="001F7F4B" w:rsidP="00F31C64">
      <w:pPr>
        <w:jc w:val="both"/>
      </w:pPr>
    </w:p>
    <w:p w:rsidR="00C007E5" w:rsidRPr="00F31C64" w:rsidRDefault="00C007E5" w:rsidP="00F31C64">
      <w:pPr>
        <w:ind w:left="-567"/>
        <w:jc w:val="both"/>
      </w:pPr>
      <w:r w:rsidRPr="00F31C64">
        <w:t xml:space="preserve">Программа реализуется через следующие формы занятий: </w:t>
      </w:r>
    </w:p>
    <w:p w:rsidR="00C007E5" w:rsidRPr="00F31C64" w:rsidRDefault="00C007E5" w:rsidP="00F31C64">
      <w:pPr>
        <w:ind w:left="-567"/>
        <w:jc w:val="both"/>
      </w:pPr>
    </w:p>
    <w:p w:rsidR="00C007E5" w:rsidRPr="00F31C64" w:rsidRDefault="00C007E5" w:rsidP="00F31C64">
      <w:pPr>
        <w:pStyle w:val="a3"/>
        <w:numPr>
          <w:ilvl w:val="0"/>
          <w:numId w:val="4"/>
        </w:numPr>
        <w:ind w:left="-567" w:firstLine="0"/>
        <w:jc w:val="both"/>
      </w:pPr>
      <w:r w:rsidRPr="00F31C64">
        <w:t xml:space="preserve">ситуационная игра, </w:t>
      </w:r>
    </w:p>
    <w:p w:rsidR="00C007E5" w:rsidRPr="00F31C64" w:rsidRDefault="00C007E5" w:rsidP="00F31C64">
      <w:pPr>
        <w:pStyle w:val="a3"/>
        <w:numPr>
          <w:ilvl w:val="0"/>
          <w:numId w:val="4"/>
        </w:numPr>
        <w:ind w:left="-567" w:firstLine="0"/>
        <w:jc w:val="both"/>
      </w:pPr>
      <w:r w:rsidRPr="00F31C64">
        <w:t xml:space="preserve">образно-ролевые игры, </w:t>
      </w:r>
    </w:p>
    <w:p w:rsidR="00C007E5" w:rsidRPr="00F31C64" w:rsidRDefault="00C007E5" w:rsidP="00F31C64">
      <w:pPr>
        <w:pStyle w:val="a3"/>
        <w:numPr>
          <w:ilvl w:val="0"/>
          <w:numId w:val="4"/>
        </w:numPr>
        <w:ind w:left="-567" w:firstLine="0"/>
        <w:jc w:val="both"/>
      </w:pPr>
      <w:r w:rsidRPr="00F31C64">
        <w:t xml:space="preserve">исследовательская деятельность, </w:t>
      </w:r>
    </w:p>
    <w:p w:rsidR="00C007E5" w:rsidRPr="00F31C64" w:rsidRDefault="00C007E5" w:rsidP="00F31C64">
      <w:pPr>
        <w:pStyle w:val="a3"/>
        <w:numPr>
          <w:ilvl w:val="0"/>
          <w:numId w:val="4"/>
        </w:numPr>
        <w:ind w:left="-567" w:firstLine="0"/>
        <w:jc w:val="both"/>
      </w:pPr>
      <w:r w:rsidRPr="00F31C64">
        <w:t>урок-практикум,</w:t>
      </w:r>
    </w:p>
    <w:p w:rsidR="00C007E5" w:rsidRPr="00F31C64" w:rsidRDefault="00C007E5" w:rsidP="00F31C64">
      <w:pPr>
        <w:pStyle w:val="a3"/>
        <w:numPr>
          <w:ilvl w:val="0"/>
          <w:numId w:val="4"/>
        </w:numPr>
        <w:ind w:left="-567" w:firstLine="0"/>
        <w:jc w:val="both"/>
      </w:pPr>
      <w:r w:rsidRPr="00F31C64">
        <w:t>дискуссия, обсуждение.</w:t>
      </w:r>
    </w:p>
    <w:p w:rsidR="00C007E5" w:rsidRPr="00F31C64" w:rsidRDefault="00C007E5" w:rsidP="00F31C64">
      <w:pPr>
        <w:ind w:left="-567"/>
        <w:jc w:val="both"/>
        <w:rPr>
          <w:color w:val="FF0000"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Pr="00F31C64" w:rsidRDefault="0026693B" w:rsidP="00F31C64">
      <w:pPr>
        <w:pStyle w:val="a3"/>
        <w:jc w:val="both"/>
        <w:rPr>
          <w:b/>
        </w:rPr>
      </w:pPr>
    </w:p>
    <w:p w:rsidR="0026693B" w:rsidRDefault="0026693B" w:rsidP="00F31C64">
      <w:pPr>
        <w:jc w:val="both"/>
        <w:rPr>
          <w:b/>
        </w:rPr>
      </w:pPr>
    </w:p>
    <w:p w:rsidR="00F31C64" w:rsidRPr="00F31C64" w:rsidRDefault="00F31C64" w:rsidP="00F31C64">
      <w:pPr>
        <w:jc w:val="both"/>
        <w:rPr>
          <w:b/>
        </w:rPr>
      </w:pPr>
    </w:p>
    <w:p w:rsidR="00A64B27" w:rsidRPr="00A64B27" w:rsidRDefault="00A64B27" w:rsidP="00A64B27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Календарно тематическое планирование</w:t>
      </w:r>
    </w:p>
    <w:p w:rsidR="00A64B27" w:rsidRPr="00A64B27" w:rsidRDefault="00A64B27" w:rsidP="00A64B27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2 класс</w:t>
      </w:r>
    </w:p>
    <w:tbl>
      <w:tblPr>
        <w:tblW w:w="11138" w:type="dxa"/>
        <w:tblInd w:w="-11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3"/>
        <w:gridCol w:w="6363"/>
        <w:gridCol w:w="1713"/>
        <w:gridCol w:w="893"/>
        <w:gridCol w:w="1236"/>
      </w:tblGrid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№ п/п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Тема занятия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Количество часов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План</w:t>
            </w: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Факт</w:t>
            </w: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Что такое деньги и откуда они взялись.(9 ч)</w:t>
            </w:r>
          </w:p>
        </w:tc>
      </w:tr>
      <w:tr w:rsidR="00A64B27" w:rsidRPr="00A64B27" w:rsidTr="00A64B27">
        <w:trPr>
          <w:trHeight w:val="280"/>
        </w:trPr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Что такое деньги?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появились деньги. Появление обмена товарами.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появились деньги. Появление обмена товарами.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rPr>
          <w:trHeight w:val="400"/>
        </w:trPr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Проблемы товарного обмена.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Появление первых денег — товаров с высокой ликвидностью.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6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Свойства драгоценных металлов.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7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Появление первых монет.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8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Первые монеты разных государств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9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Что такое деньги и откуда они взялись?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rPr>
          <w:trHeight w:val="400"/>
        </w:trPr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Рассмотрим деньги поближе. Защита от подделок.(8 ч)</w:t>
            </w: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Устройство монеты.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11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Изобретение бумажных денег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12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Изобретение бумажных денег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13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Защита монет от подделок.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14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Современные монеты.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15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Способы защиты от подделок бумажных денег.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16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Способы защиты от подделок бумажных денег.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17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Рассмотрим деньги поближе. Защита от подделок.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Какие деньги были раньше в России.(7 ч)</w:t>
            </w: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18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Древнерусские товарные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19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Какие деньги были раньше в России. Клады. «Меховые деньги».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20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Происхождение слов «деньги»,«рубль», «копейка».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21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Первые русские монеты. Деньга и копейка.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22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Рубль, гривенник и полтинник.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23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Пословицы и поговорки про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24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Дизайн купюры сказочной страны.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Современные деньги России и других стран. (10 ч)</w:t>
            </w: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25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Современные деньги России 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26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Современные деньги мира.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27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Современные деньги мира. Доллары и евро – самые известные иностранные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28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Появление безналичных денег.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29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Безналичные деньги как информация на банковских счетах.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30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Проведение безналичных расчётов.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31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Функции банкоматов.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32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Наличные, безналичные и электронные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33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Наличные, безналичные и электронные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34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Современные деньги России и других стран.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lastRenderedPageBreak/>
              <w:t>Откуда в семье деньги. (5 ч)</w:t>
            </w: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21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деньги. Клады, лотереи, наследство.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22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деньги. Заработная плата. Мини-исследование «Основные доходы в семье»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23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деньги. Пенсии, пособия, стипендии.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24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деньги. Аренда и проценты в банке, кредиты.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25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 Инсценировка сказки «Заработанный рубль»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На что тратятся деньги.( 3 ч)</w:t>
            </w:r>
          </w:p>
        </w:tc>
      </w:tr>
      <w:tr w:rsidR="00A64B27" w:rsidRPr="00A64B27" w:rsidTr="00A64B27">
        <w:trPr>
          <w:trHeight w:val="420"/>
        </w:trPr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26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На что тратятся деньги. Расходы на самое необходимое.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27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Откладывание денег и непредвиденные расходы. Игра «Магазин»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28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4B27" w:rsidRPr="00A64B27" w:rsidRDefault="00A64B27" w:rsidP="00A64B27">
            <w:pPr>
              <w:spacing w:line="0" w:lineRule="atLeast"/>
              <w:ind w:left="80" w:hanging="80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Хобби. Вредные привычки. Составление примерной сметы расходов в семье.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Как умно управлять своими деньгами. (4 ч).</w:t>
            </w: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29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умно управлять своими деньгами. Расходы и доходы. Считаем  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30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умно управлять своими деньгами. Что такое экономия? Кого называют банкротом?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31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умно управлять своими деньгами. Игра «Распредели семейный бюджет»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32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Расходы и доходы. Бюджет. Банкрот. Дополнительный заработок.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111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Как делать сбережения. (3 ч)</w:t>
            </w: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33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делать сбережения.  Куда и как откладывать деньги?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34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делать сбережения. «Путешествие в страну Капиталия»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  <w:tr w:rsidR="00A64B27" w:rsidRPr="00A64B27" w:rsidTr="00A64B27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35</w:t>
            </w:r>
          </w:p>
        </w:tc>
        <w:tc>
          <w:tcPr>
            <w:tcW w:w="6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Копилки. Коллекционирование. Банковский вклад.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4B27" w:rsidRPr="00A64B27" w:rsidRDefault="00A64B27" w:rsidP="00A64B27">
            <w:pPr>
              <w:rPr>
                <w:rFonts w:ascii="Arial" w:hAnsi="Arial" w:cs="Arial"/>
                <w:color w:val="666666"/>
                <w:sz w:val="2"/>
                <w:szCs w:val="23"/>
              </w:rPr>
            </w:pPr>
          </w:p>
        </w:tc>
      </w:tr>
    </w:tbl>
    <w:p w:rsidR="001A5D8B" w:rsidRPr="00FC3EC1" w:rsidRDefault="001A5D8B" w:rsidP="00F31C64">
      <w:pPr>
        <w:jc w:val="both"/>
        <w:rPr>
          <w:sz w:val="22"/>
        </w:rPr>
      </w:pPr>
    </w:p>
    <w:p w:rsidR="001A5D8B" w:rsidRPr="00FC3EC1" w:rsidRDefault="001A5D8B" w:rsidP="00F31C64">
      <w:pPr>
        <w:jc w:val="both"/>
        <w:rPr>
          <w:sz w:val="22"/>
        </w:rPr>
      </w:pPr>
    </w:p>
    <w:p w:rsidR="001A5D8B" w:rsidRPr="00FC3EC1" w:rsidRDefault="001A5D8B" w:rsidP="00F31C64">
      <w:pPr>
        <w:jc w:val="both"/>
        <w:rPr>
          <w:sz w:val="22"/>
        </w:rPr>
      </w:pPr>
    </w:p>
    <w:p w:rsidR="001A5D8B" w:rsidRPr="00FC3EC1" w:rsidRDefault="001A5D8B" w:rsidP="00F31C64">
      <w:pPr>
        <w:jc w:val="both"/>
        <w:rPr>
          <w:sz w:val="22"/>
        </w:rPr>
      </w:pP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Планируемые результаты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3 класс</w:t>
      </w:r>
    </w:p>
    <w:tbl>
      <w:tblPr>
        <w:tblW w:w="10206" w:type="dxa"/>
        <w:tblInd w:w="-4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4"/>
        <w:gridCol w:w="3544"/>
        <w:gridCol w:w="3118"/>
      </w:tblGrid>
      <w:tr w:rsidR="00DC6962" w:rsidRPr="00FC3EC1" w:rsidTr="00DC6962"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ind w:left="284" w:hanging="284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Предметные результаты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Личностные результаты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Метапредметные результаты</w:t>
            </w:r>
            <w:r w:rsidRPr="00FC3EC1">
              <w:rPr>
                <w:color w:val="000000"/>
                <w:szCs w:val="28"/>
              </w:rPr>
              <w:t> </w:t>
            </w:r>
          </w:p>
        </w:tc>
      </w:tr>
      <w:tr w:rsidR="00DC6962" w:rsidRPr="00FC3EC1" w:rsidTr="00DC6962"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i/>
                <w:iCs/>
                <w:color w:val="000000"/>
                <w:szCs w:val="28"/>
              </w:rPr>
              <w:t>Обучающийся научится: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-понимать экономические термины;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-иметь представление о роли денег в семье и обществе;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-знать источники доходов и расходов семьи;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-уметь рассчитывать доходы и расходы и составлять простой семейный бюджет;</w:t>
            </w:r>
          </w:p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-проводить элементарные финансовые расчеты.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-овладение начальными навыками адаптации в мире финансовых отношений;</w:t>
            </w:r>
          </w:p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-развитие навыков сотрудничества со взрослыми и сверстниками в разных (игровых и   реальных) экономических ситуациях, умение находить выходы из конфликтных ситуаций, в том числе при выполнении учебных проектов и в других видах внеурочной деятельности;</w:t>
            </w:r>
          </w:p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lastRenderedPageBreak/>
              <w:t>-понимание, что ребенок – это  член семьи, общества и государства;</w:t>
            </w:r>
          </w:p>
          <w:p w:rsidR="00DC6962" w:rsidRPr="00FC3EC1" w:rsidRDefault="00DC6962" w:rsidP="00DC6962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-развитие самостоятельности и осознание  ответственности за свои поступки.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lastRenderedPageBreak/>
              <w:t>Регулятивные.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i/>
                <w:iCs/>
                <w:color w:val="000000"/>
                <w:szCs w:val="28"/>
              </w:rPr>
              <w:t>Обучающийся научится: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-составлять простые планы;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-проявлять инициативу;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-оценивать правильность выполнения действий;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-правильно воспринимать предложения друзей, знакомых, учителей, родителей.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 </w:t>
            </w: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Познавательные.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i/>
                <w:iCs/>
                <w:color w:val="000000"/>
                <w:szCs w:val="28"/>
              </w:rPr>
              <w:t>Обучающийся  научится:</w:t>
            </w:r>
          </w:p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i/>
                <w:iCs/>
                <w:color w:val="000000"/>
                <w:szCs w:val="28"/>
              </w:rPr>
              <w:t>-</w:t>
            </w:r>
            <w:r w:rsidRPr="00FC3EC1">
              <w:rPr>
                <w:color w:val="000000"/>
                <w:szCs w:val="28"/>
              </w:rPr>
              <w:t xml:space="preserve"> решению проблем </w:t>
            </w:r>
            <w:r w:rsidRPr="00FC3EC1">
              <w:rPr>
                <w:color w:val="000000"/>
                <w:szCs w:val="28"/>
              </w:rPr>
              <w:lastRenderedPageBreak/>
              <w:t>творческого и поискового характера;</w:t>
            </w:r>
          </w:p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-использовать различные способы поиска, сбора, обработки, анализа и представления информации;</w:t>
            </w:r>
          </w:p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-сравнивать, обобщать, классифицировать, устанавливать аналогии и причинно-следственные связи, строить рассуждения;</w:t>
            </w:r>
          </w:p>
          <w:p w:rsidR="00DC6962" w:rsidRPr="00FC3EC1" w:rsidRDefault="00DC6962" w:rsidP="00DC6962">
            <w:pPr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-овладеет базовыми предметными и метапредметными понятиями.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 </w:t>
            </w: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Коммуникативные.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i/>
                <w:iCs/>
                <w:color w:val="000000"/>
                <w:szCs w:val="28"/>
              </w:rPr>
              <w:t>Обучающийся научится: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-составлять текст;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 вести диалог;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-излагать свое мнение;</w:t>
            </w:r>
          </w:p>
          <w:p w:rsidR="00DC6962" w:rsidRPr="00FC3EC1" w:rsidRDefault="00DC6962" w:rsidP="00DC6962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-договариваться о распределении функций и ролей в совместной деятельности; осуществлять взаимный контроль в совместной деятельности, оценивать собственное поведение и поведение окружающих.</w:t>
            </w:r>
          </w:p>
        </w:tc>
      </w:tr>
    </w:tbl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Содержание программы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3 класс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i/>
          <w:iCs/>
          <w:color w:val="000000"/>
          <w:szCs w:val="28"/>
        </w:rPr>
        <w:t>Откуда в семье деньги (12 ч).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Деньги можно получить в наследство, выиграть в лотерею или найти клад. Основным источником дохода современного человека является заработная плата. Размер заработной платы зависит от профессии. Собственник может получать арендную плату и проценты.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Государство помогает пожилым людям, инвалидам, студентам, семьям с детьми и безработным. При нехватке денег их можно взять взаймы. Существуют мошенники, которые обманом отбирают у людей деньги.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Доходы. Клады. Лотерея. Наследство. Товары. Услуги. Заработная плата. Профессия. Сдельная зарплата. Почасовая зарплата. Пенсия. Пособие. Стипендия. Имущество. Аренда. Проценты по вкладам.Кредиты.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и сравнивать источники доходов семьи.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причины различий в заработной плате.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кому и почему платят пособия.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Приводить примеры того, что можно сдать в аренду.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i/>
          <w:iCs/>
          <w:color w:val="000000"/>
          <w:szCs w:val="28"/>
        </w:rPr>
        <w:t>На что тратятся деньги (6 ч).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lastRenderedPageBreak/>
        <w:t>Люди постоянно тратят деньги на товары и услуги. Расходы бывают обязательными и необязательными. Для покупки мебели, бытовой техники, автомобиля чаще всего приходится делать сбережения. Если сбережений не хватает или появляются непредвиденные расходы, деньги можно взять в долг. Некоторые люди тратят много денег на хобби, а иногда и на вредные привычки.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Расходы. Продукты. Коммунальные платежи. Счёт. Одежда. Обувь. Образование. Непредвиденные расходы. Сбережения. Долги. Вредные привычки. Хобби.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что влияет на намерения людей совершать покупки.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покупки по степени необходимости.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Различать планируемые и непредвиденные расходы.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как появляются сбережения и долги.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i/>
          <w:iCs/>
          <w:color w:val="000000"/>
          <w:szCs w:val="28"/>
        </w:rPr>
        <w:t>Как умно управлять своими деньгами (6 ч).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Бюджет – план доходов и расходов. Люди ведут учёт доходов и расходов, чтобы избежать финансовых проблем.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Расходы и доходы. Бюджет. Банкрот. Дополнительный заработок.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как управлять деньгами.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доходы и расходы.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как можно экономить.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Составлять бюджет на простом примере.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i/>
          <w:iCs/>
          <w:color w:val="000000"/>
          <w:szCs w:val="28"/>
        </w:rPr>
        <w:t>Как делать сбережения (10 ч ).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Если доходы превышают расходы, образуются сбережения.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Сбережения, вложенные в банк или ценные бумаги, могут принести доход.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Копилки. Коллекционирование. Банковский вклад. Недвижимость. Ценные бумаги. Фондовый рынок. Акции. Дивиденды.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в какой форме можно делать сбережения.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Приводить примеры доходов от различных вложений денег.</w:t>
      </w:r>
    </w:p>
    <w:p w:rsidR="00DC6962" w:rsidRPr="00FC3EC1" w:rsidRDefault="00DC6962" w:rsidP="00DC6962">
      <w:pPr>
        <w:shd w:val="clear" w:color="auto" w:fill="FFFFFF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разные виды сбережений.</w:t>
      </w: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Календарно тематическое планирование</w:t>
      </w:r>
    </w:p>
    <w:p w:rsidR="00DC6962" w:rsidRDefault="00DC6962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  <w:r w:rsidRPr="00FC3EC1">
        <w:rPr>
          <w:b/>
          <w:bCs/>
          <w:color w:val="000000"/>
          <w:szCs w:val="28"/>
        </w:rPr>
        <w:t>3 класс</w:t>
      </w: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Pr="00FC3EC1" w:rsidRDefault="00FC3EC1" w:rsidP="00DC6962">
      <w:pPr>
        <w:shd w:val="clear" w:color="auto" w:fill="FFFFFF"/>
        <w:jc w:val="center"/>
        <w:rPr>
          <w:color w:val="000000"/>
          <w:sz w:val="20"/>
          <w:szCs w:val="22"/>
        </w:rPr>
      </w:pPr>
    </w:p>
    <w:tbl>
      <w:tblPr>
        <w:tblW w:w="10295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3"/>
        <w:gridCol w:w="5520"/>
        <w:gridCol w:w="1713"/>
        <w:gridCol w:w="893"/>
        <w:gridCol w:w="1236"/>
      </w:tblGrid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№ п/п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Тема занятия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Количество часов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План</w:t>
            </w: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Факт</w:t>
            </w:r>
          </w:p>
        </w:tc>
      </w:tr>
      <w:tr w:rsidR="00DC6962" w:rsidRPr="00FC3EC1" w:rsidTr="00DC6962">
        <w:tc>
          <w:tcPr>
            <w:tcW w:w="102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Откуда в семье деньги 12 (часов).</w:t>
            </w: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деньги в семье?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ind w:left="-261" w:firstLine="118"/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Наследство. Выигрыш в лотерею. Клад.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Основной источник дохода современного человека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Основной источник дохода современного человека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Сдельная зарплата. Почасовая зарплата.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6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Помощь государства пожилым людям, инвалидам, студентам, семьям с детьми и безработным.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7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Пенсия. Стипендия. Пособие.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8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Денежный займ.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9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Имущество. Аренда.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Проценты по вкладам. Кредиты.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11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Мошенничество.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12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102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На что тратятся деньги (6 часов).</w:t>
            </w: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13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Обмен денег на товары и услуги.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14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Расходы. Продукты. Коммунальные платежи.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15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Обязательные и необязательные расходы.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16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Сбережения.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17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Долги. Вредные привычки. Хобби.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18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На что тратятся деньги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102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Как умно управлять своими деньгами ( 6 часов).</w:t>
            </w: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19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Бюджет – план доходов и расходов.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20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Учёт доходов и расходов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21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Сравниваем доходы и расходы.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22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Способы экономии.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23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Способы экономии.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24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умно управлять своими деньгами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102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Как делать сбережения 10 часов.</w:t>
            </w: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25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Превышение доходов над расходами. Сбережения.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26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Копилки. Коллекционирование.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27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Вложения в банк или ценные бумаги.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28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Банковский вклад. Недвижимость.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29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Ценные бумаги.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30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Фондовый рынок.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31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Акции. Дивиденды.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32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Сравниваем разные виды сбережений.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33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деньги и на что тратятся деньги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34</w:t>
            </w:r>
          </w:p>
        </w:tc>
        <w:tc>
          <w:tcPr>
            <w:tcW w:w="5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умно управлять своими деньгами  и как делать сбережения.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</w:tbl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Планируемые результаты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4 класс</w:t>
      </w:r>
    </w:p>
    <w:tbl>
      <w:tblPr>
        <w:tblW w:w="9572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1"/>
        <w:gridCol w:w="2977"/>
        <w:gridCol w:w="3544"/>
      </w:tblGrid>
      <w:tr w:rsidR="00DC6962" w:rsidRPr="00FC3EC1" w:rsidTr="00DC6962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ind w:left="284" w:hanging="284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Предметные результаты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Личностные результаты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Метапредметные результаты</w:t>
            </w:r>
            <w:r w:rsidRPr="00FC3EC1">
              <w:rPr>
                <w:color w:val="000000"/>
                <w:szCs w:val="28"/>
              </w:rPr>
              <w:t> </w:t>
            </w:r>
          </w:p>
        </w:tc>
      </w:tr>
      <w:tr w:rsidR="00DC6962" w:rsidRPr="00FC3EC1" w:rsidTr="00DC6962"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понимание и правильное использование экономических терминов;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представление о роли денег в семье и обществе;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умение характеризовать виды и функции денег;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знание источников доходов и направлений расходов семьи;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умение рассчитывать доходы и расходы и составлять простой семейный бюджет;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определение элементарных проблем в области семейных финансов и путей их решения;</w:t>
            </w:r>
          </w:p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проведение элементарных финансовых расчётов.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numPr>
                <w:ilvl w:val="0"/>
                <w:numId w:val="6"/>
              </w:numPr>
              <w:ind w:left="796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осознание себя как члена семьи, общества и государства;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овладение начальными навыками адаптации в мире финансовых отношений;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развитие самостоятельности и осознание личной ответственности за свои поступки;</w:t>
            </w:r>
          </w:p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развитие навыков сотрудничества со взрослыми и сверстниками в разных игровых и реальных экономических ситуациях.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познавательные: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освоение способов решения проблем творческого и поискового характера;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использование различных способов поиска, сбора, обработки, анализа и представления информации;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овладение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овладение базовыми предметными и межпредметными понятиями;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регулятивные: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понимание цели своих действий;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составление простых планов с помощью учителя;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проявление познавательной и творческой инициативы;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оценка правильности выполнения действий;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адекватное восприятие предложений товарищей, учителей, родителей;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коммуникативные: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составление текстов в устной и письменной формах;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умение слушать собеседника и вести диалог;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умение признавать возможность существования различных точек зрения и права каждого иметь свою;</w:t>
            </w:r>
          </w:p>
          <w:p w:rsidR="00DC6962" w:rsidRPr="00FC3EC1" w:rsidRDefault="00DC6962" w:rsidP="00DC6962">
            <w:pPr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• умение излагать своё мнение и аргументировать свою точку зрения и оценку событий;</w:t>
            </w:r>
          </w:p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 xml:space="preserve">• умение договариваться о распределении функций и ролей в совместной </w:t>
            </w:r>
            <w:r w:rsidRPr="00FC3EC1">
              <w:rPr>
                <w:color w:val="000000"/>
                <w:szCs w:val="28"/>
              </w:rPr>
              <w:lastRenderedPageBreak/>
              <w:t>деятельности; осуществлять взаимный контроль в совместной деятельности, адекватно оценивать собственное поведение и поведение окружающих.</w:t>
            </w:r>
          </w:p>
        </w:tc>
      </w:tr>
    </w:tbl>
    <w:p w:rsidR="00DC6962" w:rsidRPr="00FC3EC1" w:rsidRDefault="00DC6962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Содержание программы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4 класс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Что такое деньги и какими они бывают (20 часов)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Как появились деньги</w:t>
      </w:r>
      <w:r w:rsidRPr="00FC3EC1">
        <w:rPr>
          <w:color w:val="000000"/>
          <w:szCs w:val="28"/>
        </w:rPr>
        <w:t>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Причиной возникновения обмена является специализация. В результате обмена должны выиграть обе стороны. Бартерный обмен неудобен в связи с несовпадением интересов и проблемой определения ценности. Товарные деньги облегчают процесс обмена. В разных регионах в качестве денег использовались разные вещи. Основными товарными деньгами становятся драгоценные металлы, из которых позже делаются монеты. В связи с проблемами изготовления и безопасности перевозки появляются бумажные деньги. Покупательная сила денег может меняться.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Бартер. Деньги. Товарные деньги. Благородные металлы. Монеты. Банкноты (банковские билеты). Купюры. Номинал. Покупательная сила. Товары. Услуги.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выгоды обмена.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свойства предмета, выполняющего роль денег.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почему драгоценные металлы стали деньгами.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ситуации, в которых используются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почему бумажные деньги могут обесцениваться.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преимущества и недостатки разных видов денег.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Составлять задачи с денежными расчётами.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2. История монет.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Монеты чеканили из благородных металлов. Первые монеты появились в Лидийском царстве. Качество монет гарантировалось государственной печатью. Монеты имели хождение в Греции, Иране, Римской империи. В Китае и Индии были собственные монеты. На Руси монеты появились в Х веке. Монеты чеканили княжества. При образовании централизованного государства монеты стали едиными.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Аверс. Реверс. Гурт. Гербовая царская печать. Ауреус. Денарий. Тенге. Гривна. Рубль. Копейка. Полушка. Алтын. Деньга. Пятак. Гривенник. Двугривенный. Полтинник. Червонец. Дукат. «Орёл». «Решка».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почему появились монеты.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устройство монеты.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Приводить примеры первых монет.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старинные российские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происхождение названий денег.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Бумажные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Монеты и купюры являются наличными деньгами. Первоначально бумажные деньги были обеспечены золотом. В России бумажные деньги появились в XVIII веке при Екатерине II. Бумажные деньги удобны в обращении, но менее долговечны. Бумажные деньги защищают от подделок. Изготовление фальшивых денег является преступлением.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lastRenderedPageBreak/>
        <w:t>Бумажные деньги. Наличные деньги. Безналичные деньги. Купюры. Банковские билеты. Ассигнации. Водяные знаки. Фальшивомонетчики.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почему появились бумажные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Оценивать преимущества и недостатки использования бумажных денег.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Приводить примеры первых бумажных денег.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первые российские бумажные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почему изготовление фальшивых денег является преступлением.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Безналичные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Банки хранят сбережения и выдают кредиты. Вкладчики получают от банка деньги (процентные платежи), а заёмщики банку платят. Безналичные деньги являются информацией на банковских счетах. Современные банки используют пластиковые карты.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Банк. Сбережения. Кредит. Вклад. Вкладчик. Заёмщик. Меняла. Плательщик. Получатель. Безналичные денежные расчёты. Банковские карты. Банкоматы. Пин-код. Расчётные (дебетовые) карты. Кредитные карты.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виды денег.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роль банков.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условия вкладов и кредитов.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Рассчитывать проценты на простых примерах*.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принцип работы пластиковой карты.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Валюты.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Валюта — денежная единица страны. Разные страны имеют разные валюты. Национальной валютой России является рубль. Государства хранят запасы иностранных валют и золота, которые называются золотовалютными резервами. Валюты, в которых хранятся резервы, называются резервными. Их используют для международных расчётов. Цена одной валюты, выраженная в другой валюте, называется валютным курсом.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Валюта. Резервная валюта. Валютные резервы. Мировая валюта. Доллар. Евро. Фунт стерлингов. Иена. Швейцарский франк.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Приводить примеры валют.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что такое резервная валюта.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понятие валютного курса.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Проводить простые расчёты с использованием валютного курса.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 Из чего складываются доходы в семье (5 часов)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Откуда в семье берутся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Основным источником дохода современного человека является за-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работная плата. Размер заработной платы зависит от профессии, сложности работы, отрасли. Государство устанавливает минимальный размер оплаты труда (МРОТ). Собственник может получать арендную плату и проценты. Доход также приносит предпринимательская деятельность.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Государство помогает пожилым людям, инвалидам, студентам, семьям с детьми и безработным, выплачивая пенсии, стипендии, пособия.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Доход. Зарплата. Клад. Выигрыш в лотерею. Премия. Гонорар. Минимальный размер оплаты труда (МРОТ). Потребительская корзина. Прожиточный минимум. Пенсия. Стипендия. Наследство. Собственность. Ценные бумаги. Акции. Предпринимательская деятельность. Бизнес.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и сравнивать источники доходов семьи.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lastRenderedPageBreak/>
        <w:t>• Объяснять причины различий в заработной плате.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как связаны профессии и образование.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Объяснять, что взять деньги взаймы можно у знакомых и в банке.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ситуации, при которых выплачиваются пособия, приводить примеры пособий.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Почему семьям часто не хватает денег на жизнь и как этого избежать (5 часов)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На что семьи тратят деньги.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Люди расходуют деньги на питание, покупку одежды и обуви, коммунальные услуги, транспорт, связь, медицинское обслуживание и лекарства, образование, отдых, развлечения и пр. Расходы можно разделить на необходимые, желательные и престижные. По срокам расходы делятся на ежедневные, ежемесячные, ежегодные, сезонные и переменные.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Необходимые расходы. Питание. Одежда. Жильё. Коммунальные услуги. Обязательные расходы. Налоги. Долги. Штрафы. Желательные расходы. Престижные расходы. Ежемесячные расходы. Ежегодные расходы. Переменные расходы. Сезонные расходы.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причины, по которым люди делают покупки.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Описывать направления расходов семьи.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Рассчитывать доли расходов на разные товары и услуги.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и оценивать виды рекламы.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Обсуждать воздействие рекламы и промоакций на принятие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решений о покупке.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Составлять собственный план расходов.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 Деньги счёт любят, или как управлять своим кошельком, чтобы он не пустовал (3 часа).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Как правильно планировать семейный бюджет.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Бюджет – план доходов и расходов. Люди ведут учёт доходов и расходов, чтобы избежать финансовых проблем. Если доходы превышают расходы, образуются сбережения. Если расходы превышают доходы, образуются долги. В этом случае необходимо либо сократить расходы, либо найти дополнительный источник доходов. Для крупных покупок или для непредвиденных расходов надо делать сбережения. В противном случае придётся брать кредит и платить проценты.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Основные понятия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Семейный бюджет. Бюджет Российской Федерации. Сбережения (накопления). Долг.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Компетенции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Сравнивать доходы и расходы и принимать решения.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Объяснять последствия образования долгов.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• Составлять семейный бюджет на условных примерах.</w:t>
      </w:r>
    </w:p>
    <w:p w:rsidR="00DC6962" w:rsidRPr="00FC3EC1" w:rsidRDefault="00DC6962" w:rsidP="00DC6962">
      <w:pPr>
        <w:shd w:val="clear" w:color="auto" w:fill="FFFFFF"/>
        <w:jc w:val="both"/>
        <w:rPr>
          <w:color w:val="000000"/>
          <w:sz w:val="20"/>
          <w:szCs w:val="22"/>
        </w:rPr>
      </w:pPr>
      <w:r w:rsidRPr="00FC3EC1">
        <w:rPr>
          <w:color w:val="000000"/>
          <w:szCs w:val="28"/>
        </w:rPr>
        <w:t> </w:t>
      </w: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FC3EC1" w:rsidRDefault="00FC3EC1" w:rsidP="00DC6962">
      <w:pPr>
        <w:shd w:val="clear" w:color="auto" w:fill="FFFFFF"/>
        <w:jc w:val="center"/>
        <w:rPr>
          <w:b/>
          <w:bCs/>
          <w:color w:val="000000"/>
          <w:szCs w:val="28"/>
        </w:rPr>
      </w:pP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Календарно тематическое планирование</w:t>
      </w:r>
    </w:p>
    <w:p w:rsidR="00DC6962" w:rsidRPr="00FC3EC1" w:rsidRDefault="00DC6962" w:rsidP="00DC6962">
      <w:pPr>
        <w:shd w:val="clear" w:color="auto" w:fill="FFFFFF"/>
        <w:jc w:val="center"/>
        <w:rPr>
          <w:color w:val="000000"/>
          <w:sz w:val="20"/>
          <w:szCs w:val="22"/>
        </w:rPr>
      </w:pPr>
      <w:r w:rsidRPr="00FC3EC1">
        <w:rPr>
          <w:b/>
          <w:bCs/>
          <w:color w:val="000000"/>
          <w:szCs w:val="28"/>
        </w:rPr>
        <w:t>4 класс</w:t>
      </w:r>
    </w:p>
    <w:tbl>
      <w:tblPr>
        <w:tblW w:w="10139" w:type="dxa"/>
        <w:tblInd w:w="-1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"/>
        <w:gridCol w:w="5796"/>
        <w:gridCol w:w="1713"/>
        <w:gridCol w:w="893"/>
        <w:gridCol w:w="796"/>
      </w:tblGrid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№ п/п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Тема занятия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Количество часов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План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Факт</w:t>
            </w:r>
          </w:p>
        </w:tc>
      </w:tr>
      <w:tr w:rsidR="00DC6962" w:rsidRPr="00FC3EC1" w:rsidTr="00DC6962">
        <w:tc>
          <w:tcPr>
            <w:tcW w:w="10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Что такое деньги и какими они бывают</w:t>
            </w: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История появления денег.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появились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Товарные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Преимущества и недостатки разных видов товарных денег.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История монет.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6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Представление творческих работ.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7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Первые монеты на Руси.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8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Устройство монет.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9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Бумажные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10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Защита бумажных денег от подделок.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11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Защита бумажных денег от подделок.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12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Безналичные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13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Принцип работы пластиковой карты.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14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Безналичные деньги на банковских счетах.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15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Банковские карты. Расчётные (дебетовые) карты. Кредитные карты.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16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Валюты.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17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Валютный курс.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18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Резервная валюта.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19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Проведение простых расчетов с использованием валютного курса.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20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Викторина по теме «Деньги».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10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Из чего складываются доходы в семье (5 часов).</w:t>
            </w: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21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Откуда в семье берутся деньги.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22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Минимальный размер оплаты труда.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23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Дополнительные доходы.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24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Доходы нетрудоспособных лиц.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25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Потребительская корзина. Прожиточный минимум.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10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Почему семьям часто не хватает денег на жизнь и как этого избежать (6 часов).</w:t>
            </w: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26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На что семьи тратят деньги. Классификация расходов.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27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Ежемесячные расходы. Ежегодные расходы.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28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Обязательные расходы. Желательные расходы.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29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both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Переменные расходы. Сезонные расходы.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30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Воздействие рекламы  на принятие решений о покупке.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31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Составление собственного плана расходов.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10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i/>
                <w:iCs/>
                <w:color w:val="000000"/>
                <w:szCs w:val="28"/>
              </w:rPr>
              <w:t>Деньги счёт любят, или как управлять своим кошельком, чтобы он не пустовал (3 часа).</w:t>
            </w: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32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Как правильно планировать семейный бюджет.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t>33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Семейный бюджет.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  <w:tr w:rsidR="00DC6962" w:rsidRPr="00FC3EC1" w:rsidTr="00DC6962"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jc w:val="center"/>
              <w:rPr>
                <w:color w:val="000000"/>
                <w:sz w:val="20"/>
              </w:rPr>
            </w:pPr>
            <w:r w:rsidRPr="00FC3EC1">
              <w:rPr>
                <w:b/>
                <w:bCs/>
                <w:color w:val="000000"/>
                <w:szCs w:val="28"/>
              </w:rPr>
              <w:lastRenderedPageBreak/>
              <w:t>34</w:t>
            </w:r>
          </w:p>
        </w:tc>
        <w:tc>
          <w:tcPr>
            <w:tcW w:w="5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spacing w:line="0" w:lineRule="atLeast"/>
              <w:rPr>
                <w:color w:val="000000"/>
                <w:sz w:val="20"/>
              </w:rPr>
            </w:pPr>
            <w:r w:rsidRPr="00FC3EC1">
              <w:rPr>
                <w:color w:val="000000"/>
                <w:szCs w:val="28"/>
              </w:rPr>
              <w:t>Сбережения (накопления). Долг.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962" w:rsidRPr="00FC3EC1" w:rsidRDefault="00DC6962" w:rsidP="00DC6962">
            <w:pPr>
              <w:rPr>
                <w:sz w:val="2"/>
              </w:rPr>
            </w:pPr>
          </w:p>
        </w:tc>
      </w:tr>
    </w:tbl>
    <w:p w:rsidR="00DC6962" w:rsidRPr="00FC3EC1" w:rsidRDefault="00DC6962" w:rsidP="00DC6962">
      <w:pPr>
        <w:rPr>
          <w:sz w:val="22"/>
        </w:rPr>
      </w:pPr>
    </w:p>
    <w:p w:rsidR="00A64B27" w:rsidRPr="00FC3EC1" w:rsidRDefault="00A64B27" w:rsidP="00A64B27">
      <w:pPr>
        <w:jc w:val="both"/>
        <w:rPr>
          <w:b/>
          <w:sz w:val="22"/>
        </w:rPr>
      </w:pPr>
    </w:p>
    <w:p w:rsidR="00A64B27" w:rsidRPr="00FC3EC1" w:rsidRDefault="00A64B27" w:rsidP="00A64B27">
      <w:pPr>
        <w:jc w:val="both"/>
        <w:rPr>
          <w:b/>
          <w:sz w:val="22"/>
        </w:rPr>
      </w:pPr>
    </w:p>
    <w:p w:rsidR="00A64B27" w:rsidRPr="00FC3EC1" w:rsidRDefault="00A64B27" w:rsidP="00A64B27">
      <w:pPr>
        <w:jc w:val="both"/>
        <w:rPr>
          <w:b/>
          <w:lang w:val="en-US"/>
        </w:rPr>
      </w:pPr>
      <w:bookmarkStart w:id="0" w:name="_GoBack"/>
      <w:bookmarkEnd w:id="0"/>
      <w:r w:rsidRPr="00FC3EC1">
        <w:rPr>
          <w:b/>
        </w:rPr>
        <w:t xml:space="preserve">Список рекомендуемой литературы </w:t>
      </w:r>
    </w:p>
    <w:p w:rsidR="00A64B27" w:rsidRPr="00FC3EC1" w:rsidRDefault="00A64B27" w:rsidP="00A64B27">
      <w:pPr>
        <w:jc w:val="both"/>
        <w:rPr>
          <w:b/>
          <w:lang w:val="en-US"/>
        </w:rPr>
      </w:pPr>
    </w:p>
    <w:p w:rsidR="00A64B27" w:rsidRPr="00FC3EC1" w:rsidRDefault="00A64B27" w:rsidP="00A64B27">
      <w:pPr>
        <w:ind w:left="-567"/>
        <w:jc w:val="both"/>
        <w:rPr>
          <w:lang w:val="en-US"/>
        </w:rPr>
      </w:pPr>
      <w:r w:rsidRPr="00FC3EC1">
        <w:rPr>
          <w:lang w:val="en-US"/>
        </w:rPr>
        <w:t xml:space="preserve">1. </w:t>
      </w:r>
      <w:r w:rsidRPr="00FC3EC1">
        <w:t>АнтиповаМ</w:t>
      </w:r>
      <w:r w:rsidRPr="00FC3EC1">
        <w:rPr>
          <w:lang w:val="en-US"/>
        </w:rPr>
        <w:t>.</w:t>
      </w:r>
      <w:r w:rsidRPr="00FC3EC1">
        <w:t>В</w:t>
      </w:r>
      <w:r w:rsidRPr="00FC3EC1">
        <w:rPr>
          <w:lang w:val="en-US"/>
        </w:rPr>
        <w:t xml:space="preserve">. </w:t>
      </w:r>
      <w:r w:rsidRPr="00FC3EC1">
        <w:t>Методкейсов</w:t>
      </w:r>
      <w:r w:rsidRPr="00FC3EC1">
        <w:rPr>
          <w:lang w:val="en-US"/>
        </w:rPr>
        <w:t xml:space="preserve">: </w:t>
      </w:r>
      <w:r w:rsidRPr="00FC3EC1">
        <w:t>Методическоепособие</w:t>
      </w:r>
      <w:r w:rsidRPr="00FC3EC1">
        <w:rPr>
          <w:lang w:val="en-US"/>
        </w:rPr>
        <w:t xml:space="preserve">. — </w:t>
      </w:r>
      <w:r w:rsidRPr="00FC3EC1">
        <w:t>Мариинско</w:t>
      </w:r>
      <w:r w:rsidRPr="00FC3EC1">
        <w:rPr>
          <w:lang w:val="en-US"/>
        </w:rPr>
        <w:t>-</w:t>
      </w:r>
      <w:r w:rsidRPr="00FC3EC1">
        <w:t>ПосадскийфилиалФГБУВПО</w:t>
      </w:r>
      <w:r w:rsidRPr="00FC3EC1">
        <w:rPr>
          <w:lang w:val="en-US"/>
        </w:rPr>
        <w:t xml:space="preserve"> «</w:t>
      </w:r>
      <w:r w:rsidRPr="00FC3EC1">
        <w:t>МарГТУ</w:t>
      </w:r>
      <w:r w:rsidRPr="00FC3EC1">
        <w:rPr>
          <w:lang w:val="en-US"/>
        </w:rPr>
        <w:t>», 2011 — http://mpfmargtu. ucoz.ru/metod/metodicheskoe_posobie-1.pdf</w:t>
      </w:r>
    </w:p>
    <w:p w:rsidR="00A64B27" w:rsidRPr="00FC3EC1" w:rsidRDefault="00A64B27" w:rsidP="00A64B27">
      <w:pPr>
        <w:ind w:left="-567"/>
        <w:jc w:val="both"/>
      </w:pPr>
      <w:r w:rsidRPr="00FC3EC1">
        <w:t xml:space="preserve">2. Горяев А.,Чумаченко В. Финансовая грамота для школьников. — Российская экономическая школа, 2010. Электронная версия книги доступна на сайтах: www.nes.ru www.azbukafinansov.ru 3. Зачем нужны страховые компании и страховые услуги? / Авторский коллектив под руководством Н.Н. Думной. — М.: Интеллект-Центр, 2010. </w:t>
      </w:r>
    </w:p>
    <w:p w:rsidR="00A64B27" w:rsidRPr="00FC3EC1" w:rsidRDefault="00A64B27" w:rsidP="00A64B27">
      <w:pPr>
        <w:ind w:left="-567"/>
        <w:jc w:val="both"/>
      </w:pPr>
      <w:r w:rsidRPr="00FC3EC1">
        <w:t xml:space="preserve">4. Как вести семейный бюджет: учеб.пособие / Н.Н. Думная, 55 О.А. Рябова, О.В. Карамова; под ред. Н.Н. Думной. — М.: Интеллект-Центр, 2010. </w:t>
      </w:r>
    </w:p>
    <w:p w:rsidR="00A64B27" w:rsidRPr="00FC3EC1" w:rsidRDefault="00A64B27" w:rsidP="00A64B27">
      <w:pPr>
        <w:ind w:left="-567"/>
        <w:jc w:val="both"/>
      </w:pPr>
      <w:r w:rsidRPr="00FC3EC1">
        <w:t>5. Карасев Д. Менялы. История банковского дела. Мир денег, март — апрель 2002 — http://www.mirdeneg.com/rus/mworld/archives/magazine/article/204/</w:t>
      </w:r>
    </w:p>
    <w:p w:rsidR="00A64B27" w:rsidRPr="00FC3EC1" w:rsidRDefault="00A64B27" w:rsidP="00A64B27">
      <w:pPr>
        <w:ind w:left="-567"/>
        <w:jc w:val="both"/>
      </w:pPr>
      <w:r w:rsidRPr="00FC3EC1">
        <w:t>6. Карелина Г.Д. Интерактивный метод мозаика в образовательном процессе — http://festival.1september.ru/articles/537420/</w:t>
      </w:r>
    </w:p>
    <w:p w:rsidR="00A64B27" w:rsidRPr="00FC3EC1" w:rsidRDefault="00A64B27" w:rsidP="00A64B27">
      <w:pPr>
        <w:ind w:left="-567"/>
        <w:jc w:val="both"/>
      </w:pPr>
      <w:r w:rsidRPr="00FC3EC1">
        <w:t>7. Прутченков А.С. Кейс-метод в преподавании экономики в школе http://www.hse.ru/data /2011/04/22/1210966029/22_2007_2.pdf</w:t>
      </w:r>
    </w:p>
    <w:p w:rsidR="00A64B27" w:rsidRPr="00FC3EC1" w:rsidRDefault="00A64B27" w:rsidP="00A64B27">
      <w:pPr>
        <w:ind w:left="-567"/>
        <w:jc w:val="both"/>
      </w:pPr>
      <w:r w:rsidRPr="00FC3EC1">
        <w:t xml:space="preserve"> 8. Симоненко В.Д., Шелепина О.И. Семейная экономика: учебное пособие для 7–8 классов общеобразоват. учр./ Образовательная область «Технология». — М.: ВИТА-ПРЕСС, 2002. </w:t>
      </w:r>
    </w:p>
    <w:p w:rsidR="00A64B27" w:rsidRPr="00FC3EC1" w:rsidRDefault="00A64B27" w:rsidP="00A64B27">
      <w:pPr>
        <w:ind w:left="-567"/>
        <w:jc w:val="both"/>
      </w:pPr>
      <w:r w:rsidRPr="00FC3EC1">
        <w:t xml:space="preserve">9. Чиркова Е.В. Финансовая пропаганда, или Голый инвестор. — М.: ООО «Кейс», 2010. </w:t>
      </w:r>
    </w:p>
    <w:p w:rsidR="00A64B27" w:rsidRPr="00FC3EC1" w:rsidRDefault="00A64B27" w:rsidP="00A64B27">
      <w:pPr>
        <w:ind w:left="-567"/>
        <w:jc w:val="both"/>
      </w:pPr>
      <w:r w:rsidRPr="00FC3EC1">
        <w:t xml:space="preserve">10. Экономика для 3–5 классов. Барбара Дж. Флауренс, Пенни Каглер, Бонни Т. Мезарос, ЛейнаСтилс, Мэри С. Сьютер / Пер. с англ. Т.   Равичевой, под   ред. С. Равичева. — М.: МЦЭБО, 2006. </w:t>
      </w:r>
    </w:p>
    <w:p w:rsidR="00A64B27" w:rsidRPr="00FC3EC1" w:rsidRDefault="00A64B27" w:rsidP="00A64B27">
      <w:pPr>
        <w:jc w:val="both"/>
        <w:rPr>
          <w:b/>
        </w:rPr>
      </w:pPr>
    </w:p>
    <w:p w:rsidR="00A64B27" w:rsidRPr="00FC3EC1" w:rsidRDefault="00A64B27" w:rsidP="00A64B27">
      <w:pPr>
        <w:jc w:val="both"/>
        <w:rPr>
          <w:b/>
        </w:rPr>
      </w:pPr>
    </w:p>
    <w:p w:rsidR="00A64B27" w:rsidRPr="00FC3EC1" w:rsidRDefault="00A64B27" w:rsidP="00A64B27">
      <w:pPr>
        <w:ind w:left="-567"/>
        <w:jc w:val="both"/>
        <w:rPr>
          <w:b/>
        </w:rPr>
      </w:pPr>
      <w:r w:rsidRPr="00FC3EC1">
        <w:tab/>
      </w:r>
      <w:r w:rsidRPr="00FC3EC1">
        <w:rPr>
          <w:b/>
        </w:rPr>
        <w:t xml:space="preserve"> Методическое обеспечение дополнительной образовательной программы</w:t>
      </w:r>
    </w:p>
    <w:p w:rsidR="00A64B27" w:rsidRPr="00FC3EC1" w:rsidRDefault="00A64B27" w:rsidP="00A64B27">
      <w:pPr>
        <w:ind w:left="-567"/>
        <w:jc w:val="both"/>
      </w:pPr>
      <w:r w:rsidRPr="00FC3EC1">
        <w:rPr>
          <w:b/>
        </w:rPr>
        <w:t>Интернет-источники</w:t>
      </w:r>
    </w:p>
    <w:p w:rsidR="00A64B27" w:rsidRPr="00FC3EC1" w:rsidRDefault="00A64B27" w:rsidP="00A64B27">
      <w:pPr>
        <w:ind w:left="-567"/>
        <w:jc w:val="both"/>
      </w:pPr>
      <w:r w:rsidRPr="00FC3EC1">
        <w:tab/>
      </w:r>
    </w:p>
    <w:p w:rsidR="00A64B27" w:rsidRPr="00FC3EC1" w:rsidRDefault="00A64B27" w:rsidP="00A64B27">
      <w:pPr>
        <w:ind w:left="-567"/>
      </w:pPr>
      <w:r w:rsidRPr="00FC3EC1">
        <w:t>1.. Журнал «Экономика в школе» с вкладкой «Школьный экономический журнал» и финансовым приложением — http://ecschool.hse.ru</w:t>
      </w:r>
    </w:p>
    <w:p w:rsidR="00A64B27" w:rsidRPr="00FC3EC1" w:rsidRDefault="00A64B27" w:rsidP="00A64B27">
      <w:pPr>
        <w:ind w:left="-567"/>
      </w:pPr>
    </w:p>
    <w:p w:rsidR="00A64B27" w:rsidRPr="00FC3EC1" w:rsidRDefault="00A64B27" w:rsidP="00A64B27">
      <w:pPr>
        <w:ind w:left="-567"/>
      </w:pPr>
      <w:r w:rsidRPr="00FC3EC1">
        <w:t>2.Сайт «Методическая копилка учителя, воспитателя, родителя» — http://zanimatika.narod.ru/</w:t>
      </w:r>
    </w:p>
    <w:p w:rsidR="00A64B27" w:rsidRPr="00FC3EC1" w:rsidRDefault="00A64B27" w:rsidP="00A64B27">
      <w:pPr>
        <w:ind w:left="-567"/>
      </w:pPr>
    </w:p>
    <w:p w:rsidR="00A64B27" w:rsidRPr="00FC3EC1" w:rsidRDefault="00A64B27" w:rsidP="00A64B27">
      <w:pPr>
        <w:ind w:left="-567"/>
      </w:pPr>
      <w:r w:rsidRPr="00FC3EC1">
        <w:t>3..  Сайт  «Фестиваль  педагогических  идей  «Открытый  урок»  — http://festival.1september.ru/</w:t>
      </w:r>
    </w:p>
    <w:p w:rsidR="00A64B27" w:rsidRPr="00FC3EC1" w:rsidRDefault="00A64B27" w:rsidP="00A64B27">
      <w:pPr>
        <w:ind w:left="-567"/>
      </w:pPr>
    </w:p>
    <w:p w:rsidR="00A64B27" w:rsidRPr="00FC3EC1" w:rsidRDefault="00A64B27" w:rsidP="00A64B27">
      <w:pPr>
        <w:ind w:left="-567"/>
      </w:pPr>
      <w:r w:rsidRPr="00FC3EC1">
        <w:t>4.Сайт  «Интеллект-карты.  Тренинг  эффективного  мышления»  — http://www.mind-map.ru</w:t>
      </w:r>
    </w:p>
    <w:p w:rsidR="00A64B27" w:rsidRPr="00FC3EC1" w:rsidRDefault="00A64B27" w:rsidP="00A64B27">
      <w:pPr>
        <w:ind w:left="-567"/>
      </w:pPr>
    </w:p>
    <w:p w:rsidR="00A64B27" w:rsidRPr="00FC3EC1" w:rsidRDefault="00A64B27" w:rsidP="00A64B27">
      <w:pPr>
        <w:ind w:left="-567"/>
      </w:pPr>
      <w:r w:rsidRPr="00FC3EC1">
        <w:t>Сайт  посвящён  истории,  философии,  технике  создания  и  применения интеллект-карт (mind-map, карты разума, карты мышления, ментальные карты, диаграммы связей).</w:t>
      </w:r>
    </w:p>
    <w:p w:rsidR="00A64B27" w:rsidRPr="00FC3EC1" w:rsidRDefault="00A64B27" w:rsidP="00A64B27">
      <w:pPr>
        <w:ind w:left="-567"/>
      </w:pPr>
      <w:r w:rsidRPr="00FC3EC1">
        <w:t>5. Сайт тренингового центра «Стимул» — http://www.stimul.biz/ru/ lib/mindmap/economic/</w:t>
      </w:r>
    </w:p>
    <w:p w:rsidR="00A64B27" w:rsidRPr="00FC3EC1" w:rsidRDefault="00A64B27" w:rsidP="00A64B27">
      <w:pPr>
        <w:ind w:left="-567"/>
      </w:pPr>
      <w:r w:rsidRPr="00FC3EC1">
        <w:t>Сайт посвящён разработке интеллект-карт, содержит галерею карт, созданных на компьютере и вручную, в том числе и по экономике</w:t>
      </w:r>
    </w:p>
    <w:p w:rsidR="00A64B27" w:rsidRPr="00FC3EC1" w:rsidRDefault="00A64B27" w:rsidP="00A64B27">
      <w:pPr>
        <w:ind w:left="-567"/>
      </w:pPr>
      <w:r w:rsidRPr="00FC3EC1">
        <w:t xml:space="preserve">6.Метод «дерево решений» — http://www.forex4.info/index.php/ </w:t>
      </w:r>
      <w:r w:rsidRPr="00FC3EC1">
        <w:rPr>
          <w:lang w:val="en-US"/>
        </w:rPr>
        <w:t>finrisk</w:t>
      </w:r>
      <w:r w:rsidRPr="00FC3EC1">
        <w:t>/46-</w:t>
      </w:r>
      <w:r w:rsidRPr="00FC3EC1">
        <w:rPr>
          <w:lang w:val="en-US"/>
        </w:rPr>
        <w:t>uprrisk</w:t>
      </w:r>
      <w:r w:rsidRPr="00FC3EC1">
        <w:t>/186-</w:t>
      </w:r>
      <w:r w:rsidRPr="00FC3EC1">
        <w:rPr>
          <w:lang w:val="en-US"/>
        </w:rPr>
        <w:t>metodderresh</w:t>
      </w:r>
    </w:p>
    <w:p w:rsidR="00A64B27" w:rsidRPr="00FC3EC1" w:rsidRDefault="00A64B27" w:rsidP="00A64B27">
      <w:pPr>
        <w:ind w:left="-567"/>
      </w:pPr>
      <w:r w:rsidRPr="00FC3EC1">
        <w:t>7.Сайт «Тостер». Как построить дерево решений — http://toster. ru/q/23959 Тренинг мозгового штурма — http://www.nnmama.ru/content/evolution/ Methods/tamberg4</w:t>
      </w:r>
    </w:p>
    <w:p w:rsidR="00A64B27" w:rsidRPr="00FC3EC1" w:rsidRDefault="00A64B27" w:rsidP="00A64B27">
      <w:pPr>
        <w:ind w:left="-567"/>
      </w:pPr>
    </w:p>
    <w:p w:rsidR="00A64B27" w:rsidRPr="00FC3EC1" w:rsidRDefault="00A64B27" w:rsidP="00A64B27">
      <w:pPr>
        <w:rPr>
          <w:b/>
        </w:rPr>
      </w:pPr>
      <w:r w:rsidRPr="00FC3EC1">
        <w:rPr>
          <w:b/>
        </w:rPr>
        <w:t xml:space="preserve">                                  Актуальная информация, статистика</w:t>
      </w:r>
    </w:p>
    <w:p w:rsidR="00A64B27" w:rsidRPr="00FC3EC1" w:rsidRDefault="00A64B27" w:rsidP="00A64B27">
      <w:pPr>
        <w:ind w:left="-567"/>
        <w:rPr>
          <w:b/>
        </w:rPr>
      </w:pPr>
    </w:p>
    <w:p w:rsidR="00A64B27" w:rsidRPr="00FC3EC1" w:rsidRDefault="00A64B27" w:rsidP="00A64B27">
      <w:pPr>
        <w:ind w:left="-567"/>
      </w:pPr>
      <w:r w:rsidRPr="00FC3EC1">
        <w:t>1.  Сайт Федеральной службы государственной статистики — http://www.gks.ru/</w:t>
      </w:r>
    </w:p>
    <w:p w:rsidR="00A64B27" w:rsidRPr="00FC3EC1" w:rsidRDefault="00A64B27" w:rsidP="00A64B27">
      <w:pPr>
        <w:ind w:left="-567"/>
      </w:pPr>
      <w:r w:rsidRPr="00FC3EC1">
        <w:t>2. Сайт Пенсионного фонда России — http://www.pfrf.ru/58</w:t>
      </w:r>
    </w:p>
    <w:p w:rsidR="00A64B27" w:rsidRPr="00FC3EC1" w:rsidRDefault="00A64B27" w:rsidP="00A64B27">
      <w:pPr>
        <w:ind w:left="-567"/>
      </w:pPr>
      <w:r w:rsidRPr="00FC3EC1">
        <w:t>3. Сайт «История денег» — http://pro.lenta.ru/money</w:t>
      </w:r>
    </w:p>
    <w:p w:rsidR="00A64B27" w:rsidRPr="00FC3EC1" w:rsidRDefault="00A64B27" w:rsidP="00A64B27">
      <w:pPr>
        <w:ind w:left="-567"/>
      </w:pPr>
      <w:r w:rsidRPr="00FC3EC1">
        <w:t>4.  Cайт журнала «Семейный бюджет» — http://www.7budget.ru</w:t>
      </w:r>
    </w:p>
    <w:p w:rsidR="00A64B27" w:rsidRPr="00FC3EC1" w:rsidRDefault="00A64B27" w:rsidP="00A64B27">
      <w:pPr>
        <w:ind w:left="-567"/>
      </w:pPr>
      <w:r w:rsidRPr="00FC3EC1">
        <w:t>5.  Сайт  Общества  защиты  прав  потребителей  —  http://ozpp.ru/laws/zpp.php</w:t>
      </w:r>
    </w:p>
    <w:p w:rsidR="00A64B27" w:rsidRPr="00FC3EC1" w:rsidRDefault="00A64B27" w:rsidP="00A64B27">
      <w:pPr>
        <w:ind w:left="-567"/>
      </w:pPr>
      <w:r w:rsidRPr="00FC3EC1">
        <w:t xml:space="preserve">6.  «Достаток.ру»  —  сайт  по  основам  финансовой  грамотности http://www.dostatok.ru </w:t>
      </w:r>
    </w:p>
    <w:p w:rsidR="00A64B27" w:rsidRPr="00FC3EC1" w:rsidRDefault="00A64B27" w:rsidP="00A64B27">
      <w:pPr>
        <w:ind w:left="-567"/>
      </w:pPr>
      <w:r w:rsidRPr="00FC3EC1">
        <w:t>7. Журнал «Работа и зарплата» — http://zarplata-i-rabota.ru/zhurnal-rabota-i-zarplata</w:t>
      </w:r>
    </w:p>
    <w:p w:rsidR="00A64B27" w:rsidRPr="00FC3EC1" w:rsidRDefault="00A64B27" w:rsidP="00A64B27">
      <w:pPr>
        <w:ind w:left="-567"/>
      </w:pPr>
      <w:r w:rsidRPr="00FC3EC1">
        <w:t xml:space="preserve">8.  Портал  «Профориентир»  «Мир  профессий»  —  http://www.cls- </w:t>
      </w:r>
      <w:r w:rsidRPr="00FC3EC1">
        <w:rPr>
          <w:lang w:val="en-US"/>
        </w:rPr>
        <w:t>kuntsevo</w:t>
      </w:r>
      <w:r w:rsidRPr="00FC3EC1">
        <w:t>.</w:t>
      </w:r>
      <w:r w:rsidRPr="00FC3EC1">
        <w:rPr>
          <w:lang w:val="en-US"/>
        </w:rPr>
        <w:t>ru</w:t>
      </w:r>
      <w:r w:rsidRPr="00FC3EC1">
        <w:t>/</w:t>
      </w:r>
      <w:r w:rsidRPr="00FC3EC1">
        <w:rPr>
          <w:lang w:val="en-US"/>
        </w:rPr>
        <w:t>portal</w:t>
      </w:r>
      <w:r w:rsidRPr="00FC3EC1">
        <w:t>_</w:t>
      </w:r>
      <w:r w:rsidRPr="00FC3EC1">
        <w:rPr>
          <w:lang w:val="en-US"/>
        </w:rPr>
        <w:t>proforientir</w:t>
      </w:r>
      <w:r w:rsidRPr="00FC3EC1">
        <w:t>/</w:t>
      </w:r>
      <w:r w:rsidRPr="00FC3EC1">
        <w:rPr>
          <w:lang w:val="en-US"/>
        </w:rPr>
        <w:t>mir</w:t>
      </w:r>
      <w:r w:rsidRPr="00FC3EC1">
        <w:t>_</w:t>
      </w:r>
      <w:r w:rsidRPr="00FC3EC1">
        <w:rPr>
          <w:lang w:val="en-US"/>
        </w:rPr>
        <w:t>professii</w:t>
      </w:r>
      <w:r w:rsidRPr="00FC3EC1">
        <w:t>_</w:t>
      </w:r>
      <w:r w:rsidRPr="00FC3EC1">
        <w:rPr>
          <w:lang w:val="en-US"/>
        </w:rPr>
        <w:t>news</w:t>
      </w:r>
      <w:r w:rsidRPr="00FC3EC1">
        <w:t>_</w:t>
      </w:r>
      <w:r w:rsidRPr="00FC3EC1">
        <w:rPr>
          <w:lang w:val="en-US"/>
        </w:rPr>
        <w:t>prof</w:t>
      </w:r>
      <w:r w:rsidRPr="00FC3EC1">
        <w:t>.</w:t>
      </w:r>
      <w:r w:rsidRPr="00FC3EC1">
        <w:rPr>
          <w:lang w:val="en-US"/>
        </w:rPr>
        <w:t>php</w:t>
      </w:r>
    </w:p>
    <w:p w:rsidR="00A64B27" w:rsidRPr="00FC3EC1" w:rsidRDefault="00A64B27" w:rsidP="00A64B27">
      <w:pPr>
        <w:ind w:left="-567"/>
      </w:pPr>
      <w:r w:rsidRPr="00FC3EC1">
        <w:t>9. JobFair.ru — карьерный проект по поиску вакансий и работы для студентов и молодёжи, ярмаркам вакансий, стажировкам выпускников и составлению резюме. Статья «Новые профессии XXI века» — http://www.jobfair.ru/articles/102</w:t>
      </w:r>
    </w:p>
    <w:p w:rsidR="00A64B27" w:rsidRPr="00FC3EC1" w:rsidRDefault="00A64B27" w:rsidP="00A64B27">
      <w:pPr>
        <w:ind w:left="-567"/>
      </w:pPr>
      <w:r w:rsidRPr="00FC3EC1">
        <w:t>10. Сайт «Всё о пособиях» — http://subsidii.net/</w:t>
      </w:r>
    </w:p>
    <w:p w:rsidR="00A64B27" w:rsidRPr="00FC3EC1" w:rsidRDefault="00A64B27" w:rsidP="00A64B27">
      <w:pPr>
        <w:ind w:left="-567"/>
      </w:pPr>
      <w:r w:rsidRPr="00FC3EC1">
        <w:t>11.  Сайт  «Всё  о  страховании»  —  http://www.o-strahovanie.ru/vidi-strahovaniay.php</w:t>
      </w:r>
    </w:p>
    <w:p w:rsidR="00A64B27" w:rsidRPr="00FC3EC1" w:rsidRDefault="00A64B27" w:rsidP="00A64B27">
      <w:pPr>
        <w:ind w:left="-567"/>
      </w:pPr>
      <w:r w:rsidRPr="00FC3EC1">
        <w:t xml:space="preserve">12.  Сайт  страховой  компании  «Уралсиб»  (о  ДМС)  —  </w:t>
      </w:r>
      <w:hyperlink r:id="rId7" w:history="1">
        <w:r w:rsidRPr="00FC3EC1">
          <w:rPr>
            <w:rStyle w:val="ab"/>
          </w:rPr>
          <w:t>http://www</w:t>
        </w:r>
      </w:hyperlink>
      <w:r w:rsidRPr="00FC3EC1">
        <w:t xml:space="preserve">. </w:t>
      </w:r>
      <w:r w:rsidRPr="00FC3EC1">
        <w:rPr>
          <w:lang w:val="en-US"/>
        </w:rPr>
        <w:t>uralsibins</w:t>
      </w:r>
      <w:r w:rsidRPr="00FC3EC1">
        <w:t>.</w:t>
      </w:r>
      <w:r w:rsidRPr="00FC3EC1">
        <w:rPr>
          <w:lang w:val="en-US"/>
        </w:rPr>
        <w:t>ru</w:t>
      </w:r>
      <w:r w:rsidRPr="00FC3EC1">
        <w:t>/</w:t>
      </w:r>
      <w:r w:rsidRPr="00FC3EC1">
        <w:rPr>
          <w:lang w:val="en-US"/>
        </w:rPr>
        <w:t>moscow</w:t>
      </w:r>
      <w:r w:rsidRPr="00FC3EC1">
        <w:t>/</w:t>
      </w:r>
      <w:r w:rsidRPr="00FC3EC1">
        <w:rPr>
          <w:lang w:val="en-US"/>
        </w:rPr>
        <w:t>retail</w:t>
      </w:r>
      <w:r w:rsidRPr="00FC3EC1">
        <w:t>/</w:t>
      </w:r>
      <w:r w:rsidRPr="00FC3EC1">
        <w:rPr>
          <w:lang w:val="en-US"/>
        </w:rPr>
        <w:t>dms</w:t>
      </w:r>
      <w:r w:rsidRPr="00FC3EC1">
        <w:t>/</w:t>
      </w:r>
      <w:r w:rsidRPr="00FC3EC1">
        <w:rPr>
          <w:lang w:val="en-US"/>
        </w:rPr>
        <w:t>index</w:t>
      </w:r>
      <w:r w:rsidRPr="00FC3EC1">
        <w:t>.</w:t>
      </w:r>
      <w:r w:rsidRPr="00FC3EC1">
        <w:rPr>
          <w:lang w:val="en-US"/>
        </w:rPr>
        <w:t>wbp</w:t>
      </w:r>
    </w:p>
    <w:p w:rsidR="00A64B27" w:rsidRPr="00FC3EC1" w:rsidRDefault="00A64B27" w:rsidP="00A64B27">
      <w:pPr>
        <w:ind w:left="-567"/>
      </w:pPr>
      <w:r w:rsidRPr="00FC3EC1">
        <w:t xml:space="preserve">13.  Сайт  «Методическая  копилка  учителя,  воспитателя,  родителя» (о страховании школьников) — http://zanimatika.narod.ru/Strahovka.htm </w:t>
      </w:r>
    </w:p>
    <w:p w:rsidR="00A64B27" w:rsidRPr="00FC3EC1" w:rsidRDefault="00A64B27" w:rsidP="00A64B27">
      <w:pPr>
        <w:ind w:left="-567"/>
      </w:pPr>
      <w:r w:rsidRPr="00FC3EC1">
        <w:t>14. Сайт Форекс — http://www.forex4.info/ http://bs-life.ru/rabota/personal/professiya2013.html</w:t>
      </w:r>
    </w:p>
    <w:p w:rsidR="00A64B27" w:rsidRPr="00FC3EC1" w:rsidRDefault="00A64B27" w:rsidP="00A64B27">
      <w:pPr>
        <w:ind w:left="-567"/>
      </w:pPr>
    </w:p>
    <w:p w:rsidR="0026693B" w:rsidRPr="00FC3EC1" w:rsidRDefault="0026693B" w:rsidP="002D4E40">
      <w:pPr>
        <w:ind w:left="-567"/>
      </w:pPr>
    </w:p>
    <w:sectPr w:rsidR="0026693B" w:rsidRPr="00FC3EC1" w:rsidSect="00F31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626" w:rsidRDefault="001D2626" w:rsidP="00F31C64">
      <w:pPr>
        <w:pStyle w:val="a5"/>
      </w:pPr>
      <w:r>
        <w:separator/>
      </w:r>
    </w:p>
  </w:endnote>
  <w:endnote w:type="continuationSeparator" w:id="1">
    <w:p w:rsidR="001D2626" w:rsidRDefault="001D2626" w:rsidP="00F31C64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626" w:rsidRDefault="001D2626" w:rsidP="00F31C64">
      <w:pPr>
        <w:pStyle w:val="a5"/>
      </w:pPr>
      <w:r>
        <w:separator/>
      </w:r>
    </w:p>
  </w:footnote>
  <w:footnote w:type="continuationSeparator" w:id="1">
    <w:p w:rsidR="001D2626" w:rsidRDefault="001D2626" w:rsidP="00F31C64">
      <w:pPr>
        <w:pStyle w:val="a5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1274"/>
    <w:multiLevelType w:val="multilevel"/>
    <w:tmpl w:val="37EE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B908AE"/>
    <w:multiLevelType w:val="multilevel"/>
    <w:tmpl w:val="F69EA920"/>
    <w:lvl w:ilvl="0">
      <w:start w:val="1"/>
      <w:numFmt w:val="bullet"/>
      <w:lvlText w:val="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2F0646AE"/>
    <w:multiLevelType w:val="hybridMultilevel"/>
    <w:tmpl w:val="5E881DC2"/>
    <w:lvl w:ilvl="0" w:tplc="68FC134A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>
    <w:nsid w:val="334B1304"/>
    <w:multiLevelType w:val="hybridMultilevel"/>
    <w:tmpl w:val="4AAC26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622C0"/>
    <w:multiLevelType w:val="hybridMultilevel"/>
    <w:tmpl w:val="BACA7DCE"/>
    <w:lvl w:ilvl="0" w:tplc="071AB67C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D2C2E8E"/>
    <w:multiLevelType w:val="multilevel"/>
    <w:tmpl w:val="897029FA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6">
    <w:nsid w:val="5F254A46"/>
    <w:multiLevelType w:val="multilevel"/>
    <w:tmpl w:val="3E0A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7E5"/>
    <w:rsid w:val="00013B86"/>
    <w:rsid w:val="00125B54"/>
    <w:rsid w:val="0016253D"/>
    <w:rsid w:val="0016634A"/>
    <w:rsid w:val="001A0920"/>
    <w:rsid w:val="001A5D8B"/>
    <w:rsid w:val="001D2626"/>
    <w:rsid w:val="001E0B78"/>
    <w:rsid w:val="001E7478"/>
    <w:rsid w:val="001E7631"/>
    <w:rsid w:val="001F7F4B"/>
    <w:rsid w:val="0026693B"/>
    <w:rsid w:val="00294B46"/>
    <w:rsid w:val="002D075A"/>
    <w:rsid w:val="002D4E40"/>
    <w:rsid w:val="002D59DB"/>
    <w:rsid w:val="002F031D"/>
    <w:rsid w:val="002F7F7C"/>
    <w:rsid w:val="00304A04"/>
    <w:rsid w:val="003343AC"/>
    <w:rsid w:val="00376F9B"/>
    <w:rsid w:val="004108F9"/>
    <w:rsid w:val="004154D3"/>
    <w:rsid w:val="004E02A1"/>
    <w:rsid w:val="0052336E"/>
    <w:rsid w:val="005D3BF2"/>
    <w:rsid w:val="005F2A84"/>
    <w:rsid w:val="006031C7"/>
    <w:rsid w:val="006258AC"/>
    <w:rsid w:val="0066324D"/>
    <w:rsid w:val="006A4D7D"/>
    <w:rsid w:val="006E35C7"/>
    <w:rsid w:val="00705264"/>
    <w:rsid w:val="0072298B"/>
    <w:rsid w:val="00762296"/>
    <w:rsid w:val="007753CE"/>
    <w:rsid w:val="007C188F"/>
    <w:rsid w:val="00815891"/>
    <w:rsid w:val="00867AE1"/>
    <w:rsid w:val="00890FC5"/>
    <w:rsid w:val="00897601"/>
    <w:rsid w:val="0091368A"/>
    <w:rsid w:val="009B0430"/>
    <w:rsid w:val="00A64B27"/>
    <w:rsid w:val="00A93719"/>
    <w:rsid w:val="00AC23EA"/>
    <w:rsid w:val="00AC7C82"/>
    <w:rsid w:val="00B1167E"/>
    <w:rsid w:val="00B3466C"/>
    <w:rsid w:val="00B821F0"/>
    <w:rsid w:val="00B94695"/>
    <w:rsid w:val="00BD390B"/>
    <w:rsid w:val="00BE248E"/>
    <w:rsid w:val="00C007E5"/>
    <w:rsid w:val="00C64A3A"/>
    <w:rsid w:val="00CC76F2"/>
    <w:rsid w:val="00D466E7"/>
    <w:rsid w:val="00D51A81"/>
    <w:rsid w:val="00D52AD5"/>
    <w:rsid w:val="00DC6962"/>
    <w:rsid w:val="00E3237F"/>
    <w:rsid w:val="00E60128"/>
    <w:rsid w:val="00E65EB7"/>
    <w:rsid w:val="00E93D49"/>
    <w:rsid w:val="00EA7EF3"/>
    <w:rsid w:val="00EB566E"/>
    <w:rsid w:val="00EC0AB4"/>
    <w:rsid w:val="00EF494D"/>
    <w:rsid w:val="00F04E04"/>
    <w:rsid w:val="00F11B99"/>
    <w:rsid w:val="00F31C64"/>
    <w:rsid w:val="00F86EDD"/>
    <w:rsid w:val="00FB07E1"/>
    <w:rsid w:val="00FC3EC1"/>
    <w:rsid w:val="00FC5BA5"/>
    <w:rsid w:val="00FC7BC8"/>
    <w:rsid w:val="00FD4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6693B"/>
    <w:pPr>
      <w:keepNext/>
      <w:widowControl w:val="0"/>
      <w:autoSpaceDE w:val="0"/>
      <w:autoSpaceDN w:val="0"/>
      <w:adjustRightInd w:val="0"/>
      <w:spacing w:before="240" w:after="120"/>
      <w:outlineLvl w:val="0"/>
    </w:pPr>
    <w:rPr>
      <w:b/>
      <w:bCs/>
      <w:sz w:val="32"/>
      <w:szCs w:val="32"/>
      <w:lang w:val="en-US" w:eastAsia="en-US"/>
    </w:rPr>
  </w:style>
  <w:style w:type="paragraph" w:styleId="2">
    <w:name w:val="heading 2"/>
    <w:basedOn w:val="a"/>
    <w:link w:val="20"/>
    <w:uiPriority w:val="9"/>
    <w:qFormat/>
    <w:rsid w:val="00DC696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6693B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C69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1"/>
    <w:qFormat/>
    <w:rsid w:val="00C007E5"/>
    <w:pPr>
      <w:ind w:left="720"/>
      <w:contextualSpacing/>
    </w:pPr>
  </w:style>
  <w:style w:type="table" w:styleId="a4">
    <w:name w:val="Table Grid"/>
    <w:basedOn w:val="a1"/>
    <w:uiPriority w:val="39"/>
    <w:rsid w:val="005233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523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E65E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unhideWhenUsed/>
    <w:rsid w:val="00E65EB7"/>
    <w:rPr>
      <w:rFonts w:ascii="Consolas" w:eastAsia="Calibri" w:hAnsi="Consolas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E65EB7"/>
    <w:rPr>
      <w:rFonts w:ascii="Consolas" w:eastAsia="Calibri" w:hAnsi="Consolas" w:cs="Times New Roman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1F7F4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7F4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C23EA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F31C6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31C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F31C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31C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C6962"/>
    <w:pPr>
      <w:spacing w:before="100" w:beforeAutospacing="1" w:after="100" w:afterAutospacing="1"/>
    </w:pPr>
  </w:style>
  <w:style w:type="character" w:customStyle="1" w:styleId="c8">
    <w:name w:val="c8"/>
    <w:basedOn w:val="a0"/>
    <w:rsid w:val="00DC6962"/>
  </w:style>
  <w:style w:type="paragraph" w:customStyle="1" w:styleId="c14">
    <w:name w:val="c14"/>
    <w:basedOn w:val="a"/>
    <w:rsid w:val="00DC6962"/>
    <w:pPr>
      <w:spacing w:before="100" w:beforeAutospacing="1" w:after="100" w:afterAutospacing="1"/>
    </w:pPr>
  </w:style>
  <w:style w:type="paragraph" w:customStyle="1" w:styleId="c7">
    <w:name w:val="c7"/>
    <w:basedOn w:val="a"/>
    <w:rsid w:val="00DC6962"/>
    <w:pPr>
      <w:spacing w:before="100" w:beforeAutospacing="1" w:after="100" w:afterAutospacing="1"/>
    </w:pPr>
  </w:style>
  <w:style w:type="character" w:customStyle="1" w:styleId="c0">
    <w:name w:val="c0"/>
    <w:basedOn w:val="a0"/>
    <w:rsid w:val="00DC6962"/>
  </w:style>
  <w:style w:type="character" w:customStyle="1" w:styleId="c17">
    <w:name w:val="c17"/>
    <w:basedOn w:val="a0"/>
    <w:rsid w:val="00DC6962"/>
  </w:style>
  <w:style w:type="character" w:customStyle="1" w:styleId="c24">
    <w:name w:val="c24"/>
    <w:basedOn w:val="a0"/>
    <w:rsid w:val="00DC6962"/>
  </w:style>
  <w:style w:type="character" w:customStyle="1" w:styleId="c33">
    <w:name w:val="c33"/>
    <w:basedOn w:val="a0"/>
    <w:rsid w:val="00DC6962"/>
  </w:style>
  <w:style w:type="paragraph" w:customStyle="1" w:styleId="c32">
    <w:name w:val="c32"/>
    <w:basedOn w:val="a"/>
    <w:rsid w:val="00DC6962"/>
    <w:pPr>
      <w:spacing w:before="100" w:beforeAutospacing="1" w:after="100" w:afterAutospacing="1"/>
    </w:pPr>
  </w:style>
  <w:style w:type="character" w:customStyle="1" w:styleId="c6">
    <w:name w:val="c6"/>
    <w:basedOn w:val="a0"/>
    <w:rsid w:val="00DC6962"/>
  </w:style>
  <w:style w:type="character" w:customStyle="1" w:styleId="c18">
    <w:name w:val="c18"/>
    <w:basedOn w:val="a0"/>
    <w:rsid w:val="00DC6962"/>
  </w:style>
  <w:style w:type="character" w:customStyle="1" w:styleId="c28">
    <w:name w:val="c28"/>
    <w:basedOn w:val="a0"/>
    <w:rsid w:val="00DC6962"/>
  </w:style>
  <w:style w:type="paragraph" w:customStyle="1" w:styleId="c19">
    <w:name w:val="c19"/>
    <w:basedOn w:val="a"/>
    <w:rsid w:val="00DC6962"/>
    <w:pPr>
      <w:spacing w:before="100" w:beforeAutospacing="1" w:after="100" w:afterAutospacing="1"/>
    </w:pPr>
  </w:style>
  <w:style w:type="paragraph" w:customStyle="1" w:styleId="c25">
    <w:name w:val="c25"/>
    <w:basedOn w:val="a"/>
    <w:rsid w:val="00DC6962"/>
    <w:pPr>
      <w:spacing w:before="100" w:beforeAutospacing="1" w:after="100" w:afterAutospacing="1"/>
    </w:pPr>
  </w:style>
  <w:style w:type="paragraph" w:customStyle="1" w:styleId="c29">
    <w:name w:val="c29"/>
    <w:basedOn w:val="a"/>
    <w:rsid w:val="00DC6962"/>
    <w:pPr>
      <w:spacing w:before="100" w:beforeAutospacing="1" w:after="100" w:afterAutospacing="1"/>
    </w:pPr>
  </w:style>
  <w:style w:type="character" w:customStyle="1" w:styleId="c27">
    <w:name w:val="c27"/>
    <w:basedOn w:val="a0"/>
    <w:rsid w:val="00DC6962"/>
  </w:style>
  <w:style w:type="character" w:styleId="af0">
    <w:name w:val="Strong"/>
    <w:basedOn w:val="a0"/>
    <w:uiPriority w:val="22"/>
    <w:qFormat/>
    <w:rsid w:val="00DC6962"/>
    <w:rPr>
      <w:b/>
      <w:bCs/>
    </w:rPr>
  </w:style>
  <w:style w:type="paragraph" w:customStyle="1" w:styleId="search-excerpt">
    <w:name w:val="search-excerpt"/>
    <w:basedOn w:val="a"/>
    <w:rsid w:val="00DC6962"/>
    <w:pPr>
      <w:spacing w:before="100" w:beforeAutospacing="1" w:after="100" w:afterAutospacing="1"/>
    </w:pPr>
  </w:style>
  <w:style w:type="character" w:customStyle="1" w:styleId="like-tooltip">
    <w:name w:val="like-tooltip"/>
    <w:basedOn w:val="a0"/>
    <w:rsid w:val="00DC6962"/>
  </w:style>
  <w:style w:type="character" w:customStyle="1" w:styleId="flag-throbber">
    <w:name w:val="flag-throbber"/>
    <w:basedOn w:val="a0"/>
    <w:rsid w:val="00DC6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a9"/>
    <w:uiPriority w:val="99"/>
    <w:qFormat/>
    <w:rsid w:val="0026693B"/>
    <w:pPr>
      <w:keepNext/>
      <w:widowControl w:val="0"/>
      <w:autoSpaceDE w:val="0"/>
      <w:autoSpaceDN w:val="0"/>
      <w:adjustRightInd w:val="0"/>
      <w:spacing w:before="240" w:after="120"/>
      <w:outlineLvl w:val="0"/>
    </w:pPr>
    <w:rPr>
      <w:b/>
      <w:bCs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List Paragraph"/>
    <w:basedOn w:val="a"/>
    <w:uiPriority w:val="1"/>
    <w:qFormat/>
    <w:rsid w:val="00C007E5"/>
    <w:pPr>
      <w:ind w:left="720"/>
      <w:contextualSpacing/>
    </w:pPr>
  </w:style>
  <w:style w:type="table" w:styleId="20">
    <w:name w:val="Table Grid"/>
    <w:basedOn w:val="a1"/>
    <w:uiPriority w:val="39"/>
    <w:rsid w:val="00523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No Spacing"/>
    <w:link w:val="a6"/>
    <w:uiPriority w:val="1"/>
    <w:qFormat/>
    <w:rsid w:val="00523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uiPriority w:val="99"/>
    <w:unhideWhenUsed/>
    <w:rsid w:val="00E65EB7"/>
    <w:rPr>
      <w:rFonts w:ascii="Consolas" w:eastAsia="Calibri" w:hAnsi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rsid w:val="00E65EB7"/>
    <w:rPr>
      <w:rFonts w:ascii="Consolas" w:eastAsia="Calibri" w:hAnsi="Consolas" w:cs="Times New Roman"/>
      <w:sz w:val="21"/>
      <w:szCs w:val="21"/>
    </w:rPr>
  </w:style>
  <w:style w:type="character" w:customStyle="1" w:styleId="a6">
    <w:name w:val="Без интервала Знак"/>
    <w:basedOn w:val="a0"/>
    <w:link w:val="a3"/>
    <w:uiPriority w:val="1"/>
    <w:rsid w:val="00E65E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F4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7F4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Заголовок 1 Знак"/>
    <w:basedOn w:val="a0"/>
    <w:link w:val="1"/>
    <w:uiPriority w:val="99"/>
    <w:rsid w:val="0026693B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styleId="aa">
    <w:name w:val="Hyperlink"/>
    <w:basedOn w:val="a0"/>
    <w:uiPriority w:val="99"/>
    <w:unhideWhenUsed/>
    <w:rsid w:val="00AC23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5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4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94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90467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03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9819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5489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7486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1443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7816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2792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4959</Words>
  <Characters>28272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</cp:lastModifiedBy>
  <cp:revision>30</cp:revision>
  <cp:lastPrinted>2018-09-19T16:50:00Z</cp:lastPrinted>
  <dcterms:created xsi:type="dcterms:W3CDTF">2017-08-26T01:26:00Z</dcterms:created>
  <dcterms:modified xsi:type="dcterms:W3CDTF">2025-09-28T08:08:00Z</dcterms:modified>
</cp:coreProperties>
</file>