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30AE7E" w14:textId="3358BE10" w:rsidR="00022577" w:rsidRPr="00022577" w:rsidRDefault="00022577" w:rsidP="000225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022577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>«Современное воспитание подрастающего поколения»</w:t>
      </w:r>
    </w:p>
    <w:p w14:paraId="64A2CE8B" w14:textId="77777777" w:rsidR="00022577" w:rsidRPr="00022577" w:rsidRDefault="00022577" w:rsidP="0002257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Методическая разработка</w:t>
      </w: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02257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Тема: Инновационные технологии воспитания как инструмент формирования личности современного студента</w:t>
      </w:r>
    </w:p>
    <w:p w14:paraId="54DAA23B" w14:textId="1576BD55" w:rsidR="00022577" w:rsidRPr="00022577" w:rsidRDefault="00022577" w:rsidP="0002257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 xml:space="preserve">Автор: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Полушина Амалия </w:t>
      </w:r>
      <w:proofErr w:type="spellStart"/>
      <w:r>
        <w:rPr>
          <w:rFonts w:ascii="Times New Roman" w:hAnsi="Times New Roman" w:cs="Times New Roman"/>
          <w:color w:val="000000"/>
          <w:kern w:val="0"/>
          <w14:ligatures w14:val="none"/>
        </w:rPr>
        <w:t>Хагани</w:t>
      </w:r>
      <w:proofErr w:type="spellEnd"/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kern w:val="0"/>
          <w14:ligatures w14:val="none"/>
        </w:rPr>
        <w:t>кызы</w:t>
      </w:r>
      <w:proofErr w:type="spellEnd"/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Учреждение: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ГАПОУ СЫКТЫВКАРСКИЙ ЛЕСОПРОМЫШЛЕННЫЙ ТЕХНИКУМ </w:t>
      </w: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br/>
        <w:t>Город</w:t>
      </w:r>
      <w:r w:rsidR="001B28F2">
        <w:rPr>
          <w:rFonts w:ascii="Times New Roman" w:hAnsi="Times New Roman" w:cs="Times New Roman"/>
          <w:color w:val="000000"/>
          <w:kern w:val="0"/>
          <w14:ligatures w14:val="none"/>
        </w:rPr>
        <w:t xml:space="preserve"> Сыктывкар</w:t>
      </w:r>
      <w:bookmarkStart w:id="0" w:name="_GoBack"/>
      <w:bookmarkEnd w:id="0"/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, 2025 г.</w:t>
      </w:r>
    </w:p>
    <w:p w14:paraId="628E9550" w14:textId="77777777" w:rsidR="00022577" w:rsidRPr="00022577" w:rsidRDefault="00022577" w:rsidP="0002257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2577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599F0999" wp14:editId="454011D1">
                <wp:extent cx="5731510" cy="1270"/>
                <wp:effectExtent l="0" t="31750" r="0" b="36830"/>
                <wp:docPr id="869796395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296B1F0" id="Прямоугольник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" filled="f">
                <w10:anchorlock/>
              </v:rect>
            </w:pict>
          </mc:Fallback>
        </mc:AlternateContent>
      </w:r>
    </w:p>
    <w:p w14:paraId="1302FCC6" w14:textId="77777777" w:rsidR="00022577" w:rsidRPr="00022577" w:rsidRDefault="00022577" w:rsidP="000225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22577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Введение</w:t>
      </w:r>
    </w:p>
    <w:p w14:paraId="74A8022E" w14:textId="77777777" w:rsidR="00022577" w:rsidRPr="00022577" w:rsidRDefault="00022577" w:rsidP="0002257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Современное воспитание подрастающего поколения выступает ключевым фактором устойчивого развития общества. В условиях цифровизации, глобализации и быстрых изменений образовательная среда должна не только передавать знания, но и формировать ценности, личностные качества, компетенции XXI века.</w:t>
      </w:r>
    </w:p>
    <w:p w14:paraId="6C689F23" w14:textId="77777777" w:rsidR="00022577" w:rsidRPr="00022577" w:rsidRDefault="00022577" w:rsidP="0002257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Задача педагога сегодня заключается в том, чтобы помочь студенту стать самостоятельным, ответственным, креативным и социально активным человеком. Воспитание должно сочетать академическую составляющую с личностно-ориентированным подходом, культурной идентичностью и современными цифровыми инструментами.</w:t>
      </w:r>
    </w:p>
    <w:p w14:paraId="04ADE84C" w14:textId="77777777" w:rsidR="00022577" w:rsidRPr="00022577" w:rsidRDefault="00022577" w:rsidP="0002257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Актуальность данной работы обусловлена:</w:t>
      </w:r>
    </w:p>
    <w:p w14:paraId="1EB5525A" w14:textId="77777777" w:rsidR="00022577" w:rsidRPr="00022577" w:rsidRDefault="00022577" w:rsidP="000225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необходимостью формирования у студентов не только профессиональных, но и гражданских, духовно-нравственных качеств;</w:t>
      </w:r>
    </w:p>
    <w:p w14:paraId="2D24F6A7" w14:textId="77777777" w:rsidR="00022577" w:rsidRPr="00022577" w:rsidRDefault="00022577" w:rsidP="000225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развитием критического мышления, коммуникативной культуры, умения работать в команде;</w:t>
      </w:r>
    </w:p>
    <w:p w14:paraId="7E1721BB" w14:textId="77777777" w:rsidR="00022577" w:rsidRPr="00022577" w:rsidRDefault="00022577" w:rsidP="000225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применением инновационных технологий воспитания, которые делают процесс интересным, доступным и практически значимым.</w:t>
      </w:r>
    </w:p>
    <w:p w14:paraId="5876048F" w14:textId="77777777" w:rsidR="00022577" w:rsidRPr="00022577" w:rsidRDefault="00022577" w:rsidP="0002257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 работы</w:t>
      </w: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: представить авторскую систему воспитания подрастающего поколения через современные образовательные технологии и инновационные формы внеурочной деятельности.</w:t>
      </w:r>
    </w:p>
    <w:p w14:paraId="4299C4EE" w14:textId="77777777" w:rsidR="00022577" w:rsidRPr="00022577" w:rsidRDefault="00022577" w:rsidP="0002257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Задачи</w:t>
      </w: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024B647" w14:textId="77777777" w:rsidR="00022577" w:rsidRPr="00022577" w:rsidRDefault="00022577" w:rsidP="000225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Описать современные технологии и методы воспитания.</w:t>
      </w:r>
    </w:p>
    <w:p w14:paraId="3B719723" w14:textId="77777777" w:rsidR="00022577" w:rsidRPr="00022577" w:rsidRDefault="00022577" w:rsidP="000225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Обосновать их значимость в формировании личности.</w:t>
      </w:r>
    </w:p>
    <w:p w14:paraId="0FBFEF49" w14:textId="77777777" w:rsidR="00022577" w:rsidRPr="00022577" w:rsidRDefault="00022577" w:rsidP="000225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Показать практическую реализацию (уроки, проекты, мероприятия).</w:t>
      </w:r>
    </w:p>
    <w:p w14:paraId="514B87A1" w14:textId="77777777" w:rsidR="00022577" w:rsidRPr="00022577" w:rsidRDefault="00022577" w:rsidP="000225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22577">
        <w:rPr>
          <w:rFonts w:ascii="Times New Roman" w:hAnsi="Times New Roman" w:cs="Times New Roman"/>
          <w:color w:val="000000"/>
          <w:kern w:val="0"/>
          <w14:ligatures w14:val="none"/>
        </w:rPr>
        <w:t>Представить авторскую модель воспитательной работы, ориентированную на формирование компетенций XXI века.</w:t>
      </w:r>
    </w:p>
    <w:p w14:paraId="30BF63EA" w14:textId="77777777" w:rsidR="00374394" w:rsidRPr="00374394" w:rsidRDefault="00374394" w:rsidP="00374394">
      <w:pPr>
        <w:spacing w:before="100" w:beforeAutospacing="1" w:after="100" w:afterAutospacing="1" w:line="240" w:lineRule="auto"/>
        <w:outlineLvl w:val="1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1. Теоретическая основа воспитания в современном образовательном пространстве</w:t>
      </w:r>
    </w:p>
    <w:p w14:paraId="3968E0B9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Современная система воспитания строится на интеграции традиционных ценностей и инновационных педагогических практик. Воспитание сегодня — это не только передача опыта, но и создание условий для личностного роста, самореализации и активного участия молодого поколения в жизни общества.</w:t>
      </w:r>
    </w:p>
    <w:p w14:paraId="0781F573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В педагогической науке и практике можно выделить несколько ключевых подходов к воспитанию:</w:t>
      </w:r>
    </w:p>
    <w:p w14:paraId="1FB1E0E5" w14:textId="77777777" w:rsidR="00374394" w:rsidRPr="00374394" w:rsidRDefault="00374394" w:rsidP="00374394">
      <w:pPr>
        <w:numPr>
          <w:ilvl w:val="0"/>
          <w:numId w:val="3"/>
        </w:num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Личностно-ориентированный подход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– признание уникальности каждого студента, учет его интересов, способностей, темпа развития.</w:t>
      </w:r>
    </w:p>
    <w:p w14:paraId="060D79CD" w14:textId="77777777" w:rsidR="00374394" w:rsidRPr="00374394" w:rsidRDefault="00374394" w:rsidP="00374394">
      <w:pPr>
        <w:numPr>
          <w:ilvl w:val="0"/>
          <w:numId w:val="3"/>
        </w:num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Компетентностный подход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– воспитание рассматривается через формирование универсальных компетенций: критическое мышление, креативность, коммуникативность, коллаборация.</w:t>
      </w:r>
    </w:p>
    <w:p w14:paraId="4E066153" w14:textId="77777777" w:rsidR="00374394" w:rsidRPr="00374394" w:rsidRDefault="00374394" w:rsidP="00374394">
      <w:pPr>
        <w:numPr>
          <w:ilvl w:val="0"/>
          <w:numId w:val="3"/>
        </w:num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Ценностно-смысловой подход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– воспитание опирается на духовные и культурные традиции, патриотизм, уважение к истории и культуре страны.</w:t>
      </w:r>
    </w:p>
    <w:p w14:paraId="65D07B4D" w14:textId="77777777" w:rsidR="00374394" w:rsidRPr="00374394" w:rsidRDefault="00374394" w:rsidP="00374394">
      <w:pPr>
        <w:numPr>
          <w:ilvl w:val="0"/>
          <w:numId w:val="3"/>
        </w:num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Цифровой подход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– применение информационных технологий как средства воспитательного воздействия и развития цифровой грамотности.</w:t>
      </w:r>
    </w:p>
    <w:p w14:paraId="0A172420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Таким образом, воспитательный процесс должен быть целостным, многоплановым и учитывать вызовы времени.</w:t>
      </w:r>
    </w:p>
    <w:p w14:paraId="34D1895C" w14:textId="77777777" w:rsidR="00374394" w:rsidRPr="00374394" w:rsidRDefault="00374394" w:rsidP="00374394">
      <w:pPr>
        <w:spacing w:after="0" w:line="240" w:lineRule="auto"/>
        <w:divId w:val="685062656"/>
        <w:rPr>
          <w:rFonts w:ascii="Times New Roman" w:eastAsia="Times New Roman" w:hAnsi="Times New Roman" w:cs="Times New Roman"/>
          <w:kern w:val="0"/>
          <w14:ligatures w14:val="none"/>
        </w:rPr>
      </w:pPr>
      <w:r w:rsidRPr="00374394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3366E4B1" wp14:editId="0D6038B7">
                <wp:extent cx="5731510" cy="1270"/>
                <wp:effectExtent l="0" t="31750" r="0" b="36830"/>
                <wp:docPr id="705463937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1C5F7A" id="Прямоугольник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" filled="f">
                <w10:anchorlock/>
              </v:rect>
            </w:pict>
          </mc:Fallback>
        </mc:AlternateContent>
      </w:r>
    </w:p>
    <w:p w14:paraId="658F6EED" w14:textId="77777777" w:rsidR="00374394" w:rsidRPr="00374394" w:rsidRDefault="00374394" w:rsidP="00374394">
      <w:pPr>
        <w:spacing w:before="100" w:beforeAutospacing="1" w:after="100" w:afterAutospacing="1" w:line="240" w:lineRule="auto"/>
        <w:outlineLvl w:val="1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2. Современные технологии воспитания</w:t>
      </w:r>
    </w:p>
    <w:p w14:paraId="4A9F7880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В данной работе акцент сделан на инновационные методы и технологии, которые позволяют сочетать воспитательную, образовательную и развивающую функции:</w:t>
      </w:r>
    </w:p>
    <w:p w14:paraId="62DEB0BF" w14:textId="77777777" w:rsidR="00374394" w:rsidRPr="00374394" w:rsidRDefault="00374394" w:rsidP="00374394">
      <w:pPr>
        <w:spacing w:before="100" w:beforeAutospacing="1" w:after="100" w:afterAutospacing="1" w:line="240" w:lineRule="auto"/>
        <w:outlineLvl w:val="2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2.1. Flipped Classroom (Перевернутый класс)</w:t>
      </w:r>
    </w:p>
    <w:p w14:paraId="142F7EF5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Обоснование выбора: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студенты осваивают теорию заранее, а на занятии фокусируются на обсуждении и применении знаний.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Практическая реализация: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просмотр видео по теме «English for Global Communication» дома → решение кейсов на уроке → групповая защита.</w:t>
      </w:r>
    </w:p>
    <w:p w14:paraId="7D26423C" w14:textId="77777777" w:rsidR="00374394" w:rsidRPr="00374394" w:rsidRDefault="00374394" w:rsidP="00374394">
      <w:pPr>
        <w:spacing w:before="100" w:beforeAutospacing="1" w:after="100" w:afterAutospacing="1" w:line="240" w:lineRule="auto"/>
        <w:outlineLvl w:val="2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2.2. Gamification &amp; Digital Badges (Геймификация и цифровые награды)</w:t>
      </w:r>
    </w:p>
    <w:p w14:paraId="3FC7F1B5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Обоснование выбора: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игровые элементы и награды повышают мотивацию.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Практическая реализация: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квест «English Around Us» с цифровыми значками и рейтингами студентов.</w:t>
      </w:r>
    </w:p>
    <w:p w14:paraId="7490749B" w14:textId="77777777" w:rsidR="00374394" w:rsidRPr="00905F50" w:rsidRDefault="00374394" w:rsidP="00374394">
      <w:pPr>
        <w:spacing w:before="100" w:beforeAutospacing="1" w:after="100" w:afterAutospacing="1" w:line="240" w:lineRule="auto"/>
        <w:outlineLvl w:val="2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val="en-US"/>
          <w14:ligatures w14:val="none"/>
        </w:rPr>
      </w:pPr>
      <w:r w:rsidRPr="00905F5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val="en-US"/>
          <w14:ligatures w14:val="none"/>
        </w:rPr>
        <w:t>2.3. Project-Based Learning (</w:t>
      </w: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Проектное</w:t>
      </w:r>
      <w:r w:rsidRPr="00905F5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val="en-US"/>
          <w14:ligatures w14:val="none"/>
        </w:rPr>
        <w:t xml:space="preserve"> </w:t>
      </w: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обучение</w:t>
      </w:r>
      <w:r w:rsidRPr="00905F5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val="en-US"/>
          <w14:ligatures w14:val="none"/>
        </w:rPr>
        <w:t>)</w:t>
      </w:r>
    </w:p>
    <w:p w14:paraId="64D665ED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Обоснование выбора: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формирует критическое мышление и умение работать в команде.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lastRenderedPageBreak/>
        <w:t>Практическая реализация: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проект «Discovering the World Through English» — исследование культур, итоговая мультимедийная презентация.</w:t>
      </w:r>
    </w:p>
    <w:p w14:paraId="10112C76" w14:textId="77777777" w:rsidR="00374394" w:rsidRPr="00374394" w:rsidRDefault="00374394" w:rsidP="00374394">
      <w:pPr>
        <w:spacing w:before="100" w:beforeAutospacing="1" w:after="100" w:afterAutospacing="1" w:line="240" w:lineRule="auto"/>
        <w:outlineLvl w:val="2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2.4. Blended Learning (Смешанное обучение)</w:t>
      </w:r>
    </w:p>
    <w:p w14:paraId="7DE36BE7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Обоснование выбора: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сочетание онлайн и офлайн обучения усиливает эффективность.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Практическая реализация: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урок «English for Tourism» с онлайн-тестами и офлайн-обсуждением.</w:t>
      </w:r>
    </w:p>
    <w:p w14:paraId="18AF703C" w14:textId="77777777" w:rsidR="00374394" w:rsidRPr="00905F50" w:rsidRDefault="00374394" w:rsidP="00374394">
      <w:pPr>
        <w:spacing w:before="100" w:beforeAutospacing="1" w:after="100" w:afterAutospacing="1" w:line="240" w:lineRule="auto"/>
        <w:outlineLvl w:val="2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val="en-US"/>
          <w14:ligatures w14:val="none"/>
        </w:rPr>
      </w:pPr>
      <w:r w:rsidRPr="00905F5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val="en-US"/>
          <w14:ligatures w14:val="none"/>
        </w:rPr>
        <w:t>2.5. Experiential Learning (</w:t>
      </w: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Обучение</w:t>
      </w:r>
      <w:r w:rsidRPr="00905F5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val="en-US"/>
          <w14:ligatures w14:val="none"/>
        </w:rPr>
        <w:t xml:space="preserve"> </w:t>
      </w: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через</w:t>
      </w:r>
      <w:r w:rsidRPr="00905F5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val="en-US"/>
          <w14:ligatures w14:val="none"/>
        </w:rPr>
        <w:t xml:space="preserve"> </w:t>
      </w: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опыт</w:t>
      </w:r>
      <w:r w:rsidRPr="00905F5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val="en-US"/>
          <w14:ligatures w14:val="none"/>
        </w:rPr>
        <w:t>)</w:t>
      </w:r>
    </w:p>
    <w:p w14:paraId="1D717641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Обоснование выбора: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формирует практические навыки через реальные или смоделированные ситуации.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Практическая реализация: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ролевая игра «Business Negotiation in English».</w:t>
      </w:r>
    </w:p>
    <w:p w14:paraId="24D267E4" w14:textId="77777777" w:rsidR="00374394" w:rsidRPr="00374394" w:rsidRDefault="00374394" w:rsidP="00374394">
      <w:pPr>
        <w:spacing w:before="100" w:beforeAutospacing="1" w:after="100" w:afterAutospacing="1" w:line="240" w:lineRule="auto"/>
        <w:outlineLvl w:val="2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2.6. Collaborative Learning (Обучение в сотрудничестве)</w:t>
      </w:r>
    </w:p>
    <w:p w14:paraId="36E86C39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Обоснование выбора: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развивает навыки взаимодействия и лидерства.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Практическая реализация: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групповая работа «Plan an International Event».</w:t>
      </w:r>
    </w:p>
    <w:p w14:paraId="0D8C8ABF" w14:textId="77777777" w:rsidR="00374394" w:rsidRPr="00374394" w:rsidRDefault="00374394" w:rsidP="00374394">
      <w:pPr>
        <w:spacing w:before="100" w:beforeAutospacing="1" w:after="100" w:afterAutospacing="1" w:line="240" w:lineRule="auto"/>
        <w:outlineLvl w:val="2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2.7. Mindfulness &amp; Wellbeing in Learning (Осознанность и здоровье в обучении)</w:t>
      </w:r>
    </w:p>
    <w:p w14:paraId="63B3722A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Обоснование выбора: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снижает стресс, улучшает внимание.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Практическая реализация: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дыхательные разминки и активные паузы перед обсуждением диалога на английском.</w:t>
      </w:r>
    </w:p>
    <w:p w14:paraId="762F989C" w14:textId="77777777" w:rsidR="00374394" w:rsidRPr="00374394" w:rsidRDefault="00374394" w:rsidP="00374394">
      <w:pPr>
        <w:spacing w:before="100" w:beforeAutospacing="1" w:after="100" w:afterAutospacing="1" w:line="240" w:lineRule="auto"/>
        <w:outlineLvl w:val="2"/>
        <w:divId w:val="685062656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7439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2.8. AI-Enhanced Learning (Обучение с использованием ИИ)</w:t>
      </w:r>
    </w:p>
    <w:p w14:paraId="1AFE9355" w14:textId="77777777" w:rsidR="00374394" w:rsidRPr="00374394" w:rsidRDefault="00374394" w:rsidP="00374394">
      <w:pPr>
        <w:spacing w:before="100" w:beforeAutospacing="1" w:after="100" w:afterAutospacing="1" w:line="240" w:lineRule="auto"/>
        <w:divId w:val="685062656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Обоснование выбора: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искусственный интеллект обеспечивает персонализированное обучение.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37439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Практическая реализация:</w:t>
      </w:r>
      <w:r w:rsidRPr="00374394">
        <w:rPr>
          <w:rFonts w:ascii="Times New Roman" w:hAnsi="Times New Roman" w:cs="Times New Roman"/>
          <w:color w:val="000000"/>
          <w:kern w:val="0"/>
          <w14:ligatures w14:val="none"/>
        </w:rPr>
        <w:t> AI-платформа корректирует произношение студентов в уроке «English Pronunciation».</w:t>
      </w:r>
    </w:p>
    <w:p w14:paraId="4B686155" w14:textId="77777777" w:rsidR="008D0584" w:rsidRPr="008D0584" w:rsidRDefault="008D0584" w:rsidP="008D0584">
      <w:pPr>
        <w:spacing w:before="100" w:beforeAutospacing="1" w:after="100" w:afterAutospacing="1" w:line="240" w:lineRule="auto"/>
        <w:outlineLvl w:val="1"/>
        <w:divId w:val="2071727959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D0584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3. Авторская модель воспитания подрастающего поколения</w:t>
      </w:r>
    </w:p>
    <w:p w14:paraId="7E6AE4CC" w14:textId="77777777" w:rsidR="008D0584" w:rsidRPr="008D0584" w:rsidRDefault="008D0584" w:rsidP="008D0584">
      <w:pPr>
        <w:spacing w:before="100" w:beforeAutospacing="1" w:after="100" w:afterAutospacing="1" w:line="240" w:lineRule="auto"/>
        <w:outlineLvl w:val="2"/>
        <w:divId w:val="2071727959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D058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3.1. Концепция</w:t>
      </w:r>
    </w:p>
    <w:p w14:paraId="65D86E07" w14:textId="77777777" w:rsidR="008D0584" w:rsidRPr="008D0584" w:rsidRDefault="008D0584" w:rsidP="008D0584">
      <w:p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Авторская модель воспитания базируется на интеграции </w:t>
      </w: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триединства образовательной, развивающей и воспитательной функций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. Главная цель — формирование гармоничной личности студента, обладающей:</w:t>
      </w:r>
    </w:p>
    <w:p w14:paraId="3B01EF6A" w14:textId="77777777" w:rsidR="008D0584" w:rsidRPr="008D0584" w:rsidRDefault="008D0584" w:rsidP="008D0584">
      <w:pPr>
        <w:numPr>
          <w:ilvl w:val="0"/>
          <w:numId w:val="4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Личностной зрелостью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 – умение принимать решения, оценивать последствия, строить самооценку;</w:t>
      </w:r>
    </w:p>
    <w:p w14:paraId="544A8C6C" w14:textId="77777777" w:rsidR="008D0584" w:rsidRPr="008D0584" w:rsidRDefault="008D0584" w:rsidP="008D0584">
      <w:pPr>
        <w:numPr>
          <w:ilvl w:val="0"/>
          <w:numId w:val="4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Социальной активностью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 – готовность взаимодействовать в команде, участвовать в проектах и общественной жизни;</w:t>
      </w:r>
    </w:p>
    <w:p w14:paraId="4AFA000C" w14:textId="77777777" w:rsidR="008D0584" w:rsidRPr="008D0584" w:rsidRDefault="008D0584" w:rsidP="008D0584">
      <w:pPr>
        <w:numPr>
          <w:ilvl w:val="0"/>
          <w:numId w:val="4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lastRenderedPageBreak/>
        <w:t>Культурной компетентностью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 – знание и уважение истории, традиций и ценностей своей страны и мира;</w:t>
      </w:r>
    </w:p>
    <w:p w14:paraId="73E0AD04" w14:textId="77777777" w:rsidR="008D0584" w:rsidRPr="008D0584" w:rsidRDefault="008D0584" w:rsidP="008D0584">
      <w:pPr>
        <w:numPr>
          <w:ilvl w:val="0"/>
          <w:numId w:val="4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Цифровой грамотностью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 – умение эффективно использовать информационные технологии и ресурсы для личного и профессионального развития.</w:t>
      </w:r>
    </w:p>
    <w:p w14:paraId="0D5A586F" w14:textId="77777777" w:rsidR="008D0584" w:rsidRPr="008D0584" w:rsidRDefault="008D0584" w:rsidP="008D0584">
      <w:pPr>
        <w:spacing w:before="100" w:beforeAutospacing="1" w:after="100" w:afterAutospacing="1" w:line="240" w:lineRule="auto"/>
        <w:outlineLvl w:val="2"/>
        <w:divId w:val="2071727959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D058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3.2. Структура модели</w:t>
      </w:r>
    </w:p>
    <w:p w14:paraId="5DFF560A" w14:textId="77777777" w:rsidR="008D0584" w:rsidRPr="008D0584" w:rsidRDefault="008D0584" w:rsidP="008D0584">
      <w:p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Модель состоит из трёх взаимосвязанных уровней:</w:t>
      </w:r>
    </w:p>
    <w:p w14:paraId="2794B4EC" w14:textId="77777777" w:rsidR="008D0584" w:rsidRPr="008D0584" w:rsidRDefault="008D0584" w:rsidP="008D0584">
      <w:pPr>
        <w:numPr>
          <w:ilvl w:val="0"/>
          <w:numId w:val="5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Уровень познания</w:t>
      </w:r>
    </w:p>
    <w:p w14:paraId="0EED7BCF" w14:textId="77777777" w:rsidR="008D0584" w:rsidRPr="008D0584" w:rsidRDefault="008D0584" w:rsidP="008D0584">
      <w:pPr>
        <w:numPr>
          <w:ilvl w:val="1"/>
          <w:numId w:val="5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Информационные ресурсы: онлайн-платформы, видеоуроки, интерактивные тексты.</w:t>
      </w:r>
    </w:p>
    <w:p w14:paraId="47B35EE9" w14:textId="77777777" w:rsidR="008D0584" w:rsidRPr="008D0584" w:rsidRDefault="008D0584" w:rsidP="008D0584">
      <w:pPr>
        <w:numPr>
          <w:ilvl w:val="1"/>
          <w:numId w:val="5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Цель: формирование знаний и компетенций через самостоятельное изучение и подготовку к практическому применению.</w:t>
      </w:r>
    </w:p>
    <w:p w14:paraId="474CD8A7" w14:textId="77777777" w:rsidR="008D0584" w:rsidRPr="008D0584" w:rsidRDefault="008D0584" w:rsidP="008D0584">
      <w:pPr>
        <w:numPr>
          <w:ilvl w:val="0"/>
          <w:numId w:val="5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Уровень практики</w:t>
      </w:r>
    </w:p>
    <w:p w14:paraId="6A20477F" w14:textId="77777777" w:rsidR="008D0584" w:rsidRPr="008D0584" w:rsidRDefault="008D0584" w:rsidP="008D0584">
      <w:pPr>
        <w:numPr>
          <w:ilvl w:val="1"/>
          <w:numId w:val="5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Мини-уроки, ролевые игры, проектная деятельность, кейсы.</w:t>
      </w:r>
    </w:p>
    <w:p w14:paraId="7363C241" w14:textId="77777777" w:rsidR="008D0584" w:rsidRPr="008D0584" w:rsidRDefault="008D0584" w:rsidP="008D0584">
      <w:pPr>
        <w:numPr>
          <w:ilvl w:val="1"/>
          <w:numId w:val="5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Цель: развитие навыков коммуникации, критического мышления, творчества и профессиональной компетентности.</w:t>
      </w:r>
    </w:p>
    <w:p w14:paraId="55201FC3" w14:textId="77777777" w:rsidR="008D0584" w:rsidRPr="008D0584" w:rsidRDefault="008D0584" w:rsidP="008D0584">
      <w:pPr>
        <w:numPr>
          <w:ilvl w:val="0"/>
          <w:numId w:val="5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Уровень ценностного воспитания</w:t>
      </w:r>
    </w:p>
    <w:p w14:paraId="4C6F681C" w14:textId="77777777" w:rsidR="008D0584" w:rsidRPr="008D0584" w:rsidRDefault="008D0584" w:rsidP="008D0584">
      <w:pPr>
        <w:numPr>
          <w:ilvl w:val="1"/>
          <w:numId w:val="5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Внеурочные мероприятия, дискуссионные клубы, литературные гостиные, культурные и патриотические проекты.</w:t>
      </w:r>
    </w:p>
    <w:p w14:paraId="68F9E611" w14:textId="77777777" w:rsidR="008D0584" w:rsidRPr="008D0584" w:rsidRDefault="008D0584" w:rsidP="008D0584">
      <w:pPr>
        <w:numPr>
          <w:ilvl w:val="1"/>
          <w:numId w:val="5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Цель: формирование ценностных ориентаций, ответственности, гражданской позиции и эмоциональной зрелости.</w:t>
      </w:r>
    </w:p>
    <w:p w14:paraId="55FC0998" w14:textId="77777777" w:rsidR="008D0584" w:rsidRPr="008D0584" w:rsidRDefault="008D0584" w:rsidP="008D0584">
      <w:pPr>
        <w:spacing w:before="100" w:beforeAutospacing="1" w:after="100" w:afterAutospacing="1" w:line="240" w:lineRule="auto"/>
        <w:outlineLvl w:val="2"/>
        <w:divId w:val="2071727959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D058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3.3. Принципы реализации</w:t>
      </w:r>
    </w:p>
    <w:p w14:paraId="4108E9E1" w14:textId="77777777" w:rsidR="008D0584" w:rsidRPr="008D0584" w:rsidRDefault="008D0584" w:rsidP="008D0584">
      <w:pPr>
        <w:numPr>
          <w:ilvl w:val="0"/>
          <w:numId w:val="6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Индивидуализация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: учитываются интересы, способности и темп развития каждого студента.</w:t>
      </w:r>
    </w:p>
    <w:p w14:paraId="0E013887" w14:textId="77777777" w:rsidR="008D0584" w:rsidRPr="008D0584" w:rsidRDefault="008D0584" w:rsidP="008D0584">
      <w:pPr>
        <w:numPr>
          <w:ilvl w:val="0"/>
          <w:numId w:val="6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Интеграция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: комбинируются онлай</w:t>
      </w:r>
      <w:proofErr w:type="gramStart"/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н-</w:t>
      </w:r>
      <w:proofErr w:type="gramEnd"/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 xml:space="preserve"> и офлайн-форматы, игровые и проектные методы.</w:t>
      </w:r>
    </w:p>
    <w:p w14:paraId="5FE25A13" w14:textId="77777777" w:rsidR="008D0584" w:rsidRPr="008D0584" w:rsidRDefault="008D0584" w:rsidP="008D0584">
      <w:pPr>
        <w:numPr>
          <w:ilvl w:val="0"/>
          <w:numId w:val="6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Вовлечённость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: студенты становятся активными участниками образовательного процесса, а не пассивными получателями информации.</w:t>
      </w:r>
    </w:p>
    <w:p w14:paraId="09A66C3D" w14:textId="77777777" w:rsidR="008D0584" w:rsidRPr="008D0584" w:rsidRDefault="008D0584" w:rsidP="008D0584">
      <w:pPr>
        <w:numPr>
          <w:ilvl w:val="0"/>
          <w:numId w:val="6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Рефлексивность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: обязательный этап анализа своих действий, ошибок и достижений.</w:t>
      </w:r>
    </w:p>
    <w:p w14:paraId="509311C3" w14:textId="77777777" w:rsidR="008D0584" w:rsidRPr="008D0584" w:rsidRDefault="008D0584" w:rsidP="008D0584">
      <w:pPr>
        <w:numPr>
          <w:ilvl w:val="0"/>
          <w:numId w:val="6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Ценностная направленность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: акцент на духовные, культурные и социальные ценности.</w:t>
      </w:r>
    </w:p>
    <w:p w14:paraId="351D491F" w14:textId="77777777" w:rsidR="008D0584" w:rsidRPr="008D0584" w:rsidRDefault="008D0584" w:rsidP="008D0584">
      <w:pPr>
        <w:spacing w:before="100" w:beforeAutospacing="1" w:after="100" w:afterAutospacing="1" w:line="240" w:lineRule="auto"/>
        <w:outlineLvl w:val="2"/>
        <w:divId w:val="2071727959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D058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3.4. Примеры практической реализации авторской модели</w:t>
      </w:r>
    </w:p>
    <w:p w14:paraId="3F8AF797" w14:textId="77777777" w:rsidR="008D0584" w:rsidRPr="008D0584" w:rsidRDefault="008D0584" w:rsidP="008D0584">
      <w:pPr>
        <w:spacing w:before="100" w:beforeAutospacing="1" w:after="100" w:afterAutospacing="1" w:line="240" w:lineRule="auto"/>
        <w:outlineLvl w:val="3"/>
        <w:divId w:val="2071727959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8D0584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Мини-уроки</w:t>
      </w:r>
    </w:p>
    <w:p w14:paraId="514920B7" w14:textId="77777777" w:rsidR="008D0584" w:rsidRPr="008D0584" w:rsidRDefault="008D0584" w:rsidP="008D0584">
      <w:pPr>
        <w:numPr>
          <w:ilvl w:val="0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Flipped Classroom – «Global Professions»</w:t>
      </w:r>
    </w:p>
    <w:p w14:paraId="7D78E38B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Студенты просматривают видео дома.</w:t>
      </w:r>
    </w:p>
    <w:p w14:paraId="21BE4E40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На занятии: решение кейсов, мини-дебаты, защита идей.</w:t>
      </w:r>
    </w:p>
    <w:p w14:paraId="1CCC9F61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Формируется умение применять знания в профессиональной сфере.</w:t>
      </w:r>
    </w:p>
    <w:p w14:paraId="710B1391" w14:textId="77777777" w:rsidR="008D0584" w:rsidRPr="008D0584" w:rsidRDefault="008D0584" w:rsidP="008D0584">
      <w:pPr>
        <w:numPr>
          <w:ilvl w:val="0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Gamification – «English Around Us»</w:t>
      </w:r>
    </w:p>
    <w:p w14:paraId="50FA9EE1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Онлайн-викторина + квест с цифровыми бейджами.</w:t>
      </w:r>
    </w:p>
    <w:p w14:paraId="39AE0BA9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Повышает мотивацию и вовлечённость, формирует привычку самостоятельного поиска информации.</w:t>
      </w:r>
    </w:p>
    <w:p w14:paraId="650217C7" w14:textId="77777777" w:rsidR="008D0584" w:rsidRPr="00905F50" w:rsidRDefault="008D0584" w:rsidP="008D0584">
      <w:pPr>
        <w:numPr>
          <w:ilvl w:val="0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</w:pPr>
      <w:r w:rsidRPr="00905F50">
        <w:rPr>
          <w:rFonts w:ascii="Times New Roman" w:hAnsi="Times New Roman" w:cs="Times New Roman"/>
          <w:b/>
          <w:bCs/>
          <w:color w:val="000000"/>
          <w:kern w:val="0"/>
          <w:lang w:val="en-US"/>
          <w14:ligatures w14:val="none"/>
        </w:rPr>
        <w:lastRenderedPageBreak/>
        <w:t>Project-Based Learning – «Discovering the World Through English»</w:t>
      </w:r>
    </w:p>
    <w:p w14:paraId="1C570EC7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Исследование культур англоговорящих стран.</w:t>
      </w:r>
    </w:p>
    <w:p w14:paraId="52DEA7D5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Итог: мультимедийная презентация с видео и инфографикой.</w:t>
      </w:r>
    </w:p>
    <w:p w14:paraId="42D9716B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Развивает критическое мышление, творческие способности и навыки командной работы.</w:t>
      </w:r>
    </w:p>
    <w:p w14:paraId="2AE0E3F3" w14:textId="77777777" w:rsidR="008D0584" w:rsidRPr="008D0584" w:rsidRDefault="008D0584" w:rsidP="008D0584">
      <w:pPr>
        <w:numPr>
          <w:ilvl w:val="0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Experiential Learning – «Business Negotiation»</w:t>
      </w:r>
    </w:p>
    <w:p w14:paraId="10959F19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Ролевая игра: студенты выступают как менеджеры и клиенты.</w:t>
      </w:r>
    </w:p>
    <w:p w14:paraId="57052FF0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Обсуждают условия сделки, оценивают стратегию и результат.</w:t>
      </w:r>
    </w:p>
    <w:p w14:paraId="7D0CEA51" w14:textId="77777777" w:rsidR="008D0584" w:rsidRPr="008D0584" w:rsidRDefault="008D0584" w:rsidP="008D0584">
      <w:pPr>
        <w:numPr>
          <w:ilvl w:val="1"/>
          <w:numId w:val="7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Формируется уверенность в профессиональной коммуникации.</w:t>
      </w:r>
    </w:p>
    <w:p w14:paraId="73862759" w14:textId="77777777" w:rsidR="008D0584" w:rsidRPr="008D0584" w:rsidRDefault="008D0584" w:rsidP="008D0584">
      <w:pPr>
        <w:spacing w:before="100" w:beforeAutospacing="1" w:after="100" w:afterAutospacing="1" w:line="240" w:lineRule="auto"/>
        <w:outlineLvl w:val="3"/>
        <w:divId w:val="2071727959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8D0584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Внеклассные мероприятия</w:t>
      </w:r>
    </w:p>
    <w:p w14:paraId="7CA0802F" w14:textId="77777777" w:rsidR="008D0584" w:rsidRPr="008D0584" w:rsidRDefault="008D0584" w:rsidP="008D0584">
      <w:pPr>
        <w:numPr>
          <w:ilvl w:val="0"/>
          <w:numId w:val="8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Литературная гостиная «American Writers and Poets»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 – онлайн-дискуссия, анализ произведений, обсуждение ценностей.</w:t>
      </w:r>
    </w:p>
    <w:p w14:paraId="346278D8" w14:textId="77777777" w:rsidR="008D0584" w:rsidRPr="008D0584" w:rsidRDefault="008D0584" w:rsidP="008D0584">
      <w:pPr>
        <w:numPr>
          <w:ilvl w:val="0"/>
          <w:numId w:val="8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Театрализованные постановки «Shakespeare on Stage»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 – VR/AR, развитие творческих навыков и коллективной ответственности.</w:t>
      </w:r>
    </w:p>
    <w:p w14:paraId="40C2D45B" w14:textId="77777777" w:rsidR="008D0584" w:rsidRPr="008D0584" w:rsidRDefault="008D0584" w:rsidP="008D0584">
      <w:pPr>
        <w:numPr>
          <w:ilvl w:val="0"/>
          <w:numId w:val="8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Проект «My Dream Profession»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 – мультимедийные презентации, peer-review, формирование профессиональной идентичности.</w:t>
      </w:r>
    </w:p>
    <w:p w14:paraId="0D597164" w14:textId="77777777" w:rsidR="008D0584" w:rsidRPr="008D0584" w:rsidRDefault="008D0584" w:rsidP="008D0584">
      <w:pPr>
        <w:numPr>
          <w:ilvl w:val="0"/>
          <w:numId w:val="8"/>
        </w:numPr>
        <w:spacing w:before="100" w:beforeAutospacing="1" w:after="100" w:afterAutospacing="1" w:line="240" w:lineRule="auto"/>
        <w:divId w:val="2071727959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D058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Конференция «The Role of English in My Future Career»</w:t>
      </w:r>
      <w:r w:rsidRPr="008D0584">
        <w:rPr>
          <w:rFonts w:ascii="Times New Roman" w:hAnsi="Times New Roman" w:cs="Times New Roman"/>
          <w:color w:val="000000"/>
          <w:kern w:val="0"/>
          <w14:ligatures w14:val="none"/>
        </w:rPr>
        <w:t> – онлайн-гости, экспертная оценка, развитие навыков публичного выступления.</w:t>
      </w:r>
    </w:p>
    <w:p w14:paraId="74BF9CFC" w14:textId="77777777" w:rsidR="00022577" w:rsidRDefault="00022577"/>
    <w:p w14:paraId="59B7E1BB" w14:textId="77777777" w:rsidR="008D0584" w:rsidRDefault="008D0584"/>
    <w:p w14:paraId="562A3534" w14:textId="77777777" w:rsidR="00EA7535" w:rsidRPr="00EA7535" w:rsidRDefault="00EA7535" w:rsidP="00EA7535">
      <w:pPr>
        <w:spacing w:before="100" w:beforeAutospacing="1" w:after="100" w:afterAutospacing="1" w:line="240" w:lineRule="auto"/>
        <w:outlineLvl w:val="1"/>
        <w:divId w:val="633487403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A753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4. Практическая реализация авторской модели: пример полного учебного дня</w:t>
      </w:r>
    </w:p>
    <w:p w14:paraId="2C47DD57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 дня: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формирование профессиональной, социальной и ценностной компетентности через интеграцию современных образовательных технологий и авторской воспитательной модели.</w:t>
      </w:r>
    </w:p>
    <w:p w14:paraId="5C031717" w14:textId="77777777" w:rsidR="00EA7535" w:rsidRPr="00EA7535" w:rsidRDefault="00EA7535" w:rsidP="00EA7535">
      <w:pPr>
        <w:spacing w:after="0" w:line="240" w:lineRule="auto"/>
        <w:divId w:val="633487403"/>
        <w:rPr>
          <w:rFonts w:ascii="Times New Roman" w:eastAsia="Times New Roman" w:hAnsi="Times New Roman" w:cs="Times New Roman"/>
          <w:kern w:val="0"/>
          <w14:ligatures w14:val="none"/>
        </w:rPr>
      </w:pPr>
      <w:r w:rsidRPr="00EA753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77BAD218" wp14:editId="551AD0B6">
                <wp:extent cx="5731510" cy="1270"/>
                <wp:effectExtent l="0" t="31750" r="0" b="36830"/>
                <wp:docPr id="259462573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8EF772" id="Прямоугольник 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" filled="f">
                <w10:anchorlock/>
              </v:rect>
            </w:pict>
          </mc:Fallback>
        </mc:AlternateContent>
      </w:r>
    </w:p>
    <w:p w14:paraId="7D99A7F1" w14:textId="77777777" w:rsidR="00EA7535" w:rsidRPr="00EA7535" w:rsidRDefault="00EA7535" w:rsidP="00EA7535">
      <w:pPr>
        <w:spacing w:before="100" w:beforeAutospacing="1" w:after="100" w:afterAutospacing="1" w:line="240" w:lineRule="auto"/>
        <w:outlineLvl w:val="2"/>
        <w:divId w:val="633487403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A753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4.1. Утро: подготовка и самостоятельное изучение</w:t>
      </w:r>
    </w:p>
    <w:p w14:paraId="0ACCB98C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9:00–9:30 – Flipped Classroom</w:t>
      </w:r>
    </w:p>
    <w:p w14:paraId="6AF6E009" w14:textId="77777777" w:rsidR="00EA7535" w:rsidRPr="00EA7535" w:rsidRDefault="00EA7535" w:rsidP="00EA7535">
      <w:pPr>
        <w:numPr>
          <w:ilvl w:val="0"/>
          <w:numId w:val="9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Действие: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студенты просматривают видеоролик по теме «Global Professions», выполняют онлайн-задания.</w:t>
      </w:r>
    </w:p>
    <w:p w14:paraId="1BFDB19B" w14:textId="77777777" w:rsidR="00EA7535" w:rsidRPr="00EA7535" w:rsidRDefault="00EA7535" w:rsidP="00EA7535">
      <w:pPr>
        <w:numPr>
          <w:ilvl w:val="0"/>
          <w:numId w:val="9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предварительное усвоение материала, формирование аналитических навыков.</w:t>
      </w:r>
    </w:p>
    <w:p w14:paraId="6E935635" w14:textId="77777777" w:rsidR="00EA7535" w:rsidRPr="00EA7535" w:rsidRDefault="00EA7535" w:rsidP="00EA7535">
      <w:pPr>
        <w:numPr>
          <w:ilvl w:val="0"/>
          <w:numId w:val="9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Результат: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студенты готовы к практическим кейсам на уроке.</w:t>
      </w:r>
    </w:p>
    <w:p w14:paraId="255F135C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9:30–10:00 – Mindfulness &amp; Wellbeing</w:t>
      </w:r>
    </w:p>
    <w:p w14:paraId="4B767DAC" w14:textId="77777777" w:rsidR="00EA7535" w:rsidRPr="00EA7535" w:rsidRDefault="00EA7535" w:rsidP="00EA7535">
      <w:pPr>
        <w:numPr>
          <w:ilvl w:val="0"/>
          <w:numId w:val="10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Действие: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дыхательная разминка + короткая медитация для концентрации и снижения стресса.</w:t>
      </w:r>
    </w:p>
    <w:p w14:paraId="1BC013BE" w14:textId="77777777" w:rsidR="00EA7535" w:rsidRPr="00EA7535" w:rsidRDefault="00EA7535" w:rsidP="00EA7535">
      <w:pPr>
        <w:numPr>
          <w:ilvl w:val="0"/>
          <w:numId w:val="10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lastRenderedPageBreak/>
        <w:t>Цель: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поддержка психоэмоционального состояния, подготовка к продуктивной работе.</w:t>
      </w:r>
    </w:p>
    <w:p w14:paraId="32C214D9" w14:textId="77777777" w:rsidR="00EA7535" w:rsidRPr="00EA7535" w:rsidRDefault="00EA7535" w:rsidP="00EA7535">
      <w:pPr>
        <w:spacing w:after="0" w:line="240" w:lineRule="auto"/>
        <w:divId w:val="633487403"/>
        <w:rPr>
          <w:rFonts w:ascii="Times New Roman" w:eastAsia="Times New Roman" w:hAnsi="Times New Roman" w:cs="Times New Roman"/>
          <w:kern w:val="0"/>
          <w14:ligatures w14:val="none"/>
        </w:rPr>
      </w:pPr>
      <w:r w:rsidRPr="00EA753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00C5C8D6" wp14:editId="3EB670BD">
                <wp:extent cx="5731510" cy="1270"/>
                <wp:effectExtent l="0" t="31750" r="0" b="36830"/>
                <wp:docPr id="1847496015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8BA479F" id="Прямоугольник 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" filled="f">
                <w10:anchorlock/>
              </v:rect>
            </w:pict>
          </mc:Fallback>
        </mc:AlternateContent>
      </w:r>
    </w:p>
    <w:p w14:paraId="5AA6A4D8" w14:textId="77777777" w:rsidR="00EA7535" w:rsidRPr="00EA7535" w:rsidRDefault="00EA7535" w:rsidP="00EA7535">
      <w:pPr>
        <w:spacing w:before="100" w:beforeAutospacing="1" w:after="100" w:afterAutospacing="1" w:line="240" w:lineRule="auto"/>
        <w:outlineLvl w:val="2"/>
        <w:divId w:val="633487403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A753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4.2. Первая половина дня: активное обучение и проектная деятельность</w:t>
      </w:r>
    </w:p>
    <w:p w14:paraId="460ECE68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10:00–11:00 – Project-Based Learning (PBL)</w:t>
      </w:r>
    </w:p>
    <w:p w14:paraId="411140C0" w14:textId="77777777" w:rsidR="00EA7535" w:rsidRPr="00905F50" w:rsidRDefault="00EA7535" w:rsidP="00EA7535">
      <w:pPr>
        <w:numPr>
          <w:ilvl w:val="0"/>
          <w:numId w:val="11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Действие</w:t>
      </w:r>
      <w:r w:rsidRPr="00905F50">
        <w:rPr>
          <w:rFonts w:ascii="Times New Roman" w:hAnsi="Times New Roman" w:cs="Times New Roman"/>
          <w:b/>
          <w:bCs/>
          <w:color w:val="000000"/>
          <w:kern w:val="0"/>
          <w:lang w:val="en-US"/>
          <w14:ligatures w14:val="none"/>
        </w:rPr>
        <w:t>: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> 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работа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над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проектом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 xml:space="preserve"> «Discovering the World Through English».</w:t>
      </w:r>
    </w:p>
    <w:p w14:paraId="4DEDDED7" w14:textId="77777777" w:rsidR="00EA7535" w:rsidRPr="00EA7535" w:rsidRDefault="00EA7535" w:rsidP="00EA7535">
      <w:pPr>
        <w:numPr>
          <w:ilvl w:val="1"/>
          <w:numId w:val="11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Разделение на группы.</w:t>
      </w:r>
    </w:p>
    <w:p w14:paraId="398AB6D2" w14:textId="77777777" w:rsidR="00EA7535" w:rsidRPr="00EA7535" w:rsidRDefault="00EA7535" w:rsidP="00EA7535">
      <w:pPr>
        <w:numPr>
          <w:ilvl w:val="1"/>
          <w:numId w:val="11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Исследование культурных особенностей стран.</w:t>
      </w:r>
    </w:p>
    <w:p w14:paraId="19947287" w14:textId="77777777" w:rsidR="00EA7535" w:rsidRPr="00EA7535" w:rsidRDefault="00EA7535" w:rsidP="00EA7535">
      <w:pPr>
        <w:numPr>
          <w:ilvl w:val="1"/>
          <w:numId w:val="11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Создание инфографики и мультимедийной презентации.</w:t>
      </w:r>
    </w:p>
    <w:p w14:paraId="6EFA6F85" w14:textId="77777777" w:rsidR="00EA7535" w:rsidRPr="00EA7535" w:rsidRDefault="00EA7535" w:rsidP="00EA7535">
      <w:pPr>
        <w:numPr>
          <w:ilvl w:val="0"/>
          <w:numId w:val="11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развитие критического мышления, навыков презентации, командной работы.</w:t>
      </w:r>
    </w:p>
    <w:p w14:paraId="1895304A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11:00–11:30 – Gamification &amp; Digital Badges</w:t>
      </w:r>
    </w:p>
    <w:p w14:paraId="2E6A3ACF" w14:textId="77777777" w:rsidR="00EA7535" w:rsidRPr="00EA7535" w:rsidRDefault="00EA7535" w:rsidP="00EA7535">
      <w:pPr>
        <w:numPr>
          <w:ilvl w:val="0"/>
          <w:numId w:val="12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Действие: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квест «English Around Us» с интерактивными заданиями и получением цифровых значков.</w:t>
      </w:r>
    </w:p>
    <w:p w14:paraId="3C5EEC51" w14:textId="77777777" w:rsidR="00EA7535" w:rsidRPr="00EA7535" w:rsidRDefault="00EA7535" w:rsidP="00EA7535">
      <w:pPr>
        <w:numPr>
          <w:ilvl w:val="0"/>
          <w:numId w:val="12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повышение вовлечённости и мотивации к обучению.</w:t>
      </w:r>
    </w:p>
    <w:p w14:paraId="209CC674" w14:textId="77777777" w:rsidR="00EA7535" w:rsidRPr="00EA7535" w:rsidRDefault="00EA7535" w:rsidP="00EA7535">
      <w:pPr>
        <w:numPr>
          <w:ilvl w:val="0"/>
          <w:numId w:val="12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Результат: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формирование привычки самостоятельного изучения английского языка.</w:t>
      </w:r>
    </w:p>
    <w:p w14:paraId="3976209D" w14:textId="77777777" w:rsidR="00EA7535" w:rsidRPr="00EA7535" w:rsidRDefault="00EA7535" w:rsidP="00EA7535">
      <w:pPr>
        <w:spacing w:after="0" w:line="240" w:lineRule="auto"/>
        <w:divId w:val="633487403"/>
        <w:rPr>
          <w:rFonts w:ascii="Times New Roman" w:eastAsia="Times New Roman" w:hAnsi="Times New Roman" w:cs="Times New Roman"/>
          <w:kern w:val="0"/>
          <w14:ligatures w14:val="none"/>
        </w:rPr>
      </w:pPr>
      <w:r w:rsidRPr="00EA753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780FE8EF" wp14:editId="1568222C">
                <wp:extent cx="5731510" cy="1270"/>
                <wp:effectExtent l="0" t="31750" r="0" b="36830"/>
                <wp:docPr id="1218337677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7EB23C" id="Прямоугольник 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" filled="f">
                <w10:anchorlock/>
              </v:rect>
            </w:pict>
          </mc:Fallback>
        </mc:AlternateContent>
      </w:r>
    </w:p>
    <w:p w14:paraId="03CE0406" w14:textId="77777777" w:rsidR="00EA7535" w:rsidRPr="00EA7535" w:rsidRDefault="00EA7535" w:rsidP="00EA7535">
      <w:pPr>
        <w:spacing w:before="100" w:beforeAutospacing="1" w:after="100" w:afterAutospacing="1" w:line="240" w:lineRule="auto"/>
        <w:outlineLvl w:val="2"/>
        <w:divId w:val="633487403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A753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4.3. Вторая половина дня: практика и сотрудничество</w:t>
      </w:r>
    </w:p>
    <w:p w14:paraId="117D1D9E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11:30–12:30 – Experiential Learning</w:t>
      </w:r>
    </w:p>
    <w:p w14:paraId="07E5FC29" w14:textId="77777777" w:rsidR="00EA7535" w:rsidRPr="00EA7535" w:rsidRDefault="00EA7535" w:rsidP="00EA7535">
      <w:pPr>
        <w:numPr>
          <w:ilvl w:val="0"/>
          <w:numId w:val="13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Действие: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ролевая игра «Business Negotiation».</w:t>
      </w:r>
    </w:p>
    <w:p w14:paraId="1D07687E" w14:textId="77777777" w:rsidR="00EA7535" w:rsidRPr="00EA7535" w:rsidRDefault="00EA7535" w:rsidP="00EA7535">
      <w:pPr>
        <w:numPr>
          <w:ilvl w:val="1"/>
          <w:numId w:val="13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Студенты выступают как менеджеры и клиенты.</w:t>
      </w:r>
    </w:p>
    <w:p w14:paraId="40407B12" w14:textId="77777777" w:rsidR="00EA7535" w:rsidRPr="00EA7535" w:rsidRDefault="00EA7535" w:rsidP="00EA7535">
      <w:pPr>
        <w:numPr>
          <w:ilvl w:val="1"/>
          <w:numId w:val="13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Обсуждают условия сделки, используют профессиональную лексику.</w:t>
      </w:r>
    </w:p>
    <w:p w14:paraId="04BE3E74" w14:textId="77777777" w:rsidR="00EA7535" w:rsidRPr="00EA7535" w:rsidRDefault="00EA7535" w:rsidP="00EA7535">
      <w:pPr>
        <w:numPr>
          <w:ilvl w:val="0"/>
          <w:numId w:val="13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формирование профессиональных навыков, уверенности в деловой коммуникации.</w:t>
      </w:r>
    </w:p>
    <w:p w14:paraId="116EA49C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12:30–13:00 – Collaborative Learning</w:t>
      </w:r>
    </w:p>
    <w:p w14:paraId="5CADBE8D" w14:textId="77777777" w:rsidR="00EA7535" w:rsidRPr="00905F50" w:rsidRDefault="00EA7535" w:rsidP="00EA7535">
      <w:pPr>
        <w:numPr>
          <w:ilvl w:val="0"/>
          <w:numId w:val="14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Действие</w:t>
      </w:r>
      <w:r w:rsidRPr="00905F50">
        <w:rPr>
          <w:rFonts w:ascii="Times New Roman" w:hAnsi="Times New Roman" w:cs="Times New Roman"/>
          <w:b/>
          <w:bCs/>
          <w:color w:val="000000"/>
          <w:kern w:val="0"/>
          <w:lang w:val="en-US"/>
          <w14:ligatures w14:val="none"/>
        </w:rPr>
        <w:t>: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> 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групповая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работа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 xml:space="preserve"> «Plan an International Event».</w:t>
      </w:r>
    </w:p>
    <w:p w14:paraId="107404D0" w14:textId="77777777" w:rsidR="00EA7535" w:rsidRPr="00EA7535" w:rsidRDefault="00EA7535" w:rsidP="00EA7535">
      <w:pPr>
        <w:numPr>
          <w:ilvl w:val="1"/>
          <w:numId w:val="14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Распределение ролей.</w:t>
      </w:r>
    </w:p>
    <w:p w14:paraId="4DE94E04" w14:textId="77777777" w:rsidR="00EA7535" w:rsidRPr="00EA7535" w:rsidRDefault="00EA7535" w:rsidP="00EA7535">
      <w:pPr>
        <w:numPr>
          <w:ilvl w:val="1"/>
          <w:numId w:val="14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Совместное планирование мероприятия, презентация идей.</w:t>
      </w:r>
    </w:p>
    <w:p w14:paraId="0A62E0F9" w14:textId="77777777" w:rsidR="00EA7535" w:rsidRPr="00EA7535" w:rsidRDefault="00EA7535" w:rsidP="00EA7535">
      <w:pPr>
        <w:numPr>
          <w:ilvl w:val="0"/>
          <w:numId w:val="14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развитие лидерских качеств, навыков коммуникации и совместного принятия решений.</w:t>
      </w:r>
    </w:p>
    <w:p w14:paraId="0E5D6B0E" w14:textId="77777777" w:rsidR="00EA7535" w:rsidRPr="00EA7535" w:rsidRDefault="00EA7535" w:rsidP="00EA7535">
      <w:pPr>
        <w:spacing w:after="0" w:line="240" w:lineRule="auto"/>
        <w:divId w:val="633487403"/>
        <w:rPr>
          <w:rFonts w:ascii="Times New Roman" w:eastAsia="Times New Roman" w:hAnsi="Times New Roman" w:cs="Times New Roman"/>
          <w:kern w:val="0"/>
          <w14:ligatures w14:val="none"/>
        </w:rPr>
      </w:pPr>
      <w:r w:rsidRPr="00EA753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56F3A383" wp14:editId="5BD4B4E6">
                <wp:extent cx="5731510" cy="1270"/>
                <wp:effectExtent l="0" t="31750" r="0" b="36830"/>
                <wp:docPr id="619056338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04A64F4" id="Прямоугольник 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" filled="f">
                <w10:anchorlock/>
              </v:rect>
            </w:pict>
          </mc:Fallback>
        </mc:AlternateContent>
      </w:r>
    </w:p>
    <w:p w14:paraId="30E0AD36" w14:textId="77777777" w:rsidR="00EA7535" w:rsidRPr="00EA7535" w:rsidRDefault="00EA7535" w:rsidP="00EA7535">
      <w:pPr>
        <w:spacing w:before="100" w:beforeAutospacing="1" w:after="100" w:afterAutospacing="1" w:line="240" w:lineRule="auto"/>
        <w:outlineLvl w:val="2"/>
        <w:divId w:val="633487403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A753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4.4. Внеклассные мероприятия и культурное развитие</w:t>
      </w:r>
    </w:p>
    <w:p w14:paraId="3661C224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13:00–14:00 – Литературная гостиная «American Writers and Poets»</w:t>
      </w:r>
    </w:p>
    <w:p w14:paraId="5F61AA88" w14:textId="77777777" w:rsidR="00EA7535" w:rsidRPr="00EA7535" w:rsidRDefault="00EA7535" w:rsidP="00EA7535">
      <w:pPr>
        <w:numPr>
          <w:ilvl w:val="0"/>
          <w:numId w:val="15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lastRenderedPageBreak/>
        <w:t>Действие: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обсуждение произведений в онлайн-форуме, совместный анализ ценностей и идей авторов.</w:t>
      </w:r>
    </w:p>
    <w:p w14:paraId="40D7F9E0" w14:textId="77777777" w:rsidR="00EA7535" w:rsidRPr="00EA7535" w:rsidRDefault="00EA7535" w:rsidP="00EA7535">
      <w:pPr>
        <w:numPr>
          <w:ilvl w:val="0"/>
          <w:numId w:val="15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формирование культурной компетентности, критического мышления и гражданской позиции.</w:t>
      </w:r>
    </w:p>
    <w:p w14:paraId="3899D161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14:00–15:00 – Театрализованная постановка «Shakespeare on Stage» (VR/AR)</w:t>
      </w:r>
    </w:p>
    <w:p w14:paraId="00024943" w14:textId="77777777" w:rsidR="00EA7535" w:rsidRPr="00EA7535" w:rsidRDefault="00EA7535" w:rsidP="00EA7535">
      <w:pPr>
        <w:numPr>
          <w:ilvl w:val="0"/>
          <w:numId w:val="16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Действие: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работа в командах, распределение ролей, подготовка мини-постановки.</w:t>
      </w:r>
    </w:p>
    <w:p w14:paraId="72C14CB4" w14:textId="77777777" w:rsidR="00EA7535" w:rsidRPr="00EA7535" w:rsidRDefault="00EA7535" w:rsidP="00EA7535">
      <w:pPr>
        <w:numPr>
          <w:ilvl w:val="0"/>
          <w:numId w:val="16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развитие творческих способностей, командного взаимодействия и ответственности за результат.</w:t>
      </w:r>
    </w:p>
    <w:p w14:paraId="7CA88C86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15:00–15:30 – Рефлексия и оценка</w:t>
      </w:r>
    </w:p>
    <w:p w14:paraId="6923F753" w14:textId="77777777" w:rsidR="00EA7535" w:rsidRPr="00EA7535" w:rsidRDefault="00EA7535" w:rsidP="00EA7535">
      <w:pPr>
        <w:numPr>
          <w:ilvl w:val="0"/>
          <w:numId w:val="17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Действие: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обсуждение пройденного дня, самооценка и peer-review.</w:t>
      </w:r>
    </w:p>
    <w:p w14:paraId="23D414BA" w14:textId="77777777" w:rsidR="00EA7535" w:rsidRPr="00EA7535" w:rsidRDefault="00EA7535" w:rsidP="00EA7535">
      <w:pPr>
        <w:numPr>
          <w:ilvl w:val="0"/>
          <w:numId w:val="17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Цель: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развитие рефлексивной компетентности, осознание собственных успехов и областей для улучшения.</w:t>
      </w:r>
    </w:p>
    <w:p w14:paraId="1A2BFACA" w14:textId="77777777" w:rsidR="00EA7535" w:rsidRPr="00EA7535" w:rsidRDefault="00EA7535" w:rsidP="00EA7535">
      <w:pPr>
        <w:spacing w:after="0" w:line="240" w:lineRule="auto"/>
        <w:divId w:val="633487403"/>
        <w:rPr>
          <w:rFonts w:ascii="Times New Roman" w:eastAsia="Times New Roman" w:hAnsi="Times New Roman" w:cs="Times New Roman"/>
          <w:kern w:val="0"/>
          <w14:ligatures w14:val="none"/>
        </w:rPr>
      </w:pPr>
      <w:r w:rsidRPr="00EA753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0A2CD35E" wp14:editId="74B581A1">
                <wp:extent cx="5731510" cy="1270"/>
                <wp:effectExtent l="0" t="31750" r="0" b="36830"/>
                <wp:docPr id="1582201450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2921AA" id="Прямоугольник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" filled="f">
                <w10:anchorlock/>
              </v:rect>
            </w:pict>
          </mc:Fallback>
        </mc:AlternateContent>
      </w:r>
    </w:p>
    <w:p w14:paraId="2440DB58" w14:textId="77777777" w:rsidR="00EA7535" w:rsidRPr="00EA7535" w:rsidRDefault="00EA7535" w:rsidP="00EA7535">
      <w:p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Apple Color Emoji" w:hAnsi="Apple Color Emoji" w:cs="Apple Color Emoji"/>
          <w:color w:val="000000"/>
          <w:kern w:val="0"/>
          <w14:ligatures w14:val="none"/>
        </w:rPr>
        <w:t>✨</w:t>
      </w: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 </w:t>
      </w:r>
      <w:r w:rsidRPr="00EA753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Педагогический эффект полного учебного дня:</w:t>
      </w:r>
    </w:p>
    <w:p w14:paraId="672B8F24" w14:textId="77777777" w:rsidR="00EA7535" w:rsidRPr="00EA7535" w:rsidRDefault="00EA7535" w:rsidP="00EA7535">
      <w:pPr>
        <w:numPr>
          <w:ilvl w:val="0"/>
          <w:numId w:val="18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Комбинация самостоятельного изучения, практики и ценностного воспитания.</w:t>
      </w:r>
    </w:p>
    <w:p w14:paraId="0D1F3F8F" w14:textId="77777777" w:rsidR="00EA7535" w:rsidRPr="00EA7535" w:rsidRDefault="00EA7535" w:rsidP="00EA7535">
      <w:pPr>
        <w:numPr>
          <w:ilvl w:val="0"/>
          <w:numId w:val="18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Развитие ключевых компетенций XXI века: критическое мышление, креативность, коммуникация, сотрудничество.</w:t>
      </w:r>
    </w:p>
    <w:p w14:paraId="02D5FE82" w14:textId="77777777" w:rsidR="00EA7535" w:rsidRPr="00EA7535" w:rsidRDefault="00EA7535" w:rsidP="00EA7535">
      <w:pPr>
        <w:numPr>
          <w:ilvl w:val="0"/>
          <w:numId w:val="18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Вовлечённость студентов через игровые и проектные технологии.</w:t>
      </w:r>
    </w:p>
    <w:p w14:paraId="6691857C" w14:textId="77777777" w:rsidR="00EA7535" w:rsidRPr="00EA7535" w:rsidRDefault="00EA7535" w:rsidP="00EA7535">
      <w:pPr>
        <w:numPr>
          <w:ilvl w:val="0"/>
          <w:numId w:val="18"/>
        </w:numPr>
        <w:spacing w:before="100" w:beforeAutospacing="1" w:after="100" w:afterAutospacing="1" w:line="240" w:lineRule="auto"/>
        <w:divId w:val="63348740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7535">
        <w:rPr>
          <w:rFonts w:ascii="Times New Roman" w:hAnsi="Times New Roman" w:cs="Times New Roman"/>
          <w:color w:val="000000"/>
          <w:kern w:val="0"/>
          <w14:ligatures w14:val="none"/>
        </w:rPr>
        <w:t>Поддержка психологического здоровья и формирование позитивной мотивации к обучению.</w:t>
      </w:r>
    </w:p>
    <w:p w14:paraId="04B1D772" w14:textId="77777777" w:rsidR="000315F4" w:rsidRPr="000315F4" w:rsidRDefault="000315F4" w:rsidP="000315F4">
      <w:pPr>
        <w:spacing w:before="100" w:beforeAutospacing="1" w:after="100" w:afterAutospacing="1" w:line="240" w:lineRule="auto"/>
        <w:outlineLvl w:val="1"/>
        <w:divId w:val="962421073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315F4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5. Заключение и методические преимущества</w:t>
      </w:r>
    </w:p>
    <w:p w14:paraId="35A2E264" w14:textId="77777777" w:rsidR="000315F4" w:rsidRPr="000315F4" w:rsidRDefault="000315F4" w:rsidP="000315F4">
      <w:p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Современное воспитание подрастающего поколения требует интеграции образовательных, развивающих и воспитательных функций в единый процесс. Представленная авторская модель демонстрирует, как инновационные технологии могут сочетаться с ценностно-ориентированным подходом, формируя гармоничную и социально активную личность.</w:t>
      </w:r>
    </w:p>
    <w:p w14:paraId="44D3F616" w14:textId="77777777" w:rsidR="000315F4" w:rsidRPr="000315F4" w:rsidRDefault="000315F4" w:rsidP="000315F4">
      <w:p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Основные результаты внедрения авторской модели:</w:t>
      </w:r>
    </w:p>
    <w:p w14:paraId="12948914" w14:textId="77777777" w:rsidR="000315F4" w:rsidRPr="000315F4" w:rsidRDefault="000315F4" w:rsidP="000315F4">
      <w:pPr>
        <w:numPr>
          <w:ilvl w:val="0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Развитие ключевых компетенций XXI века:</w:t>
      </w:r>
    </w:p>
    <w:p w14:paraId="675B8AFF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критическое и творческое мышление,</w:t>
      </w:r>
    </w:p>
    <w:p w14:paraId="3DF04475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коммуникативные и коллаборативные навыки,</w:t>
      </w:r>
    </w:p>
    <w:p w14:paraId="457F24F4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цифровая грамотность и умение применять информационные технологии.</w:t>
      </w:r>
    </w:p>
    <w:p w14:paraId="39B9866C" w14:textId="77777777" w:rsidR="000315F4" w:rsidRPr="000315F4" w:rsidRDefault="000315F4" w:rsidP="000315F4">
      <w:pPr>
        <w:numPr>
          <w:ilvl w:val="0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Формирование личностных и социальных качеств:</w:t>
      </w:r>
    </w:p>
    <w:p w14:paraId="1D66B8A6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ответственность, самостоятельность, лидерство,</w:t>
      </w:r>
    </w:p>
    <w:p w14:paraId="08C682DD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уважение к культурным и духовным ценностям,</w:t>
      </w:r>
    </w:p>
    <w:p w14:paraId="4297017F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умение работать в команде и проявлять гражданскую активность.</w:t>
      </w:r>
    </w:p>
    <w:p w14:paraId="36213B3B" w14:textId="77777777" w:rsidR="000315F4" w:rsidRPr="000315F4" w:rsidRDefault="000315F4" w:rsidP="000315F4">
      <w:pPr>
        <w:numPr>
          <w:ilvl w:val="0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Повышение мотивации и вовлечённости студентов:</w:t>
      </w:r>
    </w:p>
    <w:p w14:paraId="33EA14F6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использование игровых элементов, цифровых наград, интерактивных квестов,</w:t>
      </w:r>
    </w:p>
    <w:p w14:paraId="3632E2A1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проектная деятельность и ролевые игры, отражающие профессиональную среду,</w:t>
      </w:r>
    </w:p>
    <w:p w14:paraId="592D1C58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интеграция онлай</w:t>
      </w:r>
      <w:proofErr w:type="gramStart"/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н-</w:t>
      </w:r>
      <w:proofErr w:type="gramEnd"/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 xml:space="preserve"> и офлайн-форматов обучения.</w:t>
      </w:r>
    </w:p>
    <w:p w14:paraId="32A53E5A" w14:textId="77777777" w:rsidR="000315F4" w:rsidRPr="000315F4" w:rsidRDefault="000315F4" w:rsidP="000315F4">
      <w:pPr>
        <w:numPr>
          <w:ilvl w:val="0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Поддержка психоэмоционального здоровья:</w:t>
      </w:r>
    </w:p>
    <w:p w14:paraId="0855C922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дыхательные разминки, mindfulness-практики, активные паузы,</w:t>
      </w:r>
    </w:p>
    <w:p w14:paraId="5E11C6EF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создание атмосферы доверия, сотрудничества и безопасного эксперимента.</w:t>
      </w:r>
    </w:p>
    <w:p w14:paraId="6B09B7C2" w14:textId="77777777" w:rsidR="000315F4" w:rsidRPr="000315F4" w:rsidRDefault="000315F4" w:rsidP="000315F4">
      <w:pPr>
        <w:numPr>
          <w:ilvl w:val="0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Инновационный и практико-ориентированный подход:</w:t>
      </w:r>
    </w:p>
    <w:p w14:paraId="6EDB6DC2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мини-уроки и внеклассные мероприятия формируют навыки, которые применимы в реальной жизни и будущей профессии,</w:t>
      </w:r>
    </w:p>
    <w:p w14:paraId="730E950C" w14:textId="77777777" w:rsidR="000315F4" w:rsidRPr="000315F4" w:rsidRDefault="000315F4" w:rsidP="000315F4">
      <w:pPr>
        <w:numPr>
          <w:ilvl w:val="1"/>
          <w:numId w:val="19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применение VR/AR, AI-платформ, онлайн-форумов и мультимедийных проектов создаёт современную образовательную среду.</w:t>
      </w:r>
    </w:p>
    <w:p w14:paraId="1178EB04" w14:textId="77777777" w:rsidR="000315F4" w:rsidRPr="000315F4" w:rsidRDefault="000315F4" w:rsidP="000315F4">
      <w:p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Методические преимущества работы:</w:t>
      </w:r>
    </w:p>
    <w:p w14:paraId="66DCC374" w14:textId="77777777" w:rsidR="000315F4" w:rsidRPr="000315F4" w:rsidRDefault="000315F4" w:rsidP="000315F4">
      <w:pPr>
        <w:numPr>
          <w:ilvl w:val="0"/>
          <w:numId w:val="20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Комплексный подход: теория + практика + ценности.</w:t>
      </w:r>
    </w:p>
    <w:p w14:paraId="3E433286" w14:textId="77777777" w:rsidR="000315F4" w:rsidRPr="000315F4" w:rsidRDefault="000315F4" w:rsidP="000315F4">
      <w:pPr>
        <w:numPr>
          <w:ilvl w:val="0"/>
          <w:numId w:val="20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Высокая вовлечённость и активность студентов.</w:t>
      </w:r>
    </w:p>
    <w:p w14:paraId="32F62269" w14:textId="77777777" w:rsidR="000315F4" w:rsidRPr="000315F4" w:rsidRDefault="000315F4" w:rsidP="000315F4">
      <w:pPr>
        <w:numPr>
          <w:ilvl w:val="0"/>
          <w:numId w:val="20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Возможность адаптации под различные образовательные учреждения и возрастные группы.</w:t>
      </w:r>
    </w:p>
    <w:p w14:paraId="2792E6EB" w14:textId="77777777" w:rsidR="000315F4" w:rsidRPr="000315F4" w:rsidRDefault="000315F4" w:rsidP="000315F4">
      <w:pPr>
        <w:numPr>
          <w:ilvl w:val="0"/>
          <w:numId w:val="20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Интеграция цифровых технологий, соответствие современным мировым стандартам преподавания.</w:t>
      </w:r>
    </w:p>
    <w:p w14:paraId="49B197DE" w14:textId="77777777" w:rsidR="000315F4" w:rsidRPr="000315F4" w:rsidRDefault="000315F4" w:rsidP="000315F4">
      <w:pPr>
        <w:numPr>
          <w:ilvl w:val="0"/>
          <w:numId w:val="20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Авторская система, формирующая гармоничную, самостоятельную и социально активную личность.</w:t>
      </w:r>
    </w:p>
    <w:p w14:paraId="3D1BF8F7" w14:textId="77777777" w:rsidR="000315F4" w:rsidRPr="000315F4" w:rsidRDefault="000315F4" w:rsidP="000315F4">
      <w:pPr>
        <w:spacing w:after="0" w:line="240" w:lineRule="auto"/>
        <w:divId w:val="962421073"/>
        <w:rPr>
          <w:rFonts w:ascii="Times New Roman" w:eastAsia="Times New Roman" w:hAnsi="Times New Roman" w:cs="Times New Roman"/>
          <w:kern w:val="0"/>
          <w14:ligatures w14:val="none"/>
        </w:rPr>
      </w:pPr>
      <w:r w:rsidRPr="000315F4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647040C5" wp14:editId="4171A0E7">
                <wp:extent cx="5731510" cy="1270"/>
                <wp:effectExtent l="0" t="31750" r="0" b="36830"/>
                <wp:docPr id="1035234876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4C5A56" id="Прямоугольник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" filled="f">
                <w10:anchorlock/>
              </v:rect>
            </w:pict>
          </mc:Fallback>
        </mc:AlternateContent>
      </w:r>
    </w:p>
    <w:p w14:paraId="752AE2FC" w14:textId="77777777" w:rsidR="000315F4" w:rsidRPr="000315F4" w:rsidRDefault="000315F4" w:rsidP="000315F4">
      <w:pPr>
        <w:spacing w:before="100" w:beforeAutospacing="1" w:after="100" w:afterAutospacing="1" w:line="240" w:lineRule="auto"/>
        <w:outlineLvl w:val="2"/>
        <w:divId w:val="962421073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315F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6. Список литературы и источников</w:t>
      </w:r>
    </w:p>
    <w:p w14:paraId="0952D3CA" w14:textId="77777777" w:rsidR="000315F4" w:rsidRPr="000315F4" w:rsidRDefault="000315F4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Бондаренко, Т. В. </w:t>
      </w:r>
      <w:r w:rsidRPr="000315F4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Современные технологии воспитания в образовательном процессе</w:t>
      </w: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. – М., 2020.</w:t>
      </w:r>
    </w:p>
    <w:p w14:paraId="4993919F" w14:textId="77777777" w:rsidR="000315F4" w:rsidRPr="000315F4" w:rsidRDefault="000315F4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Кузнецова, Е. А. </w:t>
      </w:r>
      <w:r w:rsidRPr="000315F4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Инновационные подходы к обучению и воспитанию студентов</w:t>
      </w: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. – СПб</w:t>
      </w:r>
      <w:proofErr w:type="gramStart"/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 xml:space="preserve">., </w:t>
      </w:r>
      <w:proofErr w:type="gramEnd"/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2019.</w:t>
      </w:r>
    </w:p>
    <w:p w14:paraId="3D46652B" w14:textId="77777777" w:rsidR="000315F4" w:rsidRPr="00905F50" w:rsidRDefault="000315F4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</w:pP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Томпсон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 xml:space="preserve">, G., &amp; </w:t>
      </w: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Смит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>, J. </w:t>
      </w:r>
      <w:r w:rsidRPr="00905F50">
        <w:rPr>
          <w:rFonts w:ascii="Times New Roman" w:hAnsi="Times New Roman" w:cs="Times New Roman"/>
          <w:i/>
          <w:iCs/>
          <w:color w:val="000000"/>
          <w:kern w:val="0"/>
          <w:lang w:val="en-US"/>
          <w14:ligatures w14:val="none"/>
        </w:rPr>
        <w:t>Contemporary Approaches in Education and Learning Technologies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>. – London, 2021.</w:t>
      </w:r>
    </w:p>
    <w:p w14:paraId="50A3E562" w14:textId="77777777" w:rsidR="000315F4" w:rsidRPr="00905F50" w:rsidRDefault="001B28F2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</w:pPr>
      <w:hyperlink r:id="rId6" w:tgtFrame="_new" w:history="1">
        <w:r w:rsidR="000315F4" w:rsidRPr="00905F50">
          <w:rPr>
            <w:rFonts w:ascii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https://www.bistroenglish.com/anglijskij-yazyk-po-pesnyam/</w:t>
        </w:r>
      </w:hyperlink>
    </w:p>
    <w:p w14:paraId="3AA3B45F" w14:textId="77777777" w:rsidR="000315F4" w:rsidRPr="00905F50" w:rsidRDefault="000315F4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</w:pP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>https://wordwall.net/ru-ru/community/</w:t>
      </w: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игры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>-</w:t>
      </w: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на</w:t>
      </w:r>
      <w:r w:rsidRPr="00905F50">
        <w:rPr>
          <w:rFonts w:ascii="Times New Roman" w:hAnsi="Times New Roman" w:cs="Times New Roman"/>
          <w:color w:val="000000"/>
          <w:kern w:val="0"/>
          <w:lang w:val="en-US"/>
          <w14:ligatures w14:val="none"/>
        </w:rPr>
        <w:t>-</w:t>
      </w:r>
      <w:r w:rsidRPr="000315F4">
        <w:rPr>
          <w:rFonts w:ascii="Times New Roman" w:hAnsi="Times New Roman" w:cs="Times New Roman"/>
          <w:color w:val="000000"/>
          <w:kern w:val="0"/>
          <w14:ligatures w14:val="none"/>
        </w:rPr>
        <w:t>английском</w:t>
      </w:r>
    </w:p>
    <w:p w14:paraId="354B7D33" w14:textId="77777777" w:rsidR="000315F4" w:rsidRPr="000315F4" w:rsidRDefault="001B28F2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7" w:tgtFrame="_new" w:history="1">
        <w:r w:rsidR="000315F4" w:rsidRPr="000315F4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https://mind-map-online.ru</w:t>
        </w:r>
      </w:hyperlink>
    </w:p>
    <w:p w14:paraId="2C0EDB74" w14:textId="77777777" w:rsidR="000315F4" w:rsidRPr="000315F4" w:rsidRDefault="001B28F2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8" w:tgtFrame="_new" w:history="1">
        <w:r w:rsidR="000315F4" w:rsidRPr="000315F4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https://dashboard.visme.co</w:t>
        </w:r>
      </w:hyperlink>
    </w:p>
    <w:p w14:paraId="5105C762" w14:textId="77777777" w:rsidR="000315F4" w:rsidRPr="000315F4" w:rsidRDefault="001B28F2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9" w:tgtFrame="_new" w:history="1">
        <w:r w:rsidR="000315F4" w:rsidRPr="000315F4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https://speechpad.ru/prononce.php</w:t>
        </w:r>
      </w:hyperlink>
    </w:p>
    <w:p w14:paraId="65BED710" w14:textId="77777777" w:rsidR="000315F4" w:rsidRPr="000315F4" w:rsidRDefault="001B28F2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0" w:tgtFrame="_new" w:history="1">
        <w:r w:rsidR="000315F4" w:rsidRPr="000315F4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https://puzzle-english.com/level-test/past-perfect-continuous-test</w:t>
        </w:r>
      </w:hyperlink>
    </w:p>
    <w:p w14:paraId="654D6032" w14:textId="77777777" w:rsidR="000315F4" w:rsidRPr="000315F4" w:rsidRDefault="001B28F2" w:rsidP="000315F4">
      <w:pPr>
        <w:numPr>
          <w:ilvl w:val="0"/>
          <w:numId w:val="21"/>
        </w:numPr>
        <w:spacing w:before="100" w:beforeAutospacing="1" w:after="100" w:afterAutospacing="1" w:line="240" w:lineRule="auto"/>
        <w:divId w:val="962421073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1" w:tgtFrame="_new" w:history="1">
        <w:r w:rsidR="000315F4" w:rsidRPr="000315F4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https://languagetool.org/ru</w:t>
        </w:r>
      </w:hyperlink>
    </w:p>
    <w:p w14:paraId="20099685" w14:textId="77777777" w:rsidR="008D0584" w:rsidRPr="008D0584" w:rsidRDefault="008D0584"/>
    <w:sectPr w:rsidR="008D0584" w:rsidRPr="008D058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pple Color Emoji">
    <w:altName w:val="MS Mincho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26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45623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D35E5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64404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C958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6C015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5A547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2E3B9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76462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096FC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B232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E45FD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507B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A4175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90311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E22E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F125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684289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846C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34F010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F67A7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8"/>
  </w:num>
  <w:num w:numId="3">
    <w:abstractNumId w:val="9"/>
  </w:num>
  <w:num w:numId="4">
    <w:abstractNumId w:val="2"/>
  </w:num>
  <w:num w:numId="5">
    <w:abstractNumId w:val="15"/>
  </w:num>
  <w:num w:numId="6">
    <w:abstractNumId w:val="17"/>
  </w:num>
  <w:num w:numId="7">
    <w:abstractNumId w:val="20"/>
  </w:num>
  <w:num w:numId="8">
    <w:abstractNumId w:val="10"/>
  </w:num>
  <w:num w:numId="9">
    <w:abstractNumId w:val="19"/>
  </w:num>
  <w:num w:numId="10">
    <w:abstractNumId w:val="7"/>
  </w:num>
  <w:num w:numId="11">
    <w:abstractNumId w:val="5"/>
  </w:num>
  <w:num w:numId="12">
    <w:abstractNumId w:val="14"/>
  </w:num>
  <w:num w:numId="13">
    <w:abstractNumId w:val="6"/>
  </w:num>
  <w:num w:numId="14">
    <w:abstractNumId w:val="11"/>
  </w:num>
  <w:num w:numId="15">
    <w:abstractNumId w:val="12"/>
  </w:num>
  <w:num w:numId="16">
    <w:abstractNumId w:val="1"/>
  </w:num>
  <w:num w:numId="17">
    <w:abstractNumId w:val="13"/>
  </w:num>
  <w:num w:numId="18">
    <w:abstractNumId w:val="0"/>
  </w:num>
  <w:num w:numId="19">
    <w:abstractNumId w:val="18"/>
  </w:num>
  <w:num w:numId="20">
    <w:abstractNumId w:val="4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577"/>
    <w:rsid w:val="00022577"/>
    <w:rsid w:val="000315F4"/>
    <w:rsid w:val="001B28F2"/>
    <w:rsid w:val="0035427E"/>
    <w:rsid w:val="00374394"/>
    <w:rsid w:val="008D0584"/>
    <w:rsid w:val="00905F50"/>
    <w:rsid w:val="00AC01BB"/>
    <w:rsid w:val="00EA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06E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25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0225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225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0225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25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25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25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25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25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2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2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257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257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257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257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257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25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25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22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25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2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25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257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225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257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2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257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2257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2257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ad">
    <w:name w:val="Strong"/>
    <w:basedOn w:val="a0"/>
    <w:uiPriority w:val="22"/>
    <w:qFormat/>
    <w:rsid w:val="00022577"/>
    <w:rPr>
      <w:b/>
      <w:bCs/>
    </w:rPr>
  </w:style>
  <w:style w:type="character" w:styleId="ae">
    <w:name w:val="Emphasis"/>
    <w:basedOn w:val="a0"/>
    <w:uiPriority w:val="20"/>
    <w:qFormat/>
    <w:rsid w:val="00022577"/>
    <w:rPr>
      <w:i/>
      <w:iCs/>
    </w:rPr>
  </w:style>
  <w:style w:type="character" w:customStyle="1" w:styleId="apple-converted-space">
    <w:name w:val="apple-converted-space"/>
    <w:basedOn w:val="a0"/>
    <w:rsid w:val="00374394"/>
  </w:style>
  <w:style w:type="character" w:styleId="af">
    <w:name w:val="Hyperlink"/>
    <w:basedOn w:val="a0"/>
    <w:uiPriority w:val="99"/>
    <w:semiHidden/>
    <w:unhideWhenUsed/>
    <w:rsid w:val="000315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25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0225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225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0225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25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25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25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25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25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2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2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257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257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257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257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257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25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25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22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25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2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25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257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225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257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2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257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2257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2257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ad">
    <w:name w:val="Strong"/>
    <w:basedOn w:val="a0"/>
    <w:uiPriority w:val="22"/>
    <w:qFormat/>
    <w:rsid w:val="00022577"/>
    <w:rPr>
      <w:b/>
      <w:bCs/>
    </w:rPr>
  </w:style>
  <w:style w:type="character" w:styleId="ae">
    <w:name w:val="Emphasis"/>
    <w:basedOn w:val="a0"/>
    <w:uiPriority w:val="20"/>
    <w:qFormat/>
    <w:rsid w:val="00022577"/>
    <w:rPr>
      <w:i/>
      <w:iCs/>
    </w:rPr>
  </w:style>
  <w:style w:type="character" w:customStyle="1" w:styleId="apple-converted-space">
    <w:name w:val="apple-converted-space"/>
    <w:basedOn w:val="a0"/>
    <w:rsid w:val="00374394"/>
  </w:style>
  <w:style w:type="character" w:styleId="af">
    <w:name w:val="Hyperlink"/>
    <w:basedOn w:val="a0"/>
    <w:uiPriority w:val="99"/>
    <w:semiHidden/>
    <w:unhideWhenUsed/>
    <w:rsid w:val="000315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4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shboard.visme.co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mind-map-online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stroenglish.com/anglijskij-yazyk-po-pesnyam/" TargetMode="External"/><Relationship Id="rId11" Type="http://schemas.openxmlformats.org/officeDocument/2006/relationships/hyperlink" Target="https://languagetool.org/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uzzle-english.com/level-test/past-perfect-continuous-tes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peechpad.ru/prononce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2119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Amalia Amalia</dc:creator>
  <cp:lastModifiedBy>Преподаватель</cp:lastModifiedBy>
  <cp:revision>3</cp:revision>
  <dcterms:created xsi:type="dcterms:W3CDTF">2025-09-08T11:00:00Z</dcterms:created>
  <dcterms:modified xsi:type="dcterms:W3CDTF">2025-09-08T11:00:00Z</dcterms:modified>
</cp:coreProperties>
</file>