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AAD" w:rsidRDefault="004B6AAD" w:rsidP="004B6A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563F">
        <w:rPr>
          <w:rFonts w:ascii="Times New Roman" w:hAnsi="Times New Roman" w:cs="Times New Roman"/>
          <w:sz w:val="28"/>
          <w:szCs w:val="28"/>
        </w:rPr>
        <w:t xml:space="preserve">Технологическая </w:t>
      </w:r>
      <w:r>
        <w:rPr>
          <w:rFonts w:ascii="Times New Roman" w:hAnsi="Times New Roman" w:cs="Times New Roman"/>
          <w:sz w:val="28"/>
          <w:szCs w:val="28"/>
        </w:rPr>
        <w:t>карта урока обобщения</w:t>
      </w:r>
    </w:p>
    <w:p w:rsidR="004B6AAD" w:rsidRDefault="004B6AAD" w:rsidP="004B6A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563F">
        <w:rPr>
          <w:rFonts w:ascii="Times New Roman" w:hAnsi="Times New Roman" w:cs="Times New Roman"/>
          <w:sz w:val="28"/>
          <w:szCs w:val="28"/>
        </w:rPr>
        <w:t xml:space="preserve"> знаний </w:t>
      </w:r>
      <w:r>
        <w:rPr>
          <w:rFonts w:ascii="Times New Roman" w:hAnsi="Times New Roman" w:cs="Times New Roman"/>
          <w:sz w:val="28"/>
          <w:szCs w:val="28"/>
        </w:rPr>
        <w:t>по географии</w:t>
      </w:r>
      <w:r w:rsidRPr="009B5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6 классе по теме: «Оболочки Земли</w:t>
      </w:r>
      <w:r w:rsidRPr="009B563F">
        <w:rPr>
          <w:rFonts w:ascii="Times New Roman" w:hAnsi="Times New Roman" w:cs="Times New Roman"/>
          <w:sz w:val="28"/>
          <w:szCs w:val="28"/>
        </w:rPr>
        <w:t>»</w:t>
      </w:r>
    </w:p>
    <w:p w:rsidR="00121E08" w:rsidRPr="009B563F" w:rsidRDefault="004B6AAD" w:rsidP="00121E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игра-путешествие «Как устроена наша планета»</w:t>
      </w:r>
      <w:r w:rsidR="009B563F" w:rsidRPr="009B563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5"/>
        <w:gridCol w:w="4476"/>
        <w:gridCol w:w="3298"/>
      </w:tblGrid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Предмет, класс, учитель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E01E44" w:rsidP="00E01E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r w:rsidR="00162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еография,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класс, учитель географии</w:t>
            </w:r>
            <w:r w:rsidR="00162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Иванова Наталья </w:t>
            </w:r>
            <w:r w:rsidR="004B6AAD"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="00162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лександровна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МБОУ СОШ №90 с углубленным изучением предметов художественно-эстетического цикла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4B6AAD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9B563F" w:rsidRPr="00A83575" w:rsidRDefault="004B6AAD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4B6AAD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"Обобщение знаний по темам «Оболочки Земли", последний урок в разделе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Игра-путешествие « Как устроена наша планета»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Обобщение, систематизация, коррекция и проверка знаний  с  использованием элементов игры и диспута.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hAnsi="Times New Roman" w:cs="Times New Roman"/>
                <w:sz w:val="24"/>
                <w:szCs w:val="24"/>
              </w:rPr>
              <w:t>Обобщение и</w:t>
            </w:r>
            <w:r w:rsidR="00062E64" w:rsidRPr="00A83575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предметных результатов обучения</w:t>
            </w:r>
            <w:r w:rsidRPr="00A83575">
              <w:rPr>
                <w:rFonts w:ascii="Times New Roman" w:hAnsi="Times New Roman" w:cs="Times New Roman"/>
                <w:sz w:val="24"/>
                <w:szCs w:val="24"/>
              </w:rPr>
              <w:t>, формирование универсальных</w:t>
            </w:r>
            <w:r w:rsidR="00062E64" w:rsidRPr="00A83575">
              <w:rPr>
                <w:rFonts w:ascii="Times New Roman" w:hAnsi="Times New Roman" w:cs="Times New Roman"/>
                <w:sz w:val="24"/>
                <w:szCs w:val="24"/>
              </w:rPr>
              <w:t xml:space="preserve"> учебных</w:t>
            </w:r>
            <w:r w:rsidRPr="00A83575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при решении предметных задач.</w:t>
            </w:r>
          </w:p>
        </w:tc>
      </w:tr>
      <w:tr w:rsidR="00092D53" w:rsidRPr="00A83575" w:rsidTr="00C70254">
        <w:tc>
          <w:tcPr>
            <w:tcW w:w="16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урока</w:t>
            </w:r>
          </w:p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062E64" w:rsidP="00062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об оболочках Земли  (литосфера гидросфера, атмосфера, биосфера)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B563F" w:rsidRPr="00A8357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универсальных учебных действий</w:t>
            </w:r>
            <w:r w:rsidR="001D3B70" w:rsidRPr="00A835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2D53" w:rsidRPr="00A83575" w:rsidTr="00C70254">
        <w:tc>
          <w:tcPr>
            <w:tcW w:w="1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062E64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обучающихся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анализировать цели, процессы и результаты своей деятельности. Побуждать к постоянному желанию оценки своих действий.</w:t>
            </w:r>
          </w:p>
        </w:tc>
      </w:tr>
      <w:tr w:rsidR="00092D53" w:rsidRPr="00A83575" w:rsidTr="00C70254">
        <w:tc>
          <w:tcPr>
            <w:tcW w:w="1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Воспитательные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совместной деятельности, культуры общения, уважения чужого мнения; содействовать формированию мировоззренческих поня</w:t>
            </w:r>
            <w:r w:rsidR="00062E64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тий: целостность оболочек 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Земли, </w:t>
            </w:r>
            <w:r w:rsidR="00062E64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влияние 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жизнь человека.</w:t>
            </w:r>
          </w:p>
        </w:tc>
      </w:tr>
      <w:tr w:rsidR="00092D53" w:rsidRPr="00A83575" w:rsidTr="00C70254">
        <w:tc>
          <w:tcPr>
            <w:tcW w:w="16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  ФГОС ООО (предполагаемые результаты обучения)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</w:t>
            </w:r>
            <w:r w:rsidR="00062E64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учащимися целостности оболочек Земли, их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необходимости в жизни всего живог</w:t>
            </w:r>
            <w:r w:rsidR="00062E64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 Земле, а, следовательно, их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рационального использования.</w:t>
            </w:r>
          </w:p>
        </w:tc>
      </w:tr>
      <w:tr w:rsidR="00092D53" w:rsidRPr="00A83575" w:rsidTr="00C70254">
        <w:tc>
          <w:tcPr>
            <w:tcW w:w="1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062E64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общественных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(сотрудничество и с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оревнование) и индивидуальных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(заинтересованность, вера в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собственные возможности) мотивов.  Развитие интеллектуальных способностей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92D53" w:rsidRPr="00A83575" w:rsidTr="00C70254">
        <w:tc>
          <w:tcPr>
            <w:tcW w:w="1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универсальные умения выделять, описывать, объяснять существенные признаки географических  объектов</w:t>
            </w:r>
            <w:r w:rsidR="00062E64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явлений по оболочкам Земли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организации учебной деятельности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</w:t>
            </w:r>
            <w:r w:rsidR="00847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технологии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1D3B70" w:rsidP="001D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роблемного обучения, групповой работы.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обучения и познания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 – поисковый, занимательный,  анализ и самооценка знаний</w:t>
            </w:r>
          </w:p>
        </w:tc>
      </w:tr>
      <w:tr w:rsidR="00D0493E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Оборудование, средства обучения</w:t>
            </w:r>
          </w:p>
        </w:tc>
        <w:tc>
          <w:tcPr>
            <w:tcW w:w="8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учителя, задания; физическая карта полушарий; раздаточный материал группам, атласы</w:t>
            </w:r>
            <w:r w:rsidR="00062E64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5-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класса.</w:t>
            </w:r>
          </w:p>
        </w:tc>
      </w:tr>
      <w:tr w:rsidR="009B563F" w:rsidRPr="00A83575" w:rsidTr="009B563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83575" w:rsidRDefault="00A83575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83575" w:rsidRDefault="00A83575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Ход урока</w:t>
            </w: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Структурные элементы урока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учеников</w:t>
            </w:r>
          </w:p>
        </w:tc>
      </w:tr>
      <w:tr w:rsidR="001D3B70" w:rsidRPr="00A83575" w:rsidTr="007C41D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D3B70" w:rsidRPr="00A83575" w:rsidRDefault="001D3B70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I. Организационный процесс</w:t>
            </w:r>
            <w:r w:rsid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1D3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="001D3B70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Оргмомент</w:t>
            </w:r>
            <w:proofErr w:type="spellEnd"/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Вступительное слово учителя, ознакомление с критериями оценивания знаний. 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A83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Самостоятельно  формулируют познавательные цели урока.</w:t>
            </w:r>
          </w:p>
        </w:tc>
      </w:tr>
      <w:tr w:rsidR="009B563F" w:rsidRPr="00A83575" w:rsidTr="009B563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9B563F" w:rsidP="00C9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II. </w:t>
            </w:r>
            <w:r w:rsidRPr="00A835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Обобщение, систематиз</w:t>
            </w:r>
            <w:r w:rsidR="007A01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ация, контроль знаний </w:t>
            </w: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Актуализация знаний 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0493E" w:rsidRPr="000366FD" w:rsidRDefault="00E3295D" w:rsidP="00D0493E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="00A83575" w:rsidRPr="000366F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4"/>
                  <w:szCs w:val="24"/>
                  <w:u w:val="single"/>
                  <w:lang w:eastAsia="ru-RU"/>
                </w:rPr>
                <w:t>Людмила Трифонова</w:t>
              </w:r>
            </w:hyperlink>
          </w:p>
          <w:p w:rsidR="00A83575" w:rsidRDefault="00A83575" w:rsidP="00D0493E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Земля – голубая планета,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Воздухом свежим и солнцем одета.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Нет, вы поверьте,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               Земли голубей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синевы рек, озёр и морей.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Горы, равнины, леса и поля –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Всё это наша планета Земля.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Ветры поют, с облаками играя,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Ливни шумят…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                И от края до края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 не найдёте чудесней на свете</w:t>
            </w:r>
            <w:r w:rsidRPr="00841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Нашей прекрасной и доброй планеты!</w:t>
            </w:r>
          </w:p>
          <w:p w:rsidR="009B563F" w:rsidRPr="00A83575" w:rsidRDefault="00D0493E" w:rsidP="00D0493E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игры-путешествия «Как устроена наша планета».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D0493E" w:rsidP="00D04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оценочным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маршрутным) листом команды. В командах 4-5 обучающихся.</w:t>
            </w:r>
          </w:p>
        </w:tc>
      </w:tr>
      <w:tr w:rsidR="00092D53" w:rsidRPr="00A83575" w:rsidTr="00C70254">
        <w:trPr>
          <w:trHeight w:val="1530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D0493E" w:rsidP="009B563F">
            <w:pPr>
              <w:pStyle w:val="Pa35"/>
              <w:spacing w:after="4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 xml:space="preserve">1 этап игры «Оболочки Земли» 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D0493E" w:rsidP="009B56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Инструктаж. По картинкам определи о каких оболочках идёт речь. Ответ записать в оценочный (маршрутный) лист</w:t>
            </w:r>
            <w:r w:rsidR="00306B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задания №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6BE2" w:rsidRDefault="00306BE2" w:rsidP="009B56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Исправления недопустимы.</w:t>
            </w:r>
          </w:p>
          <w:p w:rsidR="00306BE2" w:rsidRPr="00306BE2" w:rsidRDefault="00306BE2" w:rsidP="009B563F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6B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Ответ: атмосфера, гидросфера, литосфера, биосфера.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0493E" w:rsidRDefault="00D0493E" w:rsidP="00C96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презентацией, запись ответов в оценочный</w:t>
            </w:r>
          </w:p>
          <w:p w:rsidR="00F95375" w:rsidRDefault="00D0493E" w:rsidP="00C96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(маршрутный) лист.</w:t>
            </w:r>
          </w:p>
          <w:p w:rsidR="009B563F" w:rsidRDefault="00F95375" w:rsidP="00C96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Выставление баллов (не более 4)</w:t>
            </w:r>
          </w:p>
          <w:p w:rsidR="007A0185" w:rsidRPr="00A83575" w:rsidRDefault="007A0185" w:rsidP="00C96E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оценочный лист.</w:t>
            </w: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D0493E" w:rsidP="00D0493E">
            <w:pPr>
              <w:pStyle w:val="Pa35"/>
              <w:spacing w:after="4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этап игры «Ч</w:t>
            </w:r>
            <w:r w:rsidR="00306BE2">
              <w:rPr>
                <w:rFonts w:ascii="Times New Roman" w:hAnsi="Times New Roman" w:cs="Times New Roman"/>
                <w:color w:val="000000"/>
              </w:rPr>
              <w:t>етвёртый лишний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306BE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306BE2" w:rsidP="00306BE2">
            <w:pPr>
              <w:pStyle w:val="Pa3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Одна из четырёх картинок лишняя. Найдите её и запишите в оценочный (маршрутный) лист задания № 2.</w:t>
            </w:r>
          </w:p>
          <w:p w:rsidR="00306BE2" w:rsidRDefault="00306BE2" w:rsidP="00306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Исправления недопустимы.</w:t>
            </w:r>
          </w:p>
          <w:p w:rsidR="00306BE2" w:rsidRPr="005C3D7C" w:rsidRDefault="00306BE2" w:rsidP="00306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D7C">
              <w:rPr>
                <w:rFonts w:ascii="Times New Roman" w:hAnsi="Times New Roman" w:cs="Times New Roman"/>
                <w:b/>
                <w:sz w:val="24"/>
                <w:szCs w:val="24"/>
              </w:rPr>
              <w:t>Ответ: жираф,</w:t>
            </w:r>
            <w:r w:rsidR="005C3D7C" w:rsidRPr="005C3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горные породы, ветер, болото.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C3D7C" w:rsidRDefault="005C3D7C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презентацией, запись ответов в оценочный</w:t>
            </w:r>
          </w:p>
          <w:p w:rsidR="00F95375" w:rsidRDefault="005C3D7C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(маршрутный) лист. </w:t>
            </w:r>
          </w:p>
          <w:p w:rsidR="009B563F" w:rsidRDefault="00F95375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Выставление баллов (не более 4)</w:t>
            </w:r>
          </w:p>
          <w:p w:rsidR="007A0185" w:rsidRDefault="007A0185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оценочный лист.</w:t>
            </w:r>
          </w:p>
          <w:p w:rsidR="007A0185" w:rsidRPr="00A83575" w:rsidRDefault="007A0185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D53" w:rsidRPr="00A83575" w:rsidTr="00C70254">
        <w:trPr>
          <w:trHeight w:val="1684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306BE2" w:rsidP="00306BE2">
            <w:pPr>
              <w:pStyle w:val="Pa35"/>
              <w:spacing w:after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3 этап игры </w:t>
            </w:r>
            <w:r w:rsidR="005C3D7C">
              <w:rPr>
                <w:rFonts w:ascii="Times New Roman" w:hAnsi="Times New Roman" w:cs="Times New Roman"/>
              </w:rPr>
              <w:t>«Путешествие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C3D7C" w:rsidRPr="005C3D7C" w:rsidRDefault="005C3D7C" w:rsidP="005C3D7C">
            <w:pPr>
              <w:pStyle w:val="Pa37"/>
            </w:pPr>
            <w:r>
              <w:rPr>
                <w:rFonts w:ascii="Times New Roman" w:hAnsi="Times New Roman" w:cs="Times New Roman"/>
                <w:color w:val="000000"/>
              </w:rPr>
              <w:t>Инструктаж учителя. На контурной карте подписать</w:t>
            </w:r>
            <w:r w:rsidR="00F95375">
              <w:rPr>
                <w:rFonts w:ascii="Times New Roman" w:hAnsi="Times New Roman" w:cs="Times New Roman"/>
                <w:color w:val="000000"/>
              </w:rPr>
              <w:t xml:space="preserve"> 8 географических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</w:t>
            </w:r>
            <w:r w:rsidR="00F95375">
              <w:rPr>
                <w:rFonts w:ascii="Times New Roman" w:hAnsi="Times New Roman" w:cs="Times New Roman"/>
                <w:color w:val="000000"/>
              </w:rPr>
              <w:t>ектов</w:t>
            </w:r>
            <w:r>
              <w:rPr>
                <w:rFonts w:ascii="Times New Roman" w:hAnsi="Times New Roman" w:cs="Times New Roman"/>
                <w:color w:val="000000"/>
              </w:rPr>
              <w:t>: Австралия, Тихий океан, Балтийское море, Средиземное море, Красное море, Евразия, Индийский океан, Карское море.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C3D7C" w:rsidRDefault="005C3D7C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контурной картой в команде.</w:t>
            </w:r>
          </w:p>
          <w:p w:rsidR="00F95375" w:rsidRDefault="00F95375" w:rsidP="005C3D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Выставление баллов (не более 8)</w:t>
            </w:r>
          </w:p>
          <w:p w:rsidR="007A0185" w:rsidRPr="00A83575" w:rsidRDefault="007A0185" w:rsidP="002B3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оценочный лист.</w:t>
            </w:r>
          </w:p>
        </w:tc>
      </w:tr>
      <w:tr w:rsidR="00092D53" w:rsidRPr="00A83575" w:rsidTr="00C70254">
        <w:trPr>
          <w:trHeight w:val="1773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F95375" w:rsidP="00F95375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этап игры « Игра Крокодил»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95375" w:rsidRDefault="00F95375" w:rsidP="00F95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учителя. </w:t>
            </w:r>
          </w:p>
          <w:p w:rsidR="00F95375" w:rsidRDefault="00F95375" w:rsidP="00F95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Мимикой, жестами, без слов показать явление, географический объект. Ответ записать в оценочный (маршрутный) лист</w:t>
            </w:r>
          </w:p>
          <w:p w:rsidR="00F95375" w:rsidRPr="00F95375" w:rsidRDefault="00F95375" w:rsidP="00F95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Ответ: дождь, ветер, гора, река, заяц, цветок.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7A0185" w:rsidP="00C96E5C">
            <w:pPr>
              <w:pStyle w:val="Pa8"/>
              <w:spacing w:before="1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 одному участнику каждой команды показывают одно слово. Команды записывают ответы в оценочный лист.</w:t>
            </w:r>
          </w:p>
          <w:p w:rsidR="007A0185" w:rsidRDefault="007A0185" w:rsidP="007A0185"/>
          <w:p w:rsidR="007A0185" w:rsidRDefault="007A0185" w:rsidP="007A01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Выставление баллов (не более 6)</w:t>
            </w:r>
          </w:p>
          <w:p w:rsidR="007A0185" w:rsidRDefault="007A0185" w:rsidP="007A01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оценочный лист.</w:t>
            </w:r>
          </w:p>
          <w:p w:rsidR="007A0185" w:rsidRPr="007A0185" w:rsidRDefault="007A0185" w:rsidP="007A0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9B563F" w:rsidP="00C96E5C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 w:rsidRPr="00A83575">
              <w:rPr>
                <w:rFonts w:ascii="Times New Roman" w:hAnsi="Times New Roman" w:cs="Times New Roman"/>
              </w:rPr>
              <w:t>Географическая разминка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9B563F" w:rsidP="00C96E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357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останавливает урок, предлагает всем детям сцепить руки в «замок»: «Полный штиль!»  «Волны!» «Волны сильнее!»  «Шторм!»  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9B563F" w:rsidP="00C96E5C">
            <w:pPr>
              <w:pStyle w:val="Pa8"/>
              <w:spacing w:before="100"/>
              <w:rPr>
                <w:rFonts w:ascii="Times New Roman" w:hAnsi="Times New Roman" w:cs="Times New Roman"/>
                <w:color w:val="000000"/>
              </w:rPr>
            </w:pPr>
            <w:r w:rsidRPr="00A83575">
              <w:rPr>
                <w:rFonts w:ascii="Times New Roman" w:hAnsi="Times New Roman" w:cs="Times New Roman"/>
                <w:color w:val="000000"/>
              </w:rPr>
              <w:t>Выполняют физические упражнения</w:t>
            </w:r>
          </w:p>
        </w:tc>
      </w:tr>
      <w:tr w:rsidR="00C70254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7A0185" w:rsidP="007A0185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этап игры «Паутина»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Pr="00A83575" w:rsidRDefault="007A0185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учителя. Соедините слова парно по смыслу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7A01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командой с текстом. Соединение слов в пару по смыслу.</w:t>
            </w:r>
          </w:p>
          <w:p w:rsidR="007A0185" w:rsidRDefault="007A01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185" w:rsidRDefault="00322A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баллов (</w:t>
            </w:r>
            <w:r w:rsidR="007A0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7)</w:t>
            </w:r>
          </w:p>
          <w:p w:rsidR="00322A85" w:rsidRDefault="00322A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оценочный лист.</w:t>
            </w:r>
          </w:p>
          <w:p w:rsidR="007A0185" w:rsidRDefault="007A01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0185" w:rsidRPr="00A83575" w:rsidRDefault="007A01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254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322A85" w:rsidP="007A0185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этап игры «Погода»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322A85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учителя. Под какой буквой описание погоды: дождь, северо-западный ветер, переменная облачность.</w:t>
            </w:r>
          </w:p>
          <w:p w:rsidR="00E251F7" w:rsidRDefault="00E251F7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2A85" w:rsidRPr="00322A85" w:rsidRDefault="00322A85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22A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Ответ: В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322A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презентацией. Определение погоды из 3-х описаний. Работа в команде.</w:t>
            </w:r>
          </w:p>
          <w:p w:rsidR="00322A85" w:rsidRDefault="00322A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2A85" w:rsidRDefault="00322A85" w:rsidP="003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баллов (не более 1)</w:t>
            </w:r>
          </w:p>
          <w:p w:rsidR="00322A85" w:rsidRDefault="00322A85" w:rsidP="0032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оценочный лист.</w:t>
            </w:r>
          </w:p>
          <w:p w:rsidR="00322A85" w:rsidRPr="00A83575" w:rsidRDefault="00322A85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254" w:rsidRPr="00A83575" w:rsidTr="00C70254">
        <w:trPr>
          <w:trHeight w:val="276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E251F7" w:rsidP="007A0185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 этап игры «Метеостанция»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E251F7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учителя. Назовите метеороло</w:t>
            </w:r>
            <w:r w:rsidR="0099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прибор</w:t>
            </w:r>
            <w:r w:rsidR="0099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фотографии.</w:t>
            </w:r>
          </w:p>
          <w:p w:rsidR="00993581" w:rsidRPr="00A83575" w:rsidRDefault="00993581" w:rsidP="00993581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Ответ: анемометр, </w:t>
            </w:r>
            <w:proofErr w:type="spellStart"/>
            <w:r w:rsidRPr="0099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осадком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9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барометр-анероид, термометр, гигрометр, флюгер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993581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презентацией. Определение метеорологических приборов. Работа с оценочным (маршрутным) листом.</w:t>
            </w:r>
          </w:p>
          <w:p w:rsidR="00993581" w:rsidRDefault="00993581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581" w:rsidRPr="00A83575" w:rsidRDefault="00993581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баллов ( не более 6) в оценочный лист.</w:t>
            </w:r>
          </w:p>
        </w:tc>
      </w:tr>
      <w:tr w:rsidR="00C70254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993581" w:rsidP="007A0185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этап игры «Кроссворд»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A0185" w:rsidRDefault="00092D53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учителя. Вопросы к кроссворду:</w:t>
            </w:r>
          </w:p>
          <w:p w:rsidR="00092D53" w:rsidRDefault="00092D53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2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 по горизонтали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часть моря, океана, вдающаяся в сушу? </w:t>
            </w:r>
            <w:r w:rsidRPr="00092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(залив)</w:t>
            </w:r>
          </w:p>
          <w:p w:rsidR="00092D53" w:rsidRDefault="00092D53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2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 по горизонтали</w:t>
            </w:r>
            <w:r w:rsidRPr="00092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часть </w:t>
            </w:r>
            <w:r w:rsidR="00C7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суши, с трёх сторон окружённая водой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  <w:r w:rsidRPr="00092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(полуостров) </w:t>
            </w:r>
          </w:p>
          <w:p w:rsidR="00092D53" w:rsidRDefault="00092D53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2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4 по горизонтали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водное пространство, которое соединяет между собой два океана, два моря, океана и моря? </w:t>
            </w:r>
            <w:r w:rsidRPr="00092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(пролив)</w:t>
            </w:r>
          </w:p>
          <w:p w:rsidR="00092D53" w:rsidRDefault="00092D53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 по верти</w:t>
            </w:r>
            <w:r w:rsidRPr="00092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кали</w:t>
            </w:r>
            <w:r w:rsidRPr="00092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Мариинская что?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2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впадина)</w:t>
            </w:r>
          </w:p>
          <w:p w:rsidR="00092D53" w:rsidRPr="00A83575" w:rsidRDefault="00092D53" w:rsidP="00C7025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5 по вертикали</w:t>
            </w:r>
            <w:r w:rsidR="00C70254" w:rsidRPr="00C70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поток воды, текущий в углублении?</w:t>
            </w:r>
            <w:r w:rsidR="00C702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(река)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70254" w:rsidRDefault="00C70254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презентацией.</w:t>
            </w:r>
          </w:p>
          <w:p w:rsidR="00C70254" w:rsidRDefault="00C70254" w:rsidP="00C7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шаблона кроссворда.</w:t>
            </w:r>
          </w:p>
          <w:p w:rsidR="00C70254" w:rsidRDefault="00C70254" w:rsidP="00C7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команде.</w:t>
            </w:r>
          </w:p>
          <w:p w:rsidR="00C70254" w:rsidRPr="00A83575" w:rsidRDefault="00C70254" w:rsidP="00C7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баллов ( не более 5) в оценочный лист.</w:t>
            </w: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C70254" w:rsidP="007A0185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A0185">
              <w:rPr>
                <w:rFonts w:ascii="Times New Roman" w:hAnsi="Times New Roman" w:cs="Times New Roman"/>
              </w:rPr>
              <w:t xml:space="preserve"> этап игры «</w:t>
            </w:r>
            <w:r>
              <w:rPr>
                <w:rFonts w:ascii="Times New Roman" w:hAnsi="Times New Roman" w:cs="Times New Roman"/>
              </w:rPr>
              <w:t>Реши проблему</w:t>
            </w:r>
            <w:r w:rsidR="007A018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C70254" w:rsidP="00C7025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</w:t>
            </w:r>
            <w:r w:rsidR="009B563F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рганизует дис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куссию о значении оболочек Земли в жизни человека.</w:t>
            </w:r>
            <w:r w:rsidR="009B563F"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C70254" w:rsidRDefault="00C70254" w:rsidP="00C7025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Инструктаж учителя. Составление кластера. Как человек может защитить от полного исчезновения животных и растения на планете Земля».</w:t>
            </w:r>
          </w:p>
          <w:p w:rsidR="00C70254" w:rsidRPr="00A83575" w:rsidRDefault="00C70254" w:rsidP="00C7025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A82FC7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 проблему</w:t>
            </w:r>
            <w:r w:rsidR="00DE2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команде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B563F" w:rsidRPr="00A83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Приводят примеры </w:t>
            </w:r>
            <w:r w:rsidR="00DE2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проблемы.</w:t>
            </w:r>
          </w:p>
          <w:p w:rsidR="00DE2078" w:rsidRDefault="00DE2078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2078" w:rsidRPr="00A83575" w:rsidRDefault="00847E1E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баллов (</w:t>
            </w:r>
            <w:r w:rsidR="00DE2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6) в оценочный лист.</w:t>
            </w:r>
          </w:p>
          <w:p w:rsidR="009B563F" w:rsidRPr="00A83575" w:rsidRDefault="009B563F" w:rsidP="00C96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63F" w:rsidRPr="00A83575" w:rsidTr="009B563F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83575" w:rsidRDefault="00A83575" w:rsidP="009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  <w:p w:rsidR="009B563F" w:rsidRPr="00A83575" w:rsidRDefault="009B563F" w:rsidP="009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III. Подведение итогов урока </w:t>
            </w: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Pr="00A83575" w:rsidRDefault="009B563F" w:rsidP="00C96E5C">
            <w:pPr>
              <w:pStyle w:val="Pa35"/>
              <w:spacing w:after="40"/>
              <w:rPr>
                <w:rFonts w:ascii="Times New Roman" w:hAnsi="Times New Roman" w:cs="Times New Roman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степени успеха</w:t>
            </w:r>
            <w:r w:rsidR="00CD3A1C" w:rsidRPr="00A835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рефлексия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9B563F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степени успеха по количеству набранных баллов.</w:t>
            </w:r>
          </w:p>
          <w:p w:rsidR="00306BE2" w:rsidRDefault="00A83575" w:rsidP="00C96E5C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группы, которая заня</w:t>
            </w:r>
            <w:r w:rsidR="00306B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I место по количеству.</w:t>
            </w:r>
          </w:p>
          <w:p w:rsidR="00306BE2" w:rsidRPr="00A83575" w:rsidRDefault="00306BE2" w:rsidP="00306BE2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оценочном (маршрутном) листе нарисуйте смайлик настроение после игры-путешествия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563F" w:rsidRDefault="009B563F" w:rsidP="00C96E5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Самооценка </w:t>
            </w:r>
            <w:r w:rsidR="00121E08"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121E08"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</w:t>
            </w:r>
            <w:r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мооценка</w:t>
            </w:r>
            <w:proofErr w:type="spellEnd"/>
            <w:r w:rsidRPr="00A8357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степени успеха, обучающиеся</w:t>
            </w: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отслеживают и анализируют результаты свей деятельности.</w:t>
            </w:r>
            <w:r w:rsidR="00A83575"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Подводят итоги на оценочном листе.</w:t>
            </w:r>
          </w:p>
          <w:p w:rsidR="00A83575" w:rsidRPr="00A83575" w:rsidRDefault="00A83575" w:rsidP="00C96E5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92D53" w:rsidRPr="00A83575" w:rsidTr="00C70254"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9B5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  <w:tc>
          <w:tcPr>
            <w:tcW w:w="4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9B563F" w:rsidP="009B5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Разъясняет задание</w:t>
            </w:r>
          </w:p>
        </w:tc>
        <w:tc>
          <w:tcPr>
            <w:tcW w:w="3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563F" w:rsidRPr="00A83575" w:rsidRDefault="00A83575" w:rsidP="00121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презентацию об одной из оболочек Земли.</w:t>
            </w:r>
          </w:p>
        </w:tc>
      </w:tr>
    </w:tbl>
    <w:p w:rsidR="009B563F" w:rsidRPr="00A83575" w:rsidRDefault="009B563F">
      <w:pPr>
        <w:rPr>
          <w:rFonts w:ascii="Times New Roman" w:hAnsi="Times New Roman" w:cs="Times New Roman"/>
          <w:sz w:val="24"/>
          <w:szCs w:val="24"/>
        </w:rPr>
      </w:pPr>
    </w:p>
    <w:p w:rsidR="00A83575" w:rsidRPr="00A83575" w:rsidRDefault="00A83575">
      <w:pPr>
        <w:rPr>
          <w:rFonts w:ascii="Times New Roman" w:hAnsi="Times New Roman" w:cs="Times New Roman"/>
          <w:sz w:val="24"/>
          <w:szCs w:val="24"/>
        </w:rPr>
      </w:pPr>
    </w:p>
    <w:p w:rsidR="00C70254" w:rsidRDefault="00C70254" w:rsidP="00A83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EF0" w:rsidRDefault="002B3EF0" w:rsidP="00A83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EF0" w:rsidRDefault="002B3EF0" w:rsidP="00A83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078" w:rsidRDefault="00DE2078" w:rsidP="00A835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575" w:rsidRPr="00A83575" w:rsidRDefault="00A83575" w:rsidP="00A835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575">
        <w:rPr>
          <w:rFonts w:ascii="Times New Roman" w:hAnsi="Times New Roman" w:cs="Times New Roman"/>
          <w:b/>
          <w:sz w:val="24"/>
          <w:szCs w:val="24"/>
        </w:rPr>
        <w:t>ОБОСНОВАНИЕ ВЫБОРА УУД.</w:t>
      </w:r>
    </w:p>
    <w:p w:rsidR="00A83575" w:rsidRPr="00A83575" w:rsidRDefault="00A83575" w:rsidP="00A83575">
      <w:p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>При разработке данного урока мною были выбраны УУД:</w:t>
      </w:r>
    </w:p>
    <w:p w:rsidR="00A83575" w:rsidRPr="00A83575" w:rsidRDefault="00A83575" w:rsidP="00A835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>Личностные</w:t>
      </w:r>
    </w:p>
    <w:p w:rsidR="00A83575" w:rsidRPr="00A83575" w:rsidRDefault="00A83575" w:rsidP="00A835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>Регулятивные</w:t>
      </w:r>
    </w:p>
    <w:p w:rsidR="00A83575" w:rsidRPr="00A83575" w:rsidRDefault="00A83575" w:rsidP="00A835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A83575" w:rsidRPr="00A83575" w:rsidRDefault="00A83575" w:rsidP="00A835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>Коммуникативные</w:t>
      </w:r>
    </w:p>
    <w:p w:rsidR="00A83575" w:rsidRPr="00A83575" w:rsidRDefault="00A83575" w:rsidP="00A8357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>Предметные</w:t>
      </w:r>
    </w:p>
    <w:p w:rsidR="00A83575" w:rsidRPr="00A83575" w:rsidRDefault="00A83575" w:rsidP="00A83575">
      <w:p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b/>
          <w:sz w:val="24"/>
          <w:szCs w:val="24"/>
        </w:rPr>
        <w:t>Личностные УУД:</w:t>
      </w:r>
      <w:r w:rsidRPr="00A83575">
        <w:rPr>
          <w:rFonts w:ascii="Times New Roman" w:hAnsi="Times New Roman" w:cs="Times New Roman"/>
          <w:sz w:val="24"/>
          <w:szCs w:val="24"/>
        </w:rPr>
        <w:t xml:space="preserve"> выявление личностного смысла учения; желания учиться (мотивация).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575">
        <w:rPr>
          <w:rFonts w:ascii="Times New Roman" w:hAnsi="Times New Roman" w:cs="Times New Roman"/>
          <w:sz w:val="24"/>
          <w:szCs w:val="24"/>
        </w:rPr>
        <w:t>Позволяет осмыслить материал, осознавать, выработать свое отношение и свою позицию в отношении себя и окружающих людей, развивают память, мышление, умение контролировать свои действия, осмысливать научное видение мира.</w:t>
      </w:r>
    </w:p>
    <w:p w:rsidR="00A83575" w:rsidRPr="00A83575" w:rsidRDefault="00A83575" w:rsidP="00A83575">
      <w:p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sz w:val="24"/>
          <w:szCs w:val="24"/>
        </w:rPr>
        <w:t xml:space="preserve"> </w:t>
      </w:r>
      <w:r w:rsidRPr="00A83575">
        <w:rPr>
          <w:rFonts w:ascii="Times New Roman" w:hAnsi="Times New Roman" w:cs="Times New Roman"/>
          <w:b/>
          <w:sz w:val="24"/>
          <w:szCs w:val="24"/>
        </w:rPr>
        <w:t>Регулятивные УУД:</w:t>
      </w:r>
      <w:r w:rsidRPr="00A83575">
        <w:rPr>
          <w:rFonts w:ascii="Times New Roman" w:hAnsi="Times New Roman" w:cs="Times New Roman"/>
          <w:sz w:val="24"/>
          <w:szCs w:val="24"/>
        </w:rPr>
        <w:t xml:space="preserve"> возможность учащихся самостоятельно ставить цели, планировать свою работу, контролировать и корректировать свою деятельность, оценка своей деятельности, алгоритмизация действий.</w:t>
      </w:r>
    </w:p>
    <w:p w:rsidR="00A83575" w:rsidRPr="00A83575" w:rsidRDefault="00A83575" w:rsidP="00A83575">
      <w:p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 w:rsidRPr="00A83575">
        <w:rPr>
          <w:rFonts w:ascii="Times New Roman" w:hAnsi="Times New Roman" w:cs="Times New Roman"/>
          <w:sz w:val="24"/>
          <w:szCs w:val="24"/>
        </w:rPr>
        <w:t xml:space="preserve"> включает действия поиска и отбора, а также анализа, сравнение, группировки,</w:t>
      </w:r>
      <w:r>
        <w:rPr>
          <w:rFonts w:ascii="Times New Roman" w:hAnsi="Times New Roman" w:cs="Times New Roman"/>
          <w:sz w:val="24"/>
          <w:szCs w:val="24"/>
        </w:rPr>
        <w:t xml:space="preserve"> выявления </w:t>
      </w:r>
      <w:r w:rsidRPr="00A83575">
        <w:rPr>
          <w:rFonts w:ascii="Times New Roman" w:hAnsi="Times New Roman" w:cs="Times New Roman"/>
          <w:sz w:val="24"/>
          <w:szCs w:val="24"/>
        </w:rPr>
        <w:t>причинно-следственных связей; умение видеть проблему, вступать в дискуссию, вести диалог.</w:t>
      </w:r>
    </w:p>
    <w:p w:rsidR="00A83575" w:rsidRPr="00A83575" w:rsidRDefault="00A83575" w:rsidP="00A83575">
      <w:p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  <w:r w:rsidRPr="00A83575">
        <w:rPr>
          <w:rFonts w:ascii="Times New Roman" w:hAnsi="Times New Roman" w:cs="Times New Roman"/>
          <w:sz w:val="24"/>
          <w:szCs w:val="24"/>
        </w:rPr>
        <w:t xml:space="preserve"> использование средств языка и речи для получения и передачи информации, участие в диалоге; самовыражение. Работа в группе, принятие позиции других членов группы, аргументация своего мнения, участие в коллективном поиске учебной информации.</w:t>
      </w:r>
    </w:p>
    <w:p w:rsidR="00A83575" w:rsidRDefault="00A83575" w:rsidP="00A83575">
      <w:pPr>
        <w:rPr>
          <w:rFonts w:ascii="Times New Roman" w:hAnsi="Times New Roman" w:cs="Times New Roman"/>
          <w:sz w:val="24"/>
          <w:szCs w:val="24"/>
        </w:rPr>
      </w:pPr>
      <w:r w:rsidRPr="00A83575">
        <w:rPr>
          <w:rFonts w:ascii="Times New Roman" w:hAnsi="Times New Roman" w:cs="Times New Roman"/>
          <w:b/>
          <w:sz w:val="24"/>
          <w:szCs w:val="24"/>
        </w:rPr>
        <w:t>Предметные УУД:</w:t>
      </w:r>
      <w:r w:rsidRPr="00A83575">
        <w:rPr>
          <w:rFonts w:ascii="Times New Roman" w:hAnsi="Times New Roman" w:cs="Times New Roman"/>
          <w:sz w:val="24"/>
          <w:szCs w:val="24"/>
        </w:rPr>
        <w:t xml:space="preserve"> Включают умение работать с картами, схемами, учебниками и другими средствами информации, с электронными приборами.</w:t>
      </w:r>
    </w:p>
    <w:p w:rsidR="007A0185" w:rsidRDefault="007A0185" w:rsidP="00A83575">
      <w:pPr>
        <w:rPr>
          <w:rFonts w:ascii="Times New Roman" w:hAnsi="Times New Roman" w:cs="Times New Roman"/>
          <w:sz w:val="24"/>
          <w:szCs w:val="24"/>
        </w:rPr>
      </w:pPr>
    </w:p>
    <w:p w:rsidR="007A0185" w:rsidRDefault="007A0185" w:rsidP="00A83575">
      <w:pPr>
        <w:rPr>
          <w:rFonts w:ascii="Times New Roman" w:hAnsi="Times New Roman" w:cs="Times New Roman"/>
          <w:sz w:val="24"/>
          <w:szCs w:val="24"/>
        </w:rPr>
      </w:pPr>
    </w:p>
    <w:p w:rsidR="00C70254" w:rsidRDefault="00C70254" w:rsidP="00A83575">
      <w:pPr>
        <w:rPr>
          <w:rFonts w:ascii="Times New Roman" w:hAnsi="Times New Roman" w:cs="Times New Roman"/>
          <w:b/>
          <w:sz w:val="36"/>
          <w:szCs w:val="36"/>
        </w:rPr>
      </w:pPr>
    </w:p>
    <w:p w:rsidR="00C70254" w:rsidRDefault="00C70254" w:rsidP="00A83575">
      <w:pPr>
        <w:rPr>
          <w:rFonts w:ascii="Times New Roman" w:hAnsi="Times New Roman" w:cs="Times New Roman"/>
          <w:b/>
          <w:sz w:val="36"/>
          <w:szCs w:val="36"/>
        </w:rPr>
      </w:pPr>
    </w:p>
    <w:p w:rsidR="00C70254" w:rsidRDefault="00C70254" w:rsidP="00A83575">
      <w:pPr>
        <w:rPr>
          <w:rFonts w:ascii="Times New Roman" w:hAnsi="Times New Roman" w:cs="Times New Roman"/>
          <w:b/>
          <w:sz w:val="36"/>
          <w:szCs w:val="36"/>
        </w:rPr>
      </w:pPr>
    </w:p>
    <w:p w:rsidR="00C70254" w:rsidRDefault="00C70254" w:rsidP="00A83575">
      <w:pPr>
        <w:rPr>
          <w:rFonts w:ascii="Times New Roman" w:hAnsi="Times New Roman" w:cs="Times New Roman"/>
          <w:b/>
          <w:sz w:val="36"/>
          <w:szCs w:val="36"/>
        </w:rPr>
      </w:pPr>
    </w:p>
    <w:p w:rsidR="00C70254" w:rsidRDefault="00C70254" w:rsidP="00A83575">
      <w:pPr>
        <w:rPr>
          <w:rFonts w:ascii="Times New Roman" w:hAnsi="Times New Roman" w:cs="Times New Roman"/>
          <w:b/>
          <w:sz w:val="36"/>
          <w:szCs w:val="36"/>
        </w:rPr>
      </w:pPr>
    </w:p>
    <w:p w:rsidR="00C70254" w:rsidRDefault="00C70254" w:rsidP="00A83575">
      <w:pPr>
        <w:rPr>
          <w:rFonts w:ascii="Times New Roman" w:hAnsi="Times New Roman" w:cs="Times New Roman"/>
          <w:b/>
          <w:sz w:val="36"/>
          <w:szCs w:val="36"/>
        </w:rPr>
      </w:pPr>
    </w:p>
    <w:p w:rsidR="00847E1E" w:rsidRDefault="00847E1E" w:rsidP="00A8357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Раздаточный материал группам</w:t>
      </w:r>
    </w:p>
    <w:p w:rsidR="00E3295D" w:rsidRDefault="00E3295D" w:rsidP="00A83575">
      <w:pPr>
        <w:rPr>
          <w:rFonts w:ascii="Times New Roman" w:hAnsi="Times New Roman" w:cs="Times New Roman"/>
          <w:b/>
          <w:sz w:val="32"/>
          <w:szCs w:val="32"/>
        </w:rPr>
      </w:pPr>
    </w:p>
    <w:p w:rsidR="00847E1E" w:rsidRDefault="00847E1E" w:rsidP="00A8357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 Этап игры «Игра крокодил»</w:t>
      </w:r>
    </w:p>
    <w:p w:rsidR="007A0185" w:rsidRPr="0023591B" w:rsidRDefault="007A0185" w:rsidP="00A83575">
      <w:pPr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Дождь                                                         Река</w:t>
      </w:r>
    </w:p>
    <w:p w:rsidR="007A0185" w:rsidRPr="0023591B" w:rsidRDefault="007A0185" w:rsidP="00A83575">
      <w:pPr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Ветер                                                           Заяц</w:t>
      </w:r>
    </w:p>
    <w:p w:rsidR="0023591B" w:rsidRDefault="007A0185" w:rsidP="00C70254">
      <w:pPr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Гора                                                            Цветок</w:t>
      </w:r>
    </w:p>
    <w:p w:rsidR="00E3295D" w:rsidRDefault="00E3295D" w:rsidP="00C70254">
      <w:pPr>
        <w:rPr>
          <w:rFonts w:ascii="Times New Roman" w:hAnsi="Times New Roman" w:cs="Times New Roman"/>
          <w:b/>
          <w:sz w:val="32"/>
          <w:szCs w:val="32"/>
        </w:rPr>
      </w:pPr>
    </w:p>
    <w:p w:rsidR="00847E1E" w:rsidRDefault="00847E1E" w:rsidP="00C70254">
      <w:pPr>
        <w:rPr>
          <w:rFonts w:ascii="Times New Roman" w:hAnsi="Times New Roman" w:cs="Times New Roman"/>
          <w:b/>
          <w:sz w:val="32"/>
          <w:szCs w:val="32"/>
        </w:rPr>
      </w:pPr>
    </w:p>
    <w:p w:rsidR="00847E1E" w:rsidRPr="0023591B" w:rsidRDefault="00847E1E" w:rsidP="00C7025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 Этап игры «Паутина»</w:t>
      </w:r>
    </w:p>
    <w:p w:rsidR="00322A85" w:rsidRP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 xml:space="preserve">Урал </w:t>
      </w:r>
      <w:r w:rsidRPr="0023591B">
        <w:rPr>
          <w:rFonts w:ascii="Times New Roman" w:hAnsi="Times New Roman" w:cs="Times New Roman"/>
          <w:b/>
          <w:sz w:val="32"/>
          <w:szCs w:val="32"/>
        </w:rPr>
        <w:tab/>
        <w:t xml:space="preserve">        </w:t>
      </w:r>
      <w:r w:rsidR="0023591B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Pr="0023591B">
        <w:rPr>
          <w:rFonts w:ascii="Times New Roman" w:hAnsi="Times New Roman" w:cs="Times New Roman"/>
          <w:b/>
          <w:sz w:val="32"/>
          <w:szCs w:val="32"/>
        </w:rPr>
        <w:t>море</w:t>
      </w:r>
    </w:p>
    <w:p w:rsidR="00322A85" w:rsidRP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Байкал                                        гора</w:t>
      </w:r>
    </w:p>
    <w:p w:rsidR="00322A85" w:rsidRP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Чёрное                                        озеро</w:t>
      </w:r>
    </w:p>
    <w:p w:rsidR="00322A85" w:rsidRP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Марианская                              равнина</w:t>
      </w:r>
    </w:p>
    <w:p w:rsidR="00322A85" w:rsidRP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591B">
        <w:rPr>
          <w:rFonts w:ascii="Times New Roman" w:hAnsi="Times New Roman" w:cs="Times New Roman"/>
          <w:b/>
          <w:sz w:val="32"/>
          <w:szCs w:val="32"/>
        </w:rPr>
        <w:t>Западно</w:t>
      </w:r>
      <w:proofErr w:type="spellEnd"/>
      <w:r w:rsidRPr="0023591B">
        <w:rPr>
          <w:rFonts w:ascii="Times New Roman" w:hAnsi="Times New Roman" w:cs="Times New Roman"/>
          <w:b/>
          <w:sz w:val="32"/>
          <w:szCs w:val="32"/>
        </w:rPr>
        <w:t xml:space="preserve"> - Сибирская               впадина</w:t>
      </w:r>
    </w:p>
    <w:p w:rsidR="00322A85" w:rsidRP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r w:rsidRPr="0023591B">
        <w:rPr>
          <w:rFonts w:ascii="Times New Roman" w:hAnsi="Times New Roman" w:cs="Times New Roman"/>
          <w:b/>
          <w:sz w:val="32"/>
          <w:szCs w:val="32"/>
        </w:rPr>
        <w:t>Гибралтарский                         залив</w:t>
      </w:r>
    </w:p>
    <w:p w:rsidR="0023591B" w:rsidRDefault="00322A85" w:rsidP="00322A85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591B">
        <w:rPr>
          <w:rFonts w:ascii="Times New Roman" w:hAnsi="Times New Roman" w:cs="Times New Roman"/>
          <w:b/>
          <w:sz w:val="32"/>
          <w:szCs w:val="32"/>
        </w:rPr>
        <w:t>Гудзонов</w:t>
      </w:r>
      <w:proofErr w:type="spellEnd"/>
      <w:r w:rsidRPr="0023591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пролив</w:t>
      </w:r>
    </w:p>
    <w:p w:rsidR="0023591B" w:rsidRDefault="0023591B" w:rsidP="00322A85">
      <w:pPr>
        <w:tabs>
          <w:tab w:val="left" w:pos="2550"/>
        </w:tabs>
        <w:rPr>
          <w:rFonts w:ascii="Times New Roman" w:hAnsi="Times New Roman" w:cs="Times New Roman"/>
          <w:b/>
          <w:sz w:val="36"/>
          <w:szCs w:val="36"/>
        </w:rPr>
      </w:pPr>
    </w:p>
    <w:p w:rsidR="0023591B" w:rsidRPr="0023591B" w:rsidRDefault="0023591B" w:rsidP="00092D53">
      <w:pPr>
        <w:tabs>
          <w:tab w:val="left" w:pos="2550"/>
        </w:tabs>
        <w:rPr>
          <w:rFonts w:ascii="Times New Roman" w:hAnsi="Times New Roman" w:cs="Times New Roman"/>
          <w:b/>
          <w:sz w:val="32"/>
          <w:szCs w:val="32"/>
        </w:rPr>
      </w:pPr>
    </w:p>
    <w:p w:rsidR="00092D53" w:rsidRDefault="0023591B" w:rsidP="00092D53">
      <w:pPr>
        <w:tabs>
          <w:tab w:val="left" w:pos="2550"/>
        </w:tabs>
        <w:rPr>
          <w:rFonts w:ascii="Times New Roman" w:hAnsi="Times New Roman" w:cs="Times New Roman"/>
          <w:b/>
          <w:sz w:val="36"/>
          <w:szCs w:val="36"/>
        </w:rPr>
      </w:pPr>
      <w:r w:rsidRPr="0023591B">
        <w:rPr>
          <w:noProof/>
          <w:lang w:eastAsia="ru-RU"/>
        </w:rPr>
        <w:lastRenderedPageBreak/>
        <w:drawing>
          <wp:inline distT="0" distB="0" distL="0" distR="0">
            <wp:extent cx="6245225" cy="6254422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225" cy="625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D53" w:rsidRDefault="00092D53" w:rsidP="00322A85">
      <w:pPr>
        <w:tabs>
          <w:tab w:val="left" w:pos="2550"/>
        </w:tabs>
        <w:rPr>
          <w:rFonts w:ascii="Times New Roman" w:hAnsi="Times New Roman" w:cs="Times New Roman"/>
          <w:b/>
          <w:sz w:val="36"/>
          <w:szCs w:val="36"/>
        </w:rPr>
      </w:pPr>
    </w:p>
    <w:p w:rsidR="00092D53" w:rsidRDefault="00847E1E" w:rsidP="00322A85">
      <w:pPr>
        <w:tabs>
          <w:tab w:val="left" w:pos="2550"/>
        </w:tabs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8 Этап игры «Кроссворд»</w:t>
      </w:r>
    </w:p>
    <w:p w:rsidR="007A0185" w:rsidRDefault="007A0185" w:rsidP="00A83575">
      <w:pPr>
        <w:rPr>
          <w:rFonts w:ascii="Times New Roman" w:hAnsi="Times New Roman" w:cs="Times New Roman"/>
          <w:sz w:val="24"/>
          <w:szCs w:val="24"/>
        </w:rPr>
      </w:pPr>
    </w:p>
    <w:p w:rsidR="007A0185" w:rsidRDefault="007A0185" w:rsidP="00A83575">
      <w:pPr>
        <w:rPr>
          <w:rFonts w:ascii="Times New Roman" w:hAnsi="Times New Roman" w:cs="Times New Roman"/>
          <w:sz w:val="24"/>
          <w:szCs w:val="24"/>
        </w:rPr>
      </w:pPr>
    </w:p>
    <w:p w:rsidR="007A0185" w:rsidRDefault="007A0185" w:rsidP="00A83575">
      <w:pPr>
        <w:rPr>
          <w:rFonts w:ascii="Times New Roman" w:hAnsi="Times New Roman" w:cs="Times New Roman"/>
          <w:sz w:val="24"/>
          <w:szCs w:val="24"/>
        </w:rPr>
      </w:pPr>
    </w:p>
    <w:p w:rsidR="007A0185" w:rsidRPr="00A83575" w:rsidRDefault="007A0185" w:rsidP="00A83575">
      <w:pPr>
        <w:rPr>
          <w:rFonts w:ascii="Times New Roman" w:hAnsi="Times New Roman" w:cs="Times New Roman"/>
          <w:sz w:val="24"/>
          <w:szCs w:val="24"/>
        </w:rPr>
      </w:pPr>
    </w:p>
    <w:p w:rsidR="00A83575" w:rsidRPr="00A83575" w:rsidRDefault="00E3295D" w:rsidP="00A83575">
      <w:pPr>
        <w:rPr>
          <w:rFonts w:ascii="Times New Roman" w:hAnsi="Times New Roman" w:cs="Times New Roman"/>
          <w:sz w:val="24"/>
          <w:szCs w:val="24"/>
        </w:rPr>
      </w:pPr>
      <w:r w:rsidRPr="00E3295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45225" cy="4230367"/>
            <wp:effectExtent l="0" t="0" r="3175" b="0"/>
            <wp:docPr id="1" name="Рисунок 1" descr="C:\Users\Наталья\Desktop\Иванова Н.А\ПАПКА УЧИТЕЛЯ\Уроки географии\обобщающий урок\3 этап игры Путешествие к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Иванова Н.А\ПАПКА УЧИТЕЛЯ\Уроки географии\обобщающий урок\3 этап игры Путешествие к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225" cy="423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BE7" w:rsidRDefault="009C1BE7">
      <w:pPr>
        <w:rPr>
          <w:rFonts w:ascii="Times New Roman" w:hAnsi="Times New Roman" w:cs="Times New Roman"/>
          <w:sz w:val="28"/>
          <w:szCs w:val="28"/>
        </w:rPr>
      </w:pPr>
    </w:p>
    <w:p w:rsidR="00847E1E" w:rsidRPr="00E3295D" w:rsidRDefault="00E3295D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3 Этап игры 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«Путешествие»</w:t>
      </w: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E3295D" w:rsidRDefault="00E3295D">
      <w:pPr>
        <w:rPr>
          <w:rFonts w:ascii="Times New Roman" w:hAnsi="Times New Roman" w:cs="Times New Roman"/>
          <w:sz w:val="28"/>
          <w:szCs w:val="28"/>
        </w:rPr>
      </w:pPr>
    </w:p>
    <w:p w:rsidR="00A83575" w:rsidRDefault="00235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Оценочный (маршрутный) лист игры-путешествия «Как устроена наша планета»</w:t>
      </w:r>
    </w:p>
    <w:p w:rsidR="0023591B" w:rsidRDefault="00235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№____________</w:t>
      </w:r>
    </w:p>
    <w:p w:rsidR="0023591B" w:rsidRDefault="0023591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6795"/>
        <w:gridCol w:w="1050"/>
      </w:tblGrid>
      <w:tr w:rsidR="0023591B" w:rsidTr="009C1BE7">
        <w:tc>
          <w:tcPr>
            <w:tcW w:w="1980" w:type="dxa"/>
          </w:tcPr>
          <w:p w:rsidR="0023591B" w:rsidRDefault="0023591B">
            <w:r>
              <w:t>Этап игры</w:t>
            </w:r>
          </w:p>
        </w:tc>
        <w:tc>
          <w:tcPr>
            <w:tcW w:w="6795" w:type="dxa"/>
          </w:tcPr>
          <w:p w:rsidR="0023591B" w:rsidRDefault="0023591B">
            <w:r>
              <w:t>Ответы</w:t>
            </w:r>
          </w:p>
        </w:tc>
        <w:tc>
          <w:tcPr>
            <w:tcW w:w="1050" w:type="dxa"/>
          </w:tcPr>
          <w:p w:rsidR="0023591B" w:rsidRDefault="0023591B">
            <w:r>
              <w:t>Баллы</w:t>
            </w:r>
          </w:p>
        </w:tc>
      </w:tr>
      <w:tr w:rsidR="0023591B" w:rsidTr="009C1BE7">
        <w:tc>
          <w:tcPr>
            <w:tcW w:w="1980" w:type="dxa"/>
          </w:tcPr>
          <w:p w:rsidR="0023591B" w:rsidRDefault="0023591B" w:rsidP="0023591B">
            <w:pPr>
              <w:ind w:right="52"/>
            </w:pPr>
            <w:r>
              <w:t>1.Оболочки Земли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>
            <w:r>
              <w:t>2.Четвёртый лишний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>
            <w:r>
              <w:t>3.Путешествие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>
            <w:r>
              <w:t>4. Крокодил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>
            <w:r>
              <w:t>5.Паутина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>
            <w:r>
              <w:t>6. Погода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9C1BE7" w:rsidRDefault="0023591B">
            <w:r>
              <w:t>7.Метеостанция</w:t>
            </w:r>
          </w:p>
          <w:p w:rsidR="0023591B" w:rsidRDefault="0023591B"/>
          <w:p w:rsidR="0023591B" w:rsidRDefault="0023591B"/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>
            <w:r>
              <w:t>8. Кросс</w:t>
            </w:r>
            <w:r w:rsidR="009C1BE7">
              <w:t>в</w:t>
            </w:r>
            <w:r>
              <w:t>орд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  <w:tr w:rsidR="0023591B" w:rsidTr="009C1BE7">
        <w:tc>
          <w:tcPr>
            <w:tcW w:w="1980" w:type="dxa"/>
          </w:tcPr>
          <w:p w:rsidR="0023591B" w:rsidRDefault="0023591B" w:rsidP="009C1BE7">
            <w:r>
              <w:t>9.</w:t>
            </w:r>
            <w:r w:rsidR="009C1BE7">
              <w:t>Реши проблему</w:t>
            </w:r>
          </w:p>
        </w:tc>
        <w:tc>
          <w:tcPr>
            <w:tcW w:w="6795" w:type="dxa"/>
          </w:tcPr>
          <w:p w:rsidR="0023591B" w:rsidRDefault="0023591B"/>
        </w:tc>
        <w:tc>
          <w:tcPr>
            <w:tcW w:w="1050" w:type="dxa"/>
          </w:tcPr>
          <w:p w:rsidR="0023591B" w:rsidRDefault="0023591B"/>
        </w:tc>
      </w:tr>
    </w:tbl>
    <w:p w:rsidR="0023591B" w:rsidRDefault="0023591B"/>
    <w:p w:rsidR="009C1BE7" w:rsidRDefault="009C1BE7" w:rsidP="009C1BE7">
      <w:pPr>
        <w:rPr>
          <w:rFonts w:ascii="Times New Roman" w:hAnsi="Times New Roman" w:cs="Times New Roman"/>
          <w:sz w:val="28"/>
          <w:szCs w:val="28"/>
        </w:rPr>
      </w:pPr>
    </w:p>
    <w:p w:rsidR="009C1BE7" w:rsidRDefault="009C1BE7" w:rsidP="009C1BE7">
      <w:pPr>
        <w:rPr>
          <w:rFonts w:ascii="Times New Roman" w:hAnsi="Times New Roman" w:cs="Times New Roman"/>
          <w:sz w:val="28"/>
          <w:szCs w:val="28"/>
        </w:rPr>
      </w:pPr>
    </w:p>
    <w:p w:rsidR="009C1BE7" w:rsidRDefault="009C1BE7" w:rsidP="009C1BE7">
      <w:pPr>
        <w:rPr>
          <w:rFonts w:ascii="Times New Roman" w:hAnsi="Times New Roman" w:cs="Times New Roman"/>
          <w:sz w:val="28"/>
          <w:szCs w:val="28"/>
        </w:rPr>
      </w:pPr>
    </w:p>
    <w:p w:rsidR="009C1BE7" w:rsidRDefault="009C1BE7" w:rsidP="009C1B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(маршрутный) лист игры-путешествия «Как устроена наша планета»</w:t>
      </w:r>
    </w:p>
    <w:p w:rsidR="009C1BE7" w:rsidRDefault="009C1BE7" w:rsidP="009C1B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№____________</w:t>
      </w:r>
    </w:p>
    <w:p w:rsidR="009C1BE7" w:rsidRDefault="009C1BE7" w:rsidP="009C1B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6795"/>
        <w:gridCol w:w="1050"/>
      </w:tblGrid>
      <w:tr w:rsidR="009C1BE7" w:rsidTr="003B6F42">
        <w:tc>
          <w:tcPr>
            <w:tcW w:w="1980" w:type="dxa"/>
          </w:tcPr>
          <w:p w:rsidR="009C1BE7" w:rsidRDefault="009C1BE7" w:rsidP="003B6F42">
            <w:r>
              <w:t>Этап игры</w:t>
            </w:r>
          </w:p>
        </w:tc>
        <w:tc>
          <w:tcPr>
            <w:tcW w:w="6795" w:type="dxa"/>
          </w:tcPr>
          <w:p w:rsidR="009C1BE7" w:rsidRDefault="009C1BE7" w:rsidP="003B6F42">
            <w:r>
              <w:t>Ответы</w:t>
            </w:r>
          </w:p>
        </w:tc>
        <w:tc>
          <w:tcPr>
            <w:tcW w:w="1050" w:type="dxa"/>
          </w:tcPr>
          <w:p w:rsidR="009C1BE7" w:rsidRDefault="009C1BE7" w:rsidP="003B6F42">
            <w:r>
              <w:t>Баллы</w:t>
            </w:r>
          </w:p>
        </w:tc>
      </w:tr>
      <w:tr w:rsidR="009C1BE7" w:rsidTr="003B6F42">
        <w:tc>
          <w:tcPr>
            <w:tcW w:w="1980" w:type="dxa"/>
          </w:tcPr>
          <w:p w:rsidR="009C1BE7" w:rsidRDefault="009C1BE7" w:rsidP="003B6F42">
            <w:pPr>
              <w:ind w:right="52"/>
            </w:pPr>
            <w:r>
              <w:t>1.Оболочки Земли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2.Четвёртый лишний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3.Путешествие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4. Крокодил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5.Паутина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6. Погода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7.Метеостанция</w:t>
            </w:r>
          </w:p>
          <w:p w:rsidR="009C1BE7" w:rsidRDefault="009C1BE7" w:rsidP="003B6F42"/>
          <w:p w:rsidR="009C1BE7" w:rsidRDefault="009C1BE7" w:rsidP="003B6F42"/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8. Кроссворд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  <w:tr w:rsidR="009C1BE7" w:rsidTr="003B6F42">
        <w:tc>
          <w:tcPr>
            <w:tcW w:w="1980" w:type="dxa"/>
          </w:tcPr>
          <w:p w:rsidR="009C1BE7" w:rsidRDefault="009C1BE7" w:rsidP="003B6F42">
            <w:r>
              <w:t>9.Реши проблему</w:t>
            </w:r>
          </w:p>
        </w:tc>
        <w:tc>
          <w:tcPr>
            <w:tcW w:w="6795" w:type="dxa"/>
          </w:tcPr>
          <w:p w:rsidR="009C1BE7" w:rsidRDefault="009C1BE7" w:rsidP="003B6F42"/>
        </w:tc>
        <w:tc>
          <w:tcPr>
            <w:tcW w:w="1050" w:type="dxa"/>
          </w:tcPr>
          <w:p w:rsidR="009C1BE7" w:rsidRDefault="009C1BE7" w:rsidP="003B6F42"/>
        </w:tc>
      </w:tr>
    </w:tbl>
    <w:p w:rsidR="00547718" w:rsidRDefault="00547718"/>
    <w:p w:rsidR="00547718" w:rsidRDefault="00547718">
      <w:r>
        <w:br w:type="page"/>
      </w:r>
    </w:p>
    <w:p w:rsidR="00A82FC7" w:rsidRPr="00847E1E" w:rsidRDefault="00847E1E">
      <w:pPr>
        <w:rPr>
          <w:rFonts w:ascii="Times New Roman" w:hAnsi="Times New Roman" w:cs="Times New Roman"/>
          <w:b/>
          <w:sz w:val="36"/>
          <w:szCs w:val="36"/>
        </w:rPr>
      </w:pPr>
      <w:r w:rsidRPr="00847E1E">
        <w:rPr>
          <w:rFonts w:ascii="Times New Roman" w:hAnsi="Times New Roman" w:cs="Times New Roman"/>
          <w:b/>
          <w:sz w:val="36"/>
          <w:szCs w:val="36"/>
        </w:rPr>
        <w:lastRenderedPageBreak/>
        <w:t>9 Этап игры «Реши проблему»</w:t>
      </w:r>
    </w:p>
    <w:p w:rsidR="00E3295D" w:rsidRDefault="00E3295D"/>
    <w:p w:rsidR="009C1BE7" w:rsidRPr="0023591B" w:rsidRDefault="00A82FC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4155140</wp:posOffset>
                </wp:positionH>
                <wp:positionV relativeFrom="paragraph">
                  <wp:posOffset>7962863</wp:posOffset>
                </wp:positionV>
                <wp:extent cx="957431" cy="623943"/>
                <wp:effectExtent l="0" t="0" r="33655" b="2413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7431" cy="6239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F8ED2" id="Прямая соединительная линия 1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2pt,627pt" to="402.6pt,6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1368911</wp:posOffset>
                </wp:positionH>
                <wp:positionV relativeFrom="paragraph">
                  <wp:posOffset>8070439</wp:posOffset>
                </wp:positionV>
                <wp:extent cx="796065" cy="688490"/>
                <wp:effectExtent l="0" t="0" r="23495" b="3556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065" cy="6884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9D21E4" id="Прямая соединительная линия 18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8pt,635.45pt" to="170.5pt,6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5015006</wp:posOffset>
                </wp:positionV>
                <wp:extent cx="645459" cy="666975"/>
                <wp:effectExtent l="0" t="0" r="2159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5459" cy="666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9DD8B" id="Прямая соединительная линия 17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6pt,394.9pt" to="375.4pt,4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949362</wp:posOffset>
                </wp:positionH>
                <wp:positionV relativeFrom="paragraph">
                  <wp:posOffset>5058297</wp:posOffset>
                </wp:positionV>
                <wp:extent cx="925158" cy="699247"/>
                <wp:effectExtent l="0" t="0" r="27940" b="2476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25158" cy="6992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EB46E3" id="Прямая соединительная линия 16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75pt,398.3pt" to="147.6pt,4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4875904</wp:posOffset>
                </wp:positionH>
                <wp:positionV relativeFrom="paragraph">
                  <wp:posOffset>6758006</wp:posOffset>
                </wp:positionV>
                <wp:extent cx="1011218" cy="10758"/>
                <wp:effectExtent l="0" t="0" r="36830" b="2794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1218" cy="107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0E143" id="Прямая соединительная линия 1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3.95pt,532.15pt" to="463.55pt,5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325419</wp:posOffset>
                </wp:positionH>
                <wp:positionV relativeFrom="paragraph">
                  <wp:posOffset>6758006</wp:posOffset>
                </wp:positionV>
                <wp:extent cx="989703" cy="0"/>
                <wp:effectExtent l="0" t="0" r="2032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97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9E25C" id="Прямая соединительная линия 14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6pt,532.15pt" to="103.55pt,5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1173966</wp:posOffset>
                </wp:positionH>
                <wp:positionV relativeFrom="paragraph">
                  <wp:posOffset>351528</wp:posOffset>
                </wp:positionV>
                <wp:extent cx="3291840" cy="2743200"/>
                <wp:effectExtent l="0" t="0" r="2286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40" cy="2743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2FC7" w:rsidRPr="00A82FC7" w:rsidRDefault="00A82FC7" w:rsidP="00A82F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A82FC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Как человек может защитить от полного исчезновения животных и растения на планете Земля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92.45pt;margin-top:27.7pt;width:259.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" fillcolor="white [3201]" strokecolor="#70ad47 [3209]" strokeweight="1pt">
                <v:stroke joinstyle="miter"/>
                <v:textbox>
                  <w:txbxContent>
                    <w:p w:rsidR="00A82FC7" w:rsidRPr="00A82FC7" w:rsidRDefault="00A82FC7" w:rsidP="00A82FC7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A82FC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Как человек может защитить от полного исчезновения животных и растения на планете Земля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 w:rsidRPr="00A82FC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F7E988" wp14:editId="5CC6DC59">
                <wp:simplePos x="0" y="0"/>
                <wp:positionH relativeFrom="page">
                  <wp:align>center</wp:align>
                </wp:positionH>
                <wp:positionV relativeFrom="paragraph">
                  <wp:posOffset>5441800</wp:posOffset>
                </wp:positionV>
                <wp:extent cx="3291840" cy="2743200"/>
                <wp:effectExtent l="0" t="0" r="22860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40" cy="2743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82FC7" w:rsidRPr="00A82FC7" w:rsidRDefault="00A82FC7" w:rsidP="00A82FC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A82FC7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Как человек может защитить от полного исчезновения животных и растения на планете Земля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7E988" id="Овал 13" o:spid="_x0000_s1027" style="position:absolute;margin-left:0;margin-top:428.5pt;width:259.2pt;height:3in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" fillcolor="window" strokecolor="#70ad47" strokeweight="1pt">
                <v:stroke joinstyle="miter"/>
                <v:textbox>
                  <w:txbxContent>
                    <w:p w:rsidR="00A82FC7" w:rsidRPr="00A82FC7" w:rsidRDefault="00A82FC7" w:rsidP="00A82FC7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A82FC7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Как человек может защитить от полного исчезновения животных и растения на планете Земля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1013907</wp:posOffset>
                </wp:positionH>
                <wp:positionV relativeFrom="paragraph">
                  <wp:posOffset>2945093</wp:posOffset>
                </wp:positionV>
                <wp:extent cx="795730" cy="580913"/>
                <wp:effectExtent l="0" t="0" r="23495" b="2921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730" cy="5809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CF119" id="Прямая соединительная линия 11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85pt,231.9pt" to="142.5pt,2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3918473</wp:posOffset>
                </wp:positionH>
                <wp:positionV relativeFrom="paragraph">
                  <wp:posOffset>2848274</wp:posOffset>
                </wp:positionV>
                <wp:extent cx="946673" cy="634701"/>
                <wp:effectExtent l="0" t="0" r="25400" b="3238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673" cy="6347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132CAD" id="Прямая соединительная линия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55pt,224.25pt" to="383.1pt,2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3983020</wp:posOffset>
                </wp:positionH>
                <wp:positionV relativeFrom="paragraph">
                  <wp:posOffset>223407</wp:posOffset>
                </wp:positionV>
                <wp:extent cx="666974" cy="429895"/>
                <wp:effectExtent l="0" t="0" r="19050" b="2730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974" cy="429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3C17B7" id="Прямая соединительная линия 10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3.6pt,17.6pt" to="366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701936</wp:posOffset>
                </wp:positionH>
                <wp:positionV relativeFrom="paragraph">
                  <wp:posOffset>234165</wp:posOffset>
                </wp:positionV>
                <wp:extent cx="849630" cy="494515"/>
                <wp:effectExtent l="0" t="0" r="26670" b="2032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9630" cy="4945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12DFB3" id="Прямая соединительная линия 9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5pt,18.45pt" to="122.1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239357</wp:posOffset>
                </wp:positionH>
                <wp:positionV relativeFrom="paragraph">
                  <wp:posOffset>1729479</wp:posOffset>
                </wp:positionV>
                <wp:extent cx="827965" cy="10160"/>
                <wp:effectExtent l="0" t="0" r="10795" b="2794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7965" cy="10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430438" id="Прямая соединительная линия 8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85pt,136.2pt" to="84.05pt,1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4531659</wp:posOffset>
                </wp:positionH>
                <wp:positionV relativeFrom="paragraph">
                  <wp:posOffset>1761751</wp:posOffset>
                </wp:positionV>
                <wp:extent cx="1140310" cy="0"/>
                <wp:effectExtent l="0" t="0" r="222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3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C29C9"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8pt,138.7pt" to="446.6pt,1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</w:p>
    <w:sectPr w:rsidR="009C1BE7" w:rsidRPr="0023591B" w:rsidSect="009B563F">
      <w:pgSz w:w="11906" w:h="16838"/>
      <w:pgMar w:top="851" w:right="991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31CF2"/>
    <w:multiLevelType w:val="hybridMultilevel"/>
    <w:tmpl w:val="9904B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76129"/>
    <w:multiLevelType w:val="hybridMultilevel"/>
    <w:tmpl w:val="917E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423C4"/>
    <w:multiLevelType w:val="hybridMultilevel"/>
    <w:tmpl w:val="3C1E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405A9"/>
    <w:multiLevelType w:val="hybridMultilevel"/>
    <w:tmpl w:val="A4B42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3F"/>
    <w:rsid w:val="000366FD"/>
    <w:rsid w:val="00062E64"/>
    <w:rsid w:val="00092D53"/>
    <w:rsid w:val="00121E08"/>
    <w:rsid w:val="00162AE2"/>
    <w:rsid w:val="001D3B70"/>
    <w:rsid w:val="0023591B"/>
    <w:rsid w:val="00250230"/>
    <w:rsid w:val="002B3EF0"/>
    <w:rsid w:val="00306BE2"/>
    <w:rsid w:val="00322A85"/>
    <w:rsid w:val="004B6AAD"/>
    <w:rsid w:val="00547718"/>
    <w:rsid w:val="005C3D7C"/>
    <w:rsid w:val="00722538"/>
    <w:rsid w:val="007A0185"/>
    <w:rsid w:val="00847E1E"/>
    <w:rsid w:val="008A51B9"/>
    <w:rsid w:val="00993581"/>
    <w:rsid w:val="009B563F"/>
    <w:rsid w:val="009C1BE7"/>
    <w:rsid w:val="00A82FC7"/>
    <w:rsid w:val="00A83575"/>
    <w:rsid w:val="00AC19B8"/>
    <w:rsid w:val="00C70254"/>
    <w:rsid w:val="00CD3A1C"/>
    <w:rsid w:val="00D0493E"/>
    <w:rsid w:val="00DE2078"/>
    <w:rsid w:val="00E01E44"/>
    <w:rsid w:val="00E251F7"/>
    <w:rsid w:val="00E3295D"/>
    <w:rsid w:val="00F9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CD9A"/>
  <w15:chartTrackingRefBased/>
  <w15:docId w15:val="{432ADA0B-E864-4916-BAA2-DEE588DF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5">
    <w:name w:val="Pa35"/>
    <w:basedOn w:val="a"/>
    <w:next w:val="a"/>
    <w:uiPriority w:val="99"/>
    <w:rsid w:val="009B563F"/>
    <w:pPr>
      <w:autoSpaceDE w:val="0"/>
      <w:autoSpaceDN w:val="0"/>
      <w:adjustRightInd w:val="0"/>
      <w:spacing w:after="0" w:line="201" w:lineRule="atLeast"/>
    </w:pPr>
    <w:rPr>
      <w:rFonts w:ascii="Calibri" w:hAnsi="Calibri"/>
      <w:sz w:val="24"/>
      <w:szCs w:val="24"/>
    </w:rPr>
  </w:style>
  <w:style w:type="paragraph" w:customStyle="1" w:styleId="Pa8">
    <w:name w:val="Pa8"/>
    <w:basedOn w:val="a"/>
    <w:next w:val="a"/>
    <w:uiPriority w:val="99"/>
    <w:rsid w:val="009B563F"/>
    <w:pPr>
      <w:autoSpaceDE w:val="0"/>
      <w:autoSpaceDN w:val="0"/>
      <w:adjustRightInd w:val="0"/>
      <w:spacing w:after="0" w:line="201" w:lineRule="atLeast"/>
    </w:pPr>
    <w:rPr>
      <w:rFonts w:ascii="Calibri" w:hAnsi="Calibri"/>
      <w:sz w:val="24"/>
      <w:szCs w:val="24"/>
    </w:rPr>
  </w:style>
  <w:style w:type="paragraph" w:customStyle="1" w:styleId="Pa37">
    <w:name w:val="Pa37"/>
    <w:basedOn w:val="a"/>
    <w:next w:val="a"/>
    <w:uiPriority w:val="99"/>
    <w:rsid w:val="009B563F"/>
    <w:pPr>
      <w:autoSpaceDE w:val="0"/>
      <w:autoSpaceDN w:val="0"/>
      <w:adjustRightInd w:val="0"/>
      <w:spacing w:after="0" w:line="201" w:lineRule="atLeast"/>
    </w:pPr>
    <w:rPr>
      <w:rFonts w:ascii="Calibri" w:hAnsi="Calibri"/>
      <w:sz w:val="24"/>
      <w:szCs w:val="24"/>
    </w:rPr>
  </w:style>
  <w:style w:type="paragraph" w:customStyle="1" w:styleId="Pa41">
    <w:name w:val="Pa41"/>
    <w:basedOn w:val="a"/>
    <w:next w:val="a"/>
    <w:uiPriority w:val="99"/>
    <w:rsid w:val="009B563F"/>
    <w:pPr>
      <w:autoSpaceDE w:val="0"/>
      <w:autoSpaceDN w:val="0"/>
      <w:adjustRightInd w:val="0"/>
      <w:spacing w:after="0" w:line="201" w:lineRule="atLeast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A5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1B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835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23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tihi.ru/avtor/luydmila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C4089-9E45-4505-933F-28FB0147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Наталья</cp:lastModifiedBy>
  <cp:revision>20</cp:revision>
  <cp:lastPrinted>2022-03-03T04:17:00Z</cp:lastPrinted>
  <dcterms:created xsi:type="dcterms:W3CDTF">2015-01-10T08:32:00Z</dcterms:created>
  <dcterms:modified xsi:type="dcterms:W3CDTF">2022-07-28T05:19:00Z</dcterms:modified>
</cp:coreProperties>
</file>